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0" w:type="dxa"/>
        <w:tblInd w:w="279" w:type="dxa"/>
        <w:tblCellMar>
          <w:top w:w="55" w:type="dxa"/>
          <w:left w:w="55" w:type="dxa"/>
          <w:bottom w:w="55" w:type="dxa"/>
          <w:right w:w="55" w:type="dxa"/>
        </w:tblCellMar>
        <w:tblLook w:val="04A0"/>
      </w:tblPr>
      <w:tblGrid>
        <w:gridCol w:w="9230"/>
      </w:tblGrid>
      <w:tr w:rsidR="001A4C96" w:rsidTr="00525A97">
        <w:tc>
          <w:tcPr>
            <w:tcW w:w="9230" w:type="dxa"/>
          </w:tcPr>
          <w:p w:rsidR="007B3EA9" w:rsidRPr="00445A6A" w:rsidRDefault="007B3EA9" w:rsidP="007B3EA9">
            <w:pPr>
              <w:pStyle w:val="af1"/>
              <w:jc w:val="center"/>
              <w:rPr>
                <w:rFonts w:ascii="Times New Roman" w:hAnsi="Times New Roman"/>
                <w:b/>
                <w:sz w:val="28"/>
                <w:szCs w:val="28"/>
              </w:rPr>
            </w:pPr>
            <w:r w:rsidRPr="00445A6A">
              <w:rPr>
                <w:rFonts w:ascii="Times New Roman" w:hAnsi="Times New Roman"/>
                <w:b/>
                <w:sz w:val="28"/>
                <w:szCs w:val="28"/>
              </w:rPr>
              <w:t>ПОСТАНОВЛЕНИЕ</w:t>
            </w:r>
          </w:p>
          <w:p w:rsidR="007B3EA9" w:rsidRPr="00445A6A" w:rsidRDefault="007B3EA9" w:rsidP="007B3EA9">
            <w:pPr>
              <w:pStyle w:val="af1"/>
              <w:jc w:val="center"/>
              <w:rPr>
                <w:rFonts w:ascii="Times New Roman" w:hAnsi="Times New Roman"/>
                <w:sz w:val="28"/>
                <w:szCs w:val="28"/>
              </w:rPr>
            </w:pPr>
          </w:p>
          <w:p w:rsidR="007B3EA9" w:rsidRPr="00445A6A" w:rsidRDefault="007B3EA9" w:rsidP="007B3EA9">
            <w:pPr>
              <w:pStyle w:val="af1"/>
              <w:jc w:val="center"/>
              <w:rPr>
                <w:rFonts w:ascii="Times New Roman" w:hAnsi="Times New Roman"/>
                <w:sz w:val="28"/>
                <w:szCs w:val="28"/>
              </w:rPr>
            </w:pPr>
            <w:r w:rsidRPr="00445A6A">
              <w:rPr>
                <w:rFonts w:ascii="Times New Roman" w:hAnsi="Times New Roman"/>
                <w:sz w:val="28"/>
                <w:szCs w:val="28"/>
              </w:rPr>
              <w:t>АДМИНИСТРАЦИИ ХОЛОДНЯНСКОГО СЕЛЬСКОГО ПОСЕЛЕНИЯ</w:t>
            </w:r>
          </w:p>
          <w:p w:rsidR="007B3EA9" w:rsidRPr="00445A6A" w:rsidRDefault="007B3EA9" w:rsidP="007B3EA9">
            <w:pPr>
              <w:pStyle w:val="af1"/>
              <w:jc w:val="center"/>
              <w:rPr>
                <w:rFonts w:ascii="Times New Roman" w:hAnsi="Times New Roman"/>
                <w:sz w:val="28"/>
                <w:szCs w:val="28"/>
              </w:rPr>
            </w:pPr>
            <w:r w:rsidRPr="00445A6A">
              <w:rPr>
                <w:rFonts w:ascii="Times New Roman" w:hAnsi="Times New Roman"/>
                <w:sz w:val="28"/>
                <w:szCs w:val="28"/>
              </w:rPr>
              <w:t>МУНИЦИППАЛЬНОГО РАЙОНА  «ПРОХОРОВСКИЙ РАЙОН»</w:t>
            </w:r>
          </w:p>
          <w:p w:rsidR="007B3EA9" w:rsidRPr="00445A6A" w:rsidRDefault="007B3EA9" w:rsidP="007B3EA9">
            <w:pPr>
              <w:pStyle w:val="af1"/>
              <w:jc w:val="center"/>
              <w:rPr>
                <w:rFonts w:ascii="Times New Roman" w:hAnsi="Times New Roman"/>
                <w:sz w:val="28"/>
                <w:szCs w:val="28"/>
              </w:rPr>
            </w:pPr>
            <w:r w:rsidRPr="00445A6A">
              <w:rPr>
                <w:rFonts w:ascii="Times New Roman" w:hAnsi="Times New Roman"/>
                <w:sz w:val="28"/>
                <w:szCs w:val="28"/>
              </w:rPr>
              <w:t>БЕЛГОРОДСКОЙ ОБЛАСТИ</w:t>
            </w:r>
          </w:p>
          <w:p w:rsidR="001A4C96" w:rsidRDefault="001A4C96">
            <w:pPr>
              <w:jc w:val="center"/>
              <w:rPr>
                <w:rFonts w:ascii="Tinos" w:hAnsi="Tinos"/>
                <w:b/>
                <w:bCs/>
                <w:sz w:val="28"/>
                <w:szCs w:val="28"/>
              </w:rPr>
            </w:pPr>
          </w:p>
          <w:p w:rsidR="001A4C96" w:rsidRDefault="00525A97">
            <w:pPr>
              <w:jc w:val="both"/>
              <w:rPr>
                <w:rFonts w:ascii="Tinos" w:hAnsi="Tinos"/>
                <w:b/>
                <w:bCs/>
                <w:sz w:val="28"/>
                <w:szCs w:val="28"/>
              </w:rPr>
            </w:pPr>
            <w:r>
              <w:rPr>
                <w:rFonts w:ascii="Tinos" w:hAnsi="Tinos"/>
                <w:b/>
                <w:bCs/>
                <w:sz w:val="28"/>
                <w:szCs w:val="28"/>
              </w:rPr>
              <w:t>«13» мая</w:t>
            </w:r>
            <w:r w:rsidR="007B3EA9">
              <w:rPr>
                <w:rFonts w:ascii="Tinos" w:hAnsi="Tinos"/>
                <w:b/>
                <w:bCs/>
                <w:sz w:val="28"/>
                <w:szCs w:val="28"/>
              </w:rPr>
              <w:t xml:space="preserve"> 2024 г.                                                                         № </w:t>
            </w:r>
            <w:r>
              <w:rPr>
                <w:rFonts w:ascii="Tinos" w:hAnsi="Tinos"/>
                <w:b/>
                <w:bCs/>
                <w:sz w:val="28"/>
                <w:szCs w:val="28"/>
              </w:rPr>
              <w:t>19</w:t>
            </w:r>
          </w:p>
        </w:tc>
      </w:tr>
    </w:tbl>
    <w:p w:rsidR="001A4C96" w:rsidRDefault="001A4C96">
      <w:pPr>
        <w:spacing w:after="0" w:line="240" w:lineRule="auto"/>
        <w:ind w:firstLine="708"/>
        <w:mirrorIndents/>
        <w:jc w:val="both"/>
        <w:rPr>
          <w:rFonts w:ascii="Times New Roman" w:hAnsi="Times New Roman" w:cs="Times New Roman"/>
          <w:sz w:val="28"/>
          <w:szCs w:val="28"/>
        </w:rPr>
      </w:pPr>
    </w:p>
    <w:tbl>
      <w:tblPr>
        <w:tblW w:w="9355" w:type="dxa"/>
        <w:tblInd w:w="55" w:type="dxa"/>
        <w:tblCellMar>
          <w:top w:w="55" w:type="dxa"/>
          <w:left w:w="55" w:type="dxa"/>
          <w:bottom w:w="55" w:type="dxa"/>
          <w:right w:w="55" w:type="dxa"/>
        </w:tblCellMar>
        <w:tblLook w:val="04A0"/>
      </w:tblPr>
      <w:tblGrid>
        <w:gridCol w:w="4677"/>
        <w:gridCol w:w="4678"/>
      </w:tblGrid>
      <w:tr w:rsidR="001A4C96">
        <w:tc>
          <w:tcPr>
            <w:tcW w:w="4677" w:type="dxa"/>
          </w:tcPr>
          <w:p w:rsidR="001A4C96" w:rsidRDefault="007B3EA9">
            <w:pPr>
              <w:spacing w:after="0" w:line="240" w:lineRule="auto"/>
            </w:pPr>
            <w:r>
              <w:rPr>
                <w:rFonts w:ascii="Times New Roman" w:hAnsi="Times New Roman" w:cs="Times New Roman"/>
                <w:b/>
                <w:bCs/>
                <w:sz w:val="28"/>
                <w:szCs w:val="28"/>
              </w:rPr>
              <w:t>Об утверждении административного регламента предоставления муниципальной услуги «</w:t>
            </w:r>
            <w:r>
              <w:rPr>
                <w:rFonts w:ascii="Times New Roman" w:eastAsia="Times New Roman" w:hAnsi="Times New Roman" w:cs="Times New Roman"/>
                <w:b/>
                <w:sz w:val="28"/>
                <w:szCs w:val="28"/>
                <w:lang w:eastAsia="ru-RU"/>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b/>
                <w:sz w:val="28"/>
                <w:szCs w:val="28"/>
              </w:rPr>
              <w:t>»</w:t>
            </w:r>
          </w:p>
        </w:tc>
        <w:tc>
          <w:tcPr>
            <w:tcW w:w="4677" w:type="dxa"/>
          </w:tcPr>
          <w:p w:rsidR="001A4C96" w:rsidRDefault="001A4C96">
            <w:pPr>
              <w:pStyle w:val="af6"/>
            </w:pPr>
          </w:p>
        </w:tc>
      </w:tr>
    </w:tbl>
    <w:p w:rsidR="001A4C96" w:rsidRDefault="001A4C96">
      <w:pPr>
        <w:spacing w:after="0" w:line="240" w:lineRule="auto"/>
        <w:ind w:firstLine="708"/>
        <w:mirrorIndents/>
        <w:jc w:val="both"/>
        <w:rPr>
          <w:rFonts w:ascii="Times New Roman" w:hAnsi="Times New Roman" w:cs="Times New Roman"/>
          <w:sz w:val="28"/>
          <w:szCs w:val="28"/>
        </w:rPr>
      </w:pPr>
    </w:p>
    <w:p w:rsidR="001A4C96" w:rsidRDefault="001A4C96">
      <w:pPr>
        <w:spacing w:after="0" w:line="240" w:lineRule="auto"/>
        <w:ind w:firstLine="708"/>
        <w:mirrorIndents/>
        <w:jc w:val="both"/>
        <w:rPr>
          <w:rFonts w:ascii="Times New Roman" w:hAnsi="Times New Roman" w:cs="Times New Roman"/>
          <w:b/>
          <w:sz w:val="28"/>
          <w:szCs w:val="28"/>
        </w:rPr>
      </w:pPr>
    </w:p>
    <w:p w:rsidR="001A4C96" w:rsidRDefault="007B3EA9">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«Прохоровский район» от 01 сентября 2022 года № 633 «О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 и на основании  письма начальника департамента развития электронного правительства от 22.02.2023 г. №12-2-04/33 администрация </w:t>
      </w:r>
      <w:r w:rsidR="0068089B">
        <w:rPr>
          <w:rFonts w:ascii="Times New Roman" w:hAnsi="Times New Roman" w:cs="Times New Roman"/>
          <w:sz w:val="28"/>
          <w:szCs w:val="28"/>
        </w:rPr>
        <w:t>Холоднянского</w:t>
      </w:r>
      <w:r>
        <w:rPr>
          <w:rFonts w:ascii="Times New Roman" w:hAnsi="Times New Roman" w:cs="Times New Roman"/>
          <w:sz w:val="28"/>
          <w:szCs w:val="28"/>
        </w:rPr>
        <w:t xml:space="preserve"> сельского поселения  </w:t>
      </w:r>
      <w:r>
        <w:rPr>
          <w:rFonts w:ascii="Times New Roman" w:hAnsi="Times New Roman" w:cs="Times New Roman"/>
          <w:b/>
          <w:sz w:val="28"/>
          <w:szCs w:val="28"/>
        </w:rPr>
        <w:t>п о с т а н о в л я е т</w:t>
      </w:r>
      <w:r>
        <w:rPr>
          <w:rFonts w:ascii="Times New Roman" w:hAnsi="Times New Roman" w:cs="Times New Roman"/>
          <w:sz w:val="28"/>
          <w:szCs w:val="28"/>
        </w:rPr>
        <w:t>:</w:t>
      </w:r>
    </w:p>
    <w:p w:rsidR="001A4C96" w:rsidRDefault="007B3EA9">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 xml:space="preserve">» в новой редакции (прилагается). </w:t>
      </w:r>
    </w:p>
    <w:p w:rsidR="001A4C96" w:rsidRDefault="007B3EA9">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w:t>
      </w:r>
      <w:r w:rsidR="0068089B">
        <w:rPr>
          <w:rFonts w:ascii="Times New Roman" w:hAnsi="Times New Roman" w:cs="Times New Roman"/>
          <w:sz w:val="28"/>
          <w:szCs w:val="28"/>
        </w:rPr>
        <w:t>Холоднянского</w:t>
      </w:r>
      <w:r>
        <w:rPr>
          <w:rFonts w:ascii="Times New Roman" w:hAnsi="Times New Roman" w:cs="Times New Roman"/>
          <w:sz w:val="28"/>
          <w:szCs w:val="28"/>
        </w:rPr>
        <w:t xml:space="preserve"> сельского поселения муниципального р</w:t>
      </w:r>
      <w:r w:rsidR="0068089B">
        <w:rPr>
          <w:rFonts w:ascii="Times New Roman" w:hAnsi="Times New Roman" w:cs="Times New Roman"/>
          <w:sz w:val="28"/>
          <w:szCs w:val="28"/>
        </w:rPr>
        <w:t>айона «Прохоровский район» от 07.05.2020 года № 20</w:t>
      </w:r>
      <w:r>
        <w:rPr>
          <w:rFonts w:ascii="Times New Roman" w:hAnsi="Times New Roman" w:cs="Times New Roman"/>
          <w:sz w:val="28"/>
          <w:szCs w:val="28"/>
        </w:rPr>
        <w:t xml:space="preserve"> «Об утверждении административного регламента предоставление муниципальной услуги «Выдача разрешения на использование земель (разрешение объектов на землях или земельных участках) без предоставления земельных участков и установление сервитута».</w:t>
      </w:r>
    </w:p>
    <w:p w:rsidR="0068089B" w:rsidRDefault="007B3EA9" w:rsidP="0068089B">
      <w:pPr>
        <w:pStyle w:val="2"/>
        <w:shd w:val="clear" w:color="auto" w:fill="auto"/>
        <w:spacing w:before="0" w:after="0"/>
        <w:ind w:left="20" w:right="20" w:firstLine="0"/>
        <w:rPr>
          <w:rStyle w:val="0pt"/>
          <w:sz w:val="28"/>
          <w:szCs w:val="28"/>
        </w:rPr>
      </w:pPr>
      <w:r>
        <w:rPr>
          <w:sz w:val="28"/>
          <w:szCs w:val="28"/>
        </w:rPr>
        <w:t>3. Опубликовать настоящее постановление на официальном сайте админис</w:t>
      </w:r>
      <w:r>
        <w:rPr>
          <w:sz w:val="28"/>
          <w:szCs w:val="28"/>
        </w:rPr>
        <w:t>т</w:t>
      </w:r>
      <w:r>
        <w:rPr>
          <w:sz w:val="28"/>
          <w:szCs w:val="28"/>
        </w:rPr>
        <w:t xml:space="preserve">рации </w:t>
      </w:r>
      <w:r w:rsidR="0068089B">
        <w:rPr>
          <w:sz w:val="28"/>
          <w:szCs w:val="28"/>
        </w:rPr>
        <w:t>Холоднянского</w:t>
      </w:r>
      <w:r>
        <w:rPr>
          <w:sz w:val="28"/>
          <w:szCs w:val="28"/>
        </w:rPr>
        <w:t xml:space="preserve"> сельского  поселения муниципального района «Пр</w:t>
      </w:r>
      <w:r>
        <w:rPr>
          <w:sz w:val="28"/>
          <w:szCs w:val="28"/>
        </w:rPr>
        <w:t>о</w:t>
      </w:r>
      <w:r>
        <w:rPr>
          <w:sz w:val="28"/>
          <w:szCs w:val="28"/>
        </w:rPr>
        <w:t xml:space="preserve">хоровский район» Белгородской области </w:t>
      </w:r>
      <w:r w:rsidR="0068089B" w:rsidRPr="00D210C0">
        <w:rPr>
          <w:rStyle w:val="0pt"/>
          <w:sz w:val="28"/>
          <w:szCs w:val="28"/>
        </w:rPr>
        <w:t>https://</w:t>
      </w:r>
      <w:r w:rsidR="0068089B">
        <w:rPr>
          <w:rStyle w:val="0pt"/>
          <w:sz w:val="28"/>
          <w:szCs w:val="28"/>
          <w:lang w:val="en-US"/>
        </w:rPr>
        <w:t>xolodnyanskoe</w:t>
      </w:r>
      <w:r w:rsidR="0068089B">
        <w:rPr>
          <w:rStyle w:val="0pt"/>
          <w:sz w:val="28"/>
          <w:szCs w:val="28"/>
        </w:rPr>
        <w:t>-r31.gosweb.gosuslugi.ru</w:t>
      </w:r>
    </w:p>
    <w:p w:rsidR="001A4C96" w:rsidRDefault="007B3EA9">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с момента опубликования на официальном сайте администрации </w:t>
      </w:r>
      <w:r w:rsidR="0068089B">
        <w:rPr>
          <w:rFonts w:ascii="Times New Roman" w:hAnsi="Times New Roman" w:cs="Times New Roman"/>
          <w:sz w:val="28"/>
          <w:szCs w:val="28"/>
        </w:rPr>
        <w:t>Холоднянского</w:t>
      </w:r>
      <w:r>
        <w:rPr>
          <w:rFonts w:ascii="Times New Roman" w:hAnsi="Times New Roman" w:cs="Times New Roman"/>
          <w:sz w:val="28"/>
          <w:szCs w:val="28"/>
        </w:rPr>
        <w:t xml:space="preserve"> сельского поселения Прохоровского района и распространяется на ранее возникшие отношения.</w:t>
      </w:r>
    </w:p>
    <w:p w:rsidR="001A4C96" w:rsidRDefault="007B3EA9">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lastRenderedPageBreak/>
        <w:t>5. Контроль за исполнением настоящего постановления оставляю за собой.</w:t>
      </w:r>
    </w:p>
    <w:p w:rsidR="001A4C96" w:rsidRDefault="001A4C96">
      <w:pPr>
        <w:spacing w:after="0" w:line="240" w:lineRule="auto"/>
        <w:mirrorIndents/>
        <w:jc w:val="both"/>
        <w:rPr>
          <w:rFonts w:ascii="Times New Roman" w:hAnsi="Times New Roman" w:cs="Times New Roman"/>
          <w:sz w:val="28"/>
          <w:szCs w:val="28"/>
        </w:rPr>
      </w:pPr>
    </w:p>
    <w:p w:rsidR="00525A97" w:rsidRDefault="00525A97">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7B3EA9">
      <w:pPr>
        <w:spacing w:after="0" w:line="240" w:lineRule="auto"/>
        <w:mirrorIndents/>
        <w:jc w:val="both"/>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1A4C96" w:rsidRDefault="0068089B">
      <w:pPr>
        <w:spacing w:after="0" w:line="240" w:lineRule="auto"/>
        <w:mirrorIndents/>
        <w:jc w:val="both"/>
        <w:rPr>
          <w:rFonts w:ascii="Times New Roman" w:hAnsi="Times New Roman" w:cs="Times New Roman"/>
          <w:b/>
          <w:sz w:val="28"/>
          <w:szCs w:val="28"/>
        </w:rPr>
      </w:pPr>
      <w:r>
        <w:rPr>
          <w:rFonts w:ascii="Times New Roman" w:hAnsi="Times New Roman" w:cs="Times New Roman"/>
          <w:b/>
          <w:sz w:val="28"/>
          <w:szCs w:val="28"/>
        </w:rPr>
        <w:t>Холоднянского</w:t>
      </w:r>
      <w:r w:rsidR="007B3EA9">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Н.В. Чуб</w:t>
      </w: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68089B" w:rsidRDefault="0068089B">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304C20" w:rsidRDefault="00304C20">
      <w:pPr>
        <w:spacing w:after="0" w:line="240" w:lineRule="auto"/>
        <w:mirrorIndents/>
        <w:jc w:val="both"/>
        <w:rPr>
          <w:rFonts w:ascii="Times New Roman" w:hAnsi="Times New Roman" w:cs="Times New Roman"/>
          <w:sz w:val="28"/>
          <w:szCs w:val="28"/>
        </w:rPr>
      </w:pPr>
    </w:p>
    <w:p w:rsidR="00304C20" w:rsidRDefault="00304C20">
      <w:pPr>
        <w:spacing w:after="0" w:line="240" w:lineRule="auto"/>
        <w:mirrorIndents/>
        <w:jc w:val="both"/>
        <w:rPr>
          <w:rFonts w:ascii="Times New Roman" w:hAnsi="Times New Roman" w:cs="Times New Roman"/>
          <w:sz w:val="28"/>
          <w:szCs w:val="28"/>
        </w:rPr>
      </w:pPr>
    </w:p>
    <w:p w:rsidR="00304C20" w:rsidRDefault="00304C20">
      <w:pPr>
        <w:spacing w:after="0" w:line="240" w:lineRule="auto"/>
        <w:mirrorIndents/>
        <w:jc w:val="both"/>
        <w:rPr>
          <w:rFonts w:ascii="Times New Roman" w:hAnsi="Times New Roman" w:cs="Times New Roman"/>
          <w:sz w:val="28"/>
          <w:szCs w:val="28"/>
        </w:rPr>
      </w:pPr>
    </w:p>
    <w:p w:rsidR="00525A97" w:rsidRDefault="00525A97">
      <w:pPr>
        <w:spacing w:after="0" w:line="240" w:lineRule="auto"/>
        <w:mirrorIndents/>
        <w:jc w:val="both"/>
        <w:rPr>
          <w:rFonts w:ascii="Times New Roman" w:hAnsi="Times New Roman" w:cs="Times New Roman"/>
          <w:sz w:val="28"/>
          <w:szCs w:val="28"/>
        </w:rPr>
      </w:pPr>
    </w:p>
    <w:p w:rsidR="00525A97" w:rsidRDefault="00525A97">
      <w:pPr>
        <w:spacing w:after="0" w:line="240" w:lineRule="auto"/>
        <w:mirrorIndents/>
        <w:jc w:val="both"/>
        <w:rPr>
          <w:rFonts w:ascii="Times New Roman" w:hAnsi="Times New Roman" w:cs="Times New Roman"/>
          <w:sz w:val="28"/>
          <w:szCs w:val="28"/>
        </w:rPr>
      </w:pPr>
    </w:p>
    <w:p w:rsidR="00525A97" w:rsidRDefault="00525A97">
      <w:pPr>
        <w:spacing w:after="0" w:line="240" w:lineRule="auto"/>
        <w:mirrorIndents/>
        <w:jc w:val="both"/>
        <w:rPr>
          <w:rFonts w:ascii="Times New Roman" w:hAnsi="Times New Roman" w:cs="Times New Roman"/>
          <w:sz w:val="28"/>
          <w:szCs w:val="28"/>
        </w:rPr>
      </w:pPr>
    </w:p>
    <w:p w:rsidR="00304C20" w:rsidRDefault="00304C20">
      <w:pPr>
        <w:spacing w:after="0" w:line="240" w:lineRule="auto"/>
        <w:mirrorIndents/>
        <w:jc w:val="both"/>
        <w:rPr>
          <w:rFonts w:ascii="Times New Roman" w:hAnsi="Times New Roman" w:cs="Times New Roman"/>
          <w:sz w:val="28"/>
          <w:szCs w:val="28"/>
        </w:rPr>
      </w:pPr>
    </w:p>
    <w:p w:rsidR="00304C20" w:rsidRDefault="00304C20">
      <w:pPr>
        <w:spacing w:after="0" w:line="240" w:lineRule="auto"/>
        <w:mirrorIndents/>
        <w:jc w:val="both"/>
        <w:rPr>
          <w:rFonts w:ascii="Times New Roman" w:hAnsi="Times New Roman" w:cs="Times New Roman"/>
          <w:sz w:val="28"/>
          <w:szCs w:val="28"/>
        </w:rPr>
      </w:pPr>
    </w:p>
    <w:p w:rsidR="00304C20" w:rsidRDefault="00304C20">
      <w:pPr>
        <w:spacing w:after="0" w:line="240" w:lineRule="auto"/>
        <w:mirrorIndents/>
        <w:jc w:val="both"/>
        <w:rPr>
          <w:rFonts w:ascii="Times New Roman" w:hAnsi="Times New Roman" w:cs="Times New Roman"/>
          <w:sz w:val="28"/>
          <w:szCs w:val="28"/>
        </w:rPr>
      </w:pPr>
    </w:p>
    <w:p w:rsidR="00304C20" w:rsidRDefault="00304C20">
      <w:pPr>
        <w:spacing w:after="0" w:line="240" w:lineRule="auto"/>
        <w:mirrorIndents/>
        <w:jc w:val="both"/>
        <w:rPr>
          <w:rFonts w:ascii="Times New Roman" w:hAnsi="Times New Roman" w:cs="Times New Roman"/>
          <w:sz w:val="28"/>
          <w:szCs w:val="28"/>
        </w:rPr>
      </w:pPr>
    </w:p>
    <w:p w:rsidR="001A4C96" w:rsidRDefault="001A4C96">
      <w:pPr>
        <w:spacing w:after="0" w:line="240" w:lineRule="auto"/>
        <w:mirrorIndents/>
        <w:jc w:val="both"/>
        <w:rPr>
          <w:rFonts w:ascii="Times New Roman" w:hAnsi="Times New Roman" w:cs="Times New Roman"/>
          <w:sz w:val="28"/>
          <w:szCs w:val="28"/>
        </w:rPr>
      </w:pPr>
    </w:p>
    <w:p w:rsidR="001A4C96" w:rsidRDefault="007B3EA9">
      <w:pPr>
        <w:spacing w:after="0" w:line="240" w:lineRule="auto"/>
        <w:contextualSpacing/>
        <w:jc w:val="center"/>
        <w:rPr>
          <w:rFonts w:ascii="Times New Roman" w:eastAsia="Times New Roman" w:hAnsi="Times New Roman" w:cs="Times New Roman"/>
          <w:b/>
          <w:sz w:val="26"/>
          <w:szCs w:val="26"/>
          <w:lang w:eastAsia="ru-RU"/>
        </w:rPr>
      </w:pPr>
      <w:r>
        <w:rPr>
          <w:rFonts w:ascii="Times New Roman" w:eastAsia="Times New Roman" w:hAnsi="Times New Roman"/>
          <w:b/>
          <w:bCs/>
          <w:sz w:val="26"/>
          <w:szCs w:val="26"/>
          <w:lang w:eastAsia="ru-RU"/>
        </w:rPr>
        <w:lastRenderedPageBreak/>
        <w:t xml:space="preserve">Административный регламент предоставления муниципальной услуги </w:t>
      </w:r>
      <w:r>
        <w:rPr>
          <w:rFonts w:ascii="Times New Roman" w:eastAsia="Times New Roman" w:hAnsi="Times New Roman" w:cs="Times New Roman"/>
          <w:b/>
          <w:sz w:val="26"/>
          <w:szCs w:val="26"/>
          <w:lang w:eastAsia="ru-RU"/>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  Общие положения</w:t>
      </w:r>
    </w:p>
    <w:p w:rsidR="001A4C96" w:rsidRDefault="001A4C96">
      <w:pPr>
        <w:spacing w:after="0" w:line="240" w:lineRule="auto"/>
        <w:ind w:firstLine="709"/>
        <w:jc w:val="center"/>
        <w:rPr>
          <w:rFonts w:ascii="Times New Roman" w:eastAsia="Times New Roman" w:hAnsi="Times New Roman" w:cs="Times New Roman"/>
          <w:b/>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1.1 Предмет регулирования административного регламента</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1.1.1Настоящий Административный регламент 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на территории Прохоровского района Белгородской области устанавливает порядок предоставления муниципальной услуги и стандарт ее предоставления.</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1.2. Круг Заявителей</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1.2.1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1.2.2. Интересы заявителей, указанных в </w:t>
      </w:r>
      <w:hyperlink w:anchor="Par577" w:tgtFrame="Ссылка на текущий документ">
        <w:r>
          <w:rPr>
            <w:rFonts w:ascii="Times New Roman" w:eastAsia="Times New Roman" w:hAnsi="Times New Roman" w:cs="Times New Roman"/>
            <w:sz w:val="26"/>
            <w:szCs w:val="26"/>
            <w:lang w:eastAsia="ru-RU"/>
          </w:rPr>
          <w:t>подпункте 1.2.1.</w:t>
        </w:r>
      </w:hyperlink>
      <w:r>
        <w:rPr>
          <w:rFonts w:ascii="Times New Roman" w:eastAsia="Times New Roman" w:hAnsi="Times New Roman" w:cs="Times New Roman"/>
          <w:sz w:val="26"/>
          <w:szCs w:val="26"/>
          <w:lang w:eastAsia="ru-RU"/>
        </w:rPr>
        <w:t xml:space="preserve"> подраздела 1.2 раздела 1 настоящего Регламента, могут представлять лица, обладающие соответствующими полномочиями (далее – представитель).</w:t>
      </w:r>
    </w:p>
    <w:p w:rsidR="001A4C96" w:rsidRDefault="001A4C96">
      <w:pPr>
        <w:spacing w:after="0" w:line="240" w:lineRule="auto"/>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 Требование предоставления заявителю</w:t>
      </w: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в соответствии с таблицей № 1 приложения № 4 к настоящему административному регламенту, исходя из установленных таблицей № 2 приложения № 4 к настоящему административному регламенту соответствующим признакам заявителя. </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w:t>
      </w:r>
      <w:r>
        <w:rPr>
          <w:rFonts w:ascii="Times New Roman" w:eastAsia="Times New Roman" w:hAnsi="Times New Roman" w:cs="Times New Roman"/>
          <w:sz w:val="26"/>
          <w:szCs w:val="26"/>
          <w:lang w:eastAsia="ru-RU"/>
        </w:rPr>
        <w:lastRenderedPageBreak/>
        <w:t>информация о порядке предоставления муниципальной услуги в его индивидуальном случае.</w:t>
      </w:r>
    </w:p>
    <w:p w:rsidR="001A4C96" w:rsidRDefault="001A4C96">
      <w:pPr>
        <w:spacing w:after="0" w:line="240" w:lineRule="auto"/>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 Стандарт предоставления муниципальной услуги</w:t>
      </w:r>
    </w:p>
    <w:p w:rsidR="001A4C96" w:rsidRDefault="001A4C96">
      <w:pPr>
        <w:spacing w:after="0" w:line="240" w:lineRule="auto"/>
        <w:ind w:firstLine="709"/>
        <w:jc w:val="both"/>
        <w:rPr>
          <w:rFonts w:ascii="Times New Roman" w:eastAsia="Times New Roman" w:hAnsi="Times New Roman" w:cs="Times New Roman"/>
          <w:b/>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 Наименование муниципальной услуги</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2.1.1.Муниципальная услуга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на территории Прохоровского района Белгородской области (далее – Услуга).</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2.2. Наименование органа, предоставляющего Услугу</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 Полномочия по предоставления Услуги осуществляются администрацией Прохоровского района (далее – Уполномоченный орган).</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 Услугу можно получить, обратившись лично в Уполномоченный орган, с помощью почтового отправления или посредством Единого портала государственных услуг (далее – ЕПГУ).</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 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  МФЦ, в которых подается заявление о предоставлении муниципальной услуги, не могут принять решение об отказе</w:t>
      </w:r>
      <w:r>
        <w:rPr>
          <w:rFonts w:ascii="Times New Roman" w:eastAsia="Times New Roman" w:hAnsi="Times New Roman" w:cs="Times New Roman"/>
          <w:sz w:val="26"/>
          <w:szCs w:val="26"/>
          <w:lang w:eastAsia="ru-RU"/>
        </w:rPr>
        <w:br/>
        <w:t>в приеме заявления и документов и (или) информации, необходимых</w:t>
      </w:r>
      <w:r>
        <w:rPr>
          <w:rFonts w:ascii="Times New Roman" w:eastAsia="Times New Roman" w:hAnsi="Times New Roman" w:cs="Times New Roman"/>
          <w:sz w:val="26"/>
          <w:szCs w:val="26"/>
          <w:lang w:eastAsia="ru-RU"/>
        </w:rPr>
        <w:br/>
        <w:t>для ее предоставления.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МФЦ обеспечивается возможность подачи заявлений через ЕПГУ                       на компьютерах общего доступа.</w:t>
      </w:r>
    </w:p>
    <w:p w:rsidR="001A4C96" w:rsidRDefault="001A4C96">
      <w:pPr>
        <w:spacing w:after="0" w:line="240" w:lineRule="auto"/>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 Результат предоставления Услуги</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 В соответствии с вариантами, приведенными в подразделе 3.1 раздела 3 настоящего Административного регламента, результатом предоставления Услуги являются: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 При обращении заявителя – физического лица:</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разрешение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разрешение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решение об отказе в выдаче разрешения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решение об отказе в выдаче разрешения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eastAsia="Times New Roman" w:hAnsi="Times New Roman" w:cs="Times New Roman"/>
          <w:sz w:val="26"/>
          <w:szCs w:val="26"/>
          <w:lang w:eastAsia="ru-RU"/>
        </w:rPr>
        <w:t xml:space="preserve">д) </w:t>
      </w:r>
      <w:r>
        <w:rPr>
          <w:rFonts w:ascii="Times New Roman" w:hAnsi="Times New Roman"/>
          <w:sz w:val="26"/>
          <w:szCs w:val="26"/>
        </w:rPr>
        <w:t>решение об исправлении допущенных опечаток и (или) ошибок в выданных  в результате предоставления Услуги документах.</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sz w:val="26"/>
          <w:szCs w:val="26"/>
        </w:rPr>
        <w:t xml:space="preserve">Состав реквизитов разрешения на использование </w:t>
      </w:r>
      <w:r>
        <w:rPr>
          <w:rFonts w:ascii="Times New Roman" w:eastAsia="Times New Roman" w:hAnsi="Times New Roman" w:cs="Times New Roman"/>
          <w:sz w:val="26"/>
          <w:szCs w:val="26"/>
          <w:lang w:eastAsia="ru-RU"/>
        </w:rPr>
        <w:t>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Состав реквизитов разрешения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 реквизитов решения об отказе в выдаче разрешения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 реквизитов решения об отказе в выдаче разрешения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Состав реквизитов документа, содержащего решение об исправлении допущенных опечаток и (или) ошибок в выданных  в результате предоставления Услуги документах:</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2.3.1.2. При обращении заявителя – юридического лица:</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а) разрешение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разрешение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решение об отказе в выдаче разрешения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решение об отказе в выдаче разрешения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eastAsia="Times New Roman" w:hAnsi="Times New Roman" w:cs="Times New Roman"/>
          <w:sz w:val="26"/>
          <w:szCs w:val="26"/>
          <w:lang w:eastAsia="ru-RU"/>
        </w:rPr>
        <w:t xml:space="preserve">д) </w:t>
      </w:r>
      <w:r>
        <w:rPr>
          <w:rFonts w:ascii="Times New Roman" w:hAnsi="Times New Roman"/>
          <w:sz w:val="26"/>
          <w:szCs w:val="26"/>
        </w:rPr>
        <w:t>решение об исправлении допущенных опечаток и (или) ошибок в выданных  в результате предоставления Услуги документах.</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sz w:val="26"/>
          <w:szCs w:val="26"/>
        </w:rPr>
        <w:t xml:space="preserve">Состав реквизитов разрешения на использование </w:t>
      </w:r>
      <w:r>
        <w:rPr>
          <w:rFonts w:ascii="Times New Roman" w:eastAsia="Times New Roman" w:hAnsi="Times New Roman" w:cs="Times New Roman"/>
          <w:sz w:val="26"/>
          <w:szCs w:val="26"/>
          <w:lang w:eastAsia="ru-RU"/>
        </w:rPr>
        <w:t>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Состав реквизитов разрешения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 реквизитов решения об отказе в выдаче разрешения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 реквизитов решения об отказе в выдаче разрешения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подпись.</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Состав реквизитов документа, содержащего решение об исправлении допущенных опечаток и (или) ошибок в выданных  в результате предоставления Услуги документах:</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2.3.1.3. При обращении заявителя – индивидуального предпринимателя: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разрешение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разрешение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решение об отказе в выдаче разрешения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решение об отказе в выдаче разрешения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eastAsia="Times New Roman" w:hAnsi="Times New Roman" w:cs="Times New Roman"/>
          <w:sz w:val="26"/>
          <w:szCs w:val="26"/>
          <w:lang w:eastAsia="ru-RU"/>
        </w:rPr>
        <w:t xml:space="preserve">д) </w:t>
      </w:r>
      <w:r>
        <w:rPr>
          <w:rFonts w:ascii="Times New Roman" w:hAnsi="Times New Roman"/>
          <w:sz w:val="26"/>
          <w:szCs w:val="26"/>
        </w:rPr>
        <w:t>решение об исправлении допущенных опечаток и (или) ошибок в выданных  в результате предоставления Услуги документах.</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sz w:val="26"/>
          <w:szCs w:val="26"/>
        </w:rPr>
        <w:t xml:space="preserve">Состав реквизитов разрешения на использование </w:t>
      </w:r>
      <w:r>
        <w:rPr>
          <w:rFonts w:ascii="Times New Roman" w:eastAsia="Times New Roman" w:hAnsi="Times New Roman" w:cs="Times New Roman"/>
          <w:sz w:val="26"/>
          <w:szCs w:val="26"/>
          <w:lang w:eastAsia="ru-RU"/>
        </w:rPr>
        <w:t>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Состав реквизитов разрешения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 реквизитов решения об отказе в выдаче разрешения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 реквизитов решения об отказе в выдаче разрешения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герб Белгородской области;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Состав реквизитов документа, содержащего решение об исправлении допущенных опечаток и (или) ошибок в выданных  в результате предоставления Услуги документах:</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 организации-автора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дата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регистрационный номер документа;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адресат;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заголовок к тексту;</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текст;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подпись.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2.3.2. Решение о предоставлении Услуги оформляется по форме согласно Приложению № 1 или № 6 к настоящему Административному регламенту.</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2.3.3. Решение об отказе в предоставлении Услуги оформляется по форме, согласно Приложению № 2 к настоящему Административному регламенту. </w:t>
      </w:r>
    </w:p>
    <w:p w:rsidR="001A4C96" w:rsidRDefault="007B3EA9">
      <w:pPr>
        <w:widowControl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2.3.4. </w:t>
      </w:r>
      <w:r>
        <w:rPr>
          <w:rFonts w:ascii="Times New Roman" w:hAnsi="Times New Roman" w:cs="Times New Roman"/>
          <w:sz w:val="26"/>
          <w:szCs w:val="26"/>
        </w:rPr>
        <w:t>Формирование реестровой записи в качестве результата предоставления Услуги не предусмотрено.</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2.3.5. Факт получения заявителем результата предоставления муниципальной услуги фиксируется в журнале регистрации.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2.3.6. Результат оказания услуги можно получить следующими способами: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 соответственно ЕПГУ, УКЭП);</w:t>
      </w:r>
    </w:p>
    <w:p w:rsidR="001A4C96" w:rsidRDefault="007B3EA9">
      <w:pPr>
        <w:spacing w:after="0" w:line="240" w:lineRule="auto"/>
        <w:ind w:firstLine="53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лично либо через уполномоченного представителя в органе, предоставляющем Услугу, в том числе в виде электронного документа, который направляется заявителю посредством электронной почты или посредством почтового отправления;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w:t>
      </w:r>
      <w:r>
        <w:rPr>
          <w:rFonts w:ascii="Times New Roman" w:hAnsi="Times New Roman"/>
          <w:bCs/>
          <w:sz w:val="26"/>
          <w:szCs w:val="26"/>
        </w:rPr>
        <w:t xml:space="preserve"> МФЦ.</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2.4. Срок предоставления Услуги</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sz w:val="26"/>
          <w:szCs w:val="26"/>
        </w:rPr>
        <w:t xml:space="preserve">2.4.1. </w:t>
      </w:r>
      <w:r>
        <w:rPr>
          <w:rFonts w:ascii="Times New Roman" w:eastAsia="Times New Roman" w:hAnsi="Times New Roman" w:cs="Times New Roman"/>
          <w:sz w:val="26"/>
          <w:szCs w:val="26"/>
          <w:lang w:eastAsia="ru-RU"/>
        </w:rPr>
        <w:t>Срок предоставления муниципальной услуги, в том числе посредством ЕПГУ или МФЦ, для всех вариантов предоставления Услуги составляет не более чем 10 (десять) рабочих дней со дня получения заявления о предоставлении Услуги.</w:t>
      </w:r>
    </w:p>
    <w:p w:rsidR="001A4C96" w:rsidRDefault="007B3EA9">
      <w:pPr>
        <w:widowControl w:val="0"/>
        <w:spacing w:after="0" w:line="240" w:lineRule="auto"/>
        <w:ind w:firstLine="709"/>
        <w:jc w:val="both"/>
        <w:rPr>
          <w:sz w:val="26"/>
          <w:szCs w:val="26"/>
        </w:rPr>
      </w:pPr>
      <w:r>
        <w:rPr>
          <w:rFonts w:ascii="Times New Roman" w:eastAsia="Times New Roman" w:hAnsi="Times New Roman" w:cs="Times New Roman"/>
          <w:bCs/>
          <w:sz w:val="26"/>
          <w:szCs w:val="26"/>
          <w:lang w:eastAsia="ru-RU"/>
        </w:rPr>
        <w:t>2.4.2. Срок принятия решения о выдаче (отказе в выдаче) разрешения на размещение объектов электросетевого хозяйства классом напряжения до 35 кВ</w:t>
      </w:r>
      <w:r>
        <w:rPr>
          <w:rFonts w:ascii="Times New Roman" w:eastAsia="Times New Roman" w:hAnsi="Times New Roman" w:cs="Times New Roman"/>
          <w:sz w:val="26"/>
          <w:szCs w:val="26"/>
          <w:lang w:eastAsia="ru-RU"/>
        </w:rPr>
        <w:t xml:space="preserve"> составляет не более чем 7 (семь) рабочих дней со дня получения заявления.</w:t>
      </w: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2.5. Правовые основания предоставления Услуги</w:t>
      </w:r>
    </w:p>
    <w:p w:rsidR="001A4C96" w:rsidRDefault="001A4C96">
      <w:pPr>
        <w:spacing w:after="0" w:line="240" w:lineRule="auto"/>
        <w:ind w:firstLine="709"/>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2.5.1</w:t>
      </w:r>
      <w:r>
        <w:rPr>
          <w:rFonts w:ascii="Times New Roman" w:eastAsia="Times New Roman" w:hAnsi="Times New Roman" w:cs="Times New Roman"/>
          <w:sz w:val="26"/>
          <w:szCs w:val="26"/>
          <w:lang w:eastAsia="ru-RU"/>
        </w:rPr>
        <w:t>.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w:t>
      </w:r>
      <w:r>
        <w:rPr>
          <w:rFonts w:ascii="Times New Roman" w:eastAsia="Times New Roman" w:hAnsi="Times New Roman" w:cs="Times New Roman"/>
          <w:sz w:val="26"/>
          <w:szCs w:val="26"/>
          <w:lang w:eastAsia="ru-RU"/>
        </w:rPr>
        <w:br/>
        <w:t>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ЕПГУ, в федеральной государственной информационной системе «Федеральный реестр государственных                                           и муниципальных услуг (функций)(далее – ФРГУ, федеральный реестр).</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w:t>
      </w:r>
      <w:r>
        <w:rPr>
          <w:rFonts w:ascii="Times New Roman" w:eastAsia="Times New Roman" w:hAnsi="Times New Roman" w:cs="Times New Roman"/>
          <w:sz w:val="26"/>
          <w:szCs w:val="26"/>
          <w:lang w:eastAsia="ru-RU"/>
        </w:rPr>
        <w:br/>
        <w:t>на ЕПГУ, в ФРГУ.</w:t>
      </w:r>
    </w:p>
    <w:p w:rsidR="001A4C96" w:rsidRDefault="001A4C96">
      <w:pPr>
        <w:widowControl w:val="0"/>
        <w:spacing w:after="0" w:line="240" w:lineRule="auto"/>
        <w:ind w:firstLine="540"/>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2.6. Исчерпывающий перечень документов, </w:t>
      </w: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Необходимых для предоставления Услуги </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 Для получения Услуги Заявитель представляет в орган, предоставляющий Услугу:</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заявление о предоставлении Услуги по форме согласно Приложению № 3, к настоящему Административному регламенту;</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xml:space="preserve">Заявление о предоставлении Услуги подается по выбору заявителя следующими способами: </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sz w:val="26"/>
          <w:szCs w:val="26"/>
        </w:rPr>
        <w:t xml:space="preserve">- </w:t>
      </w:r>
      <w:r>
        <w:rPr>
          <w:rFonts w:ascii="Times New Roman" w:eastAsia="Times New Roman" w:hAnsi="Times New Roman" w:cs="Times New Roman"/>
          <w:sz w:val="26"/>
          <w:szCs w:val="26"/>
          <w:lang w:eastAsia="ru-RU"/>
        </w:rPr>
        <w:t>лично (через уполномоченного представителя) или посредством почтового отправления с описью вложения и уведомлением о вручении;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путем направления электронного документа на официальный адрес электронной почты администрации;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посредством ЕПГУ;</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через МФЦ.</w:t>
      </w:r>
    </w:p>
    <w:p w:rsidR="001A4C96" w:rsidRDefault="007B3EA9">
      <w:pPr>
        <w:spacing w:after="0" w:line="240" w:lineRule="auto"/>
        <w:ind w:firstLine="709"/>
        <w:jc w:val="both"/>
        <w:rPr>
          <w:rFonts w:ascii="Times New Roman" w:hAnsi="Times New Roman"/>
          <w:sz w:val="26"/>
          <w:szCs w:val="26"/>
        </w:rPr>
      </w:pPr>
      <w:r>
        <w:rPr>
          <w:rFonts w:ascii="Times New Roman" w:eastAsia="Times New Roman" w:hAnsi="Times New Roman" w:cs="Times New Roman"/>
          <w:sz w:val="26"/>
          <w:szCs w:val="26"/>
          <w:lang w:eastAsia="ru-RU"/>
        </w:rPr>
        <w:t xml:space="preserve">2.6.2. </w:t>
      </w:r>
      <w:r>
        <w:rPr>
          <w:rFonts w:ascii="Times New Roman" w:hAnsi="Times New Roman"/>
          <w:iCs/>
          <w:sz w:val="26"/>
          <w:szCs w:val="26"/>
        </w:rPr>
        <w:t>Документы, необходимые для предоставления Услуги, которые подлежат представлению в рамках межведомственного информационного взаимодействия</w:t>
      </w:r>
      <w:r>
        <w:rPr>
          <w:rFonts w:ascii="Times New Roman" w:hAnsi="Times New Roman"/>
          <w:sz w:val="26"/>
          <w:szCs w:val="26"/>
        </w:rPr>
        <w:t>:</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сведения из Единого государственного реестра недвижимости  об объектах недвижимости;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сведения из Единого государственного реестра юридических лиц либо сведения из Единого государственного реестра индивидуальных предпринимателей;</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копия лицензии, удостоверяющей право проведения работ                                            по геологическому изучению недр;</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Исчерпывающий перечень документов для каждого варианта предоставления муниципальной услуги отражен в разделе 3 настоящего регламента в содержащих описания таких вариантов подразделах административного регламента.</w:t>
      </w:r>
    </w:p>
    <w:p w:rsidR="001A4C96" w:rsidRDefault="007B3EA9">
      <w:pPr>
        <w:spacing w:after="0" w:line="240" w:lineRule="auto"/>
        <w:ind w:firstLine="709"/>
        <w:jc w:val="both"/>
        <w:rPr>
          <w:rFonts w:ascii="Times New Roman" w:eastAsia="Times New Roman" w:hAnsi="Times New Roman" w:cs="Times New Roman"/>
          <w:iCs/>
          <w:sz w:val="26"/>
          <w:szCs w:val="26"/>
          <w:lang w:eastAsia="ru-RU"/>
        </w:rPr>
      </w:pPr>
      <w:r>
        <w:rPr>
          <w:rFonts w:ascii="Times New Roman" w:eastAsia="Times New Roman" w:hAnsi="Times New Roman" w:cs="Times New Roman"/>
          <w:sz w:val="26"/>
          <w:szCs w:val="26"/>
          <w:lang w:eastAsia="ru-RU"/>
        </w:rPr>
        <w:t>2.6.3.</w:t>
      </w:r>
      <w:r>
        <w:rPr>
          <w:rFonts w:ascii="Times New Roman" w:eastAsia="Times New Roman" w:hAnsi="Times New Roman" w:cs="Times New Roman"/>
          <w:iCs/>
          <w:sz w:val="26"/>
          <w:szCs w:val="26"/>
          <w:lang w:eastAsia="ru-RU"/>
        </w:rPr>
        <w:t xml:space="preserve"> Заявитель вправе представить по собственной инициативе документы, указанные в пункте 2.6.2. настоящего раздела Административного регламента.</w:t>
      </w:r>
    </w:p>
    <w:p w:rsidR="001A4C96" w:rsidRDefault="007B3EA9">
      <w:pPr>
        <w:spacing w:after="0" w:line="240" w:lineRule="auto"/>
        <w:ind w:firstLine="709"/>
        <w:jc w:val="both"/>
        <w:rPr>
          <w:rFonts w:ascii="Times New Roman" w:hAnsi="Times New Roman"/>
          <w:sz w:val="26"/>
          <w:szCs w:val="26"/>
        </w:rPr>
      </w:pPr>
      <w:r>
        <w:rPr>
          <w:rFonts w:ascii="Times New Roman" w:eastAsia="Times New Roman" w:hAnsi="Times New Roman" w:cs="Times New Roman"/>
          <w:iCs/>
          <w:sz w:val="26"/>
          <w:szCs w:val="26"/>
          <w:lang w:eastAsia="ru-RU"/>
        </w:rPr>
        <w:t xml:space="preserve">2.6.4. </w:t>
      </w:r>
      <w:r>
        <w:rPr>
          <w:rFonts w:ascii="Times New Roman" w:hAnsi="Times New Roman"/>
          <w:sz w:val="26"/>
          <w:szCs w:val="26"/>
        </w:rPr>
        <w:t>Документы, представляемые заявителем в целях получения Услуги, должны соответствовать следующим требованиям:</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Требования к предоставлению документов, необходимых для оказания Услуги:</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xml:space="preserve">- текст заявления должен быть написан на русском языке синими </w:t>
      </w:r>
      <w:r>
        <w:rPr>
          <w:rFonts w:ascii="Times New Roman" w:hAnsi="Times New Roman"/>
          <w:sz w:val="26"/>
          <w:szCs w:val="26"/>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текст заявления может быть оформлен машинописным способом.</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Электронные документы представляются в следующих форматах: xml, doc, docx, odt, xls, xlsx, ods, pdf, jpg, jpeg, zip, rar, sig, png, bmp, tiff.</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«черно-белый» (при отсутствии в документе графических изображений и (или) цветного текста);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«оттенки серого» (при наличии в документе графических изображений, отличных от цветного графического изображения);</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Электронные документы должны обеспечивать:</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возможность идентифицировать документ и количество листов  в документе;</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Документы, подлежащие представлению в форматах xls, xlsx или ods, формируются в виде отдельного электронного документа.</w:t>
      </w:r>
    </w:p>
    <w:p w:rsidR="001A4C96" w:rsidRDefault="001A4C96">
      <w:pPr>
        <w:spacing w:after="0" w:line="240" w:lineRule="auto"/>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2.7. Исчерпывающий перечень оснований для отказа в приеме документов, необходимых для предоставления Услуги</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 Основания для отказа в приеме документов, необходимых для предоставления муниципальной услуги, отсутствуют.</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2.8. Исчерпывающий перечень оснований для приостановления предоставления Услуги или отказа в предоставлении Услуги</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2.8.2. Основаниями для отказа в предоставлении Услуги являются: </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или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в заявлении указаны цели или случаи использования земель или земельного участка, предполагаемых к использованию, не предусмотренныепунктом1 статьи 39.34, пунктом 1 статьи 39.33. Земельного кодекса Российской Федерации;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земельный участок, на использование которого испрашивается разрешение, предоставлен иному физическому или юридическому лицу.</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2.8.3. Перечень оснований для отказа в предоставлении муниципальной услуги, установленный </w:t>
      </w:r>
      <w:hyperlink w:anchor="Par629" w:tgtFrame="Ссылка на текущий документ">
        <w:r>
          <w:rPr>
            <w:rFonts w:ascii="Times New Roman" w:eastAsia="Times New Roman" w:hAnsi="Times New Roman" w:cs="Times New Roman"/>
            <w:sz w:val="26"/>
            <w:szCs w:val="26"/>
            <w:lang w:eastAsia="ru-RU"/>
          </w:rPr>
          <w:t xml:space="preserve">пунктом </w:t>
        </w:r>
      </w:hyperlink>
      <w:r>
        <w:rPr>
          <w:rFonts w:ascii="Times New Roman" w:eastAsia="Times New Roman" w:hAnsi="Times New Roman" w:cs="Times New Roman"/>
          <w:sz w:val="26"/>
          <w:szCs w:val="26"/>
          <w:lang w:eastAsia="ru-RU"/>
        </w:rPr>
        <w:t>2.8.2. настоящего административного регламента, является исчерпывающим.</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2.8.4. Решение об отказе в предоставлении Услуги подписывается уполномоченным должностным лицом (работником) и выдается (направляется) заявителю с указанием причин отказа не позднее 3 (трех) рабочих дней с момента  принятия решения об отказе в предоставлении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2.8.5. Решение об отказе в предоставлении Услуги по запросу, поданному</w:t>
      </w:r>
      <w:r>
        <w:rPr>
          <w:rFonts w:ascii="Times New Roman" w:eastAsia="Times New Roman" w:hAnsi="Times New Roman" w:cs="Times New Roman"/>
          <w:sz w:val="26"/>
          <w:szCs w:val="26"/>
          <w:lang w:eastAsia="ru-RU"/>
        </w:rPr>
        <w:br/>
        <w:t xml:space="preserve">в электронной форме с использованием ЕПГУ, с указанием причин отказа </w:t>
      </w:r>
      <w:r>
        <w:rPr>
          <w:rFonts w:ascii="Times New Roman" w:eastAsia="Times New Roman" w:hAnsi="Times New Roman" w:cs="Times New Roman"/>
          <w:sz w:val="26"/>
          <w:szCs w:val="26"/>
          <w:lang w:eastAsia="ru-RU"/>
        </w:rPr>
        <w:lastRenderedPageBreak/>
        <w:t>подписывается уполномоченным должностным лицом (работником)</w:t>
      </w:r>
      <w:r>
        <w:rPr>
          <w:rFonts w:ascii="Times New Roman" w:eastAsia="Times New Roman" w:hAnsi="Times New Roman" w:cs="Times New Roman"/>
          <w:sz w:val="26"/>
          <w:szCs w:val="26"/>
          <w:lang w:eastAsia="ru-RU"/>
        </w:rPr>
        <w:br/>
        <w:t>с использованием электронной подписи и направляется в «личный кабинет» заявителя на ЕПГУ (РПГУ) не позднее 3 (трех) рабочих дней с момента принятия решения об отказе в предоставлении Услуги.</w:t>
      </w:r>
    </w:p>
    <w:p w:rsidR="001A4C96" w:rsidRDefault="001A4C96">
      <w:pPr>
        <w:widowControl w:val="0"/>
        <w:spacing w:after="0" w:line="240" w:lineRule="auto"/>
        <w:ind w:firstLine="540"/>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Arial"/>
          <w:b/>
          <w:sz w:val="26"/>
          <w:szCs w:val="26"/>
          <w:lang w:eastAsia="ru-RU"/>
        </w:rPr>
      </w:pPr>
      <w:r>
        <w:rPr>
          <w:rFonts w:ascii="Times New Roman" w:eastAsia="Times New Roman" w:hAnsi="Times New Roman" w:cs="Arial"/>
          <w:b/>
          <w:sz w:val="26"/>
          <w:szCs w:val="26"/>
          <w:lang w:eastAsia="ru-RU"/>
        </w:rPr>
        <w:t>2.9. Размер платы, взимаемой с заявителя</w:t>
      </w:r>
      <w:r>
        <w:rPr>
          <w:rFonts w:ascii="Times New Roman" w:eastAsia="Times New Roman" w:hAnsi="Times New Roman" w:cs="Arial"/>
          <w:b/>
          <w:sz w:val="26"/>
          <w:szCs w:val="26"/>
          <w:lang w:eastAsia="ru-RU"/>
        </w:rPr>
        <w:br/>
        <w:t>при предоставлении Услуги, и способы ее взимания</w:t>
      </w:r>
    </w:p>
    <w:p w:rsidR="001A4C96" w:rsidRDefault="001A4C96">
      <w:pPr>
        <w:widowControl w:val="0"/>
        <w:spacing w:after="0" w:line="240" w:lineRule="auto"/>
        <w:ind w:firstLine="540"/>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 Предоставление Услуги осуществляется бесплатно.</w:t>
      </w:r>
    </w:p>
    <w:p w:rsidR="001A4C96" w:rsidRDefault="001A4C96">
      <w:pPr>
        <w:widowControl w:val="0"/>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jc w:val="center"/>
        <w:outlineLvl w:val="0"/>
        <w:rPr>
          <w:rFonts w:ascii="Times New Roman" w:hAnsi="Times New Roman"/>
          <w:b/>
          <w:bCs/>
          <w:sz w:val="26"/>
          <w:szCs w:val="26"/>
        </w:rPr>
      </w:pPr>
      <w:r>
        <w:rPr>
          <w:rFonts w:ascii="Times New Roman" w:hAnsi="Times New Roman"/>
          <w:b/>
          <w:bCs/>
          <w:sz w:val="26"/>
          <w:szCs w:val="26"/>
        </w:rPr>
        <w:t>2.10. Максимальный срок ожидания в очереди при подаче запроса                                о предоставлении Услуги и при получении результата предоставления Услуги</w:t>
      </w:r>
    </w:p>
    <w:p w:rsidR="001A4C96" w:rsidRDefault="001A4C96">
      <w:pPr>
        <w:spacing w:after="0" w:line="240" w:lineRule="auto"/>
        <w:jc w:val="center"/>
        <w:outlineLvl w:val="0"/>
        <w:rPr>
          <w:rFonts w:ascii="Times New Roman" w:hAnsi="Times New Roman"/>
          <w:b/>
          <w:bCs/>
          <w:sz w:val="26"/>
          <w:szCs w:val="26"/>
        </w:rPr>
      </w:pPr>
    </w:p>
    <w:p w:rsidR="001A4C96" w:rsidRDefault="007B3EA9">
      <w:pPr>
        <w:spacing w:after="0" w:line="240" w:lineRule="auto"/>
        <w:ind w:firstLine="540"/>
        <w:jc w:val="both"/>
        <w:rPr>
          <w:rFonts w:ascii="Times New Roman" w:hAnsi="Times New Roman"/>
          <w:bCs/>
          <w:sz w:val="26"/>
          <w:szCs w:val="26"/>
        </w:rPr>
      </w:pPr>
      <w:r>
        <w:rPr>
          <w:rFonts w:ascii="Times New Roman" w:hAnsi="Times New Roman"/>
          <w:bCs/>
          <w:sz w:val="26"/>
          <w:szCs w:val="26"/>
        </w:rPr>
        <w:t xml:space="preserve">2.10.1. Срок ожидания в очереди при подаче запроса о предоставлении </w:t>
      </w:r>
      <w:r>
        <w:rPr>
          <w:rFonts w:ascii="Times New Roman" w:hAnsi="Times New Roman"/>
          <w:sz w:val="26"/>
          <w:szCs w:val="26"/>
        </w:rPr>
        <w:t>У</w:t>
      </w:r>
      <w:r>
        <w:rPr>
          <w:rFonts w:ascii="Times New Roman" w:hAnsi="Times New Roman"/>
          <w:bCs/>
          <w:sz w:val="26"/>
          <w:szCs w:val="26"/>
        </w:rPr>
        <w:t>слуги, и при получении результата предоставления Услуги не должен превышать 15 минут.</w:t>
      </w:r>
    </w:p>
    <w:p w:rsidR="001A4C96" w:rsidRDefault="001A4C96">
      <w:pPr>
        <w:spacing w:after="0" w:line="240" w:lineRule="auto"/>
        <w:jc w:val="both"/>
        <w:rPr>
          <w:rFonts w:ascii="Times New Roman" w:hAnsi="Times New Roman"/>
          <w:bCs/>
          <w:sz w:val="26"/>
          <w:szCs w:val="26"/>
        </w:rPr>
      </w:pPr>
    </w:p>
    <w:p w:rsidR="001A4C96" w:rsidRDefault="007B3EA9">
      <w:pPr>
        <w:spacing w:after="0" w:line="240" w:lineRule="auto"/>
        <w:jc w:val="center"/>
        <w:outlineLvl w:val="0"/>
        <w:rPr>
          <w:rFonts w:ascii="Times New Roman" w:hAnsi="Times New Roman"/>
          <w:b/>
          <w:sz w:val="26"/>
          <w:szCs w:val="26"/>
        </w:rPr>
      </w:pPr>
      <w:r>
        <w:rPr>
          <w:rFonts w:ascii="Times New Roman" w:hAnsi="Times New Roman"/>
          <w:b/>
          <w:sz w:val="26"/>
          <w:szCs w:val="26"/>
        </w:rPr>
        <w:t>2.11. Срок регистрации запроса заявителя о предоставлении Услуги</w:t>
      </w:r>
    </w:p>
    <w:p w:rsidR="001A4C96" w:rsidRDefault="001A4C96">
      <w:pPr>
        <w:spacing w:after="0" w:line="240" w:lineRule="auto"/>
        <w:jc w:val="both"/>
        <w:rPr>
          <w:rFonts w:ascii="Times New Roman" w:hAnsi="Times New Roman"/>
          <w:sz w:val="26"/>
          <w:szCs w:val="26"/>
        </w:rPr>
      </w:pP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2.11.1. При личном обращении заявителя в орган, предоставляющий Услугу,</w:t>
      </w:r>
      <w:r>
        <w:rPr>
          <w:rFonts w:ascii="Times New Roman" w:hAnsi="Times New Roman"/>
          <w:sz w:val="26"/>
          <w:szCs w:val="26"/>
        </w:rPr>
        <w:br/>
        <w:t>с запросом о предоставлении Услуги должностным лицом, ответственным за приём документов  проводится:</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xml:space="preserve">‒ проверка документов, указанных в </w:t>
      </w:r>
      <w:hyperlink r:id="rId7">
        <w:r>
          <w:rPr>
            <w:rFonts w:ascii="Times New Roman" w:hAnsi="Times New Roman"/>
            <w:sz w:val="26"/>
            <w:szCs w:val="26"/>
          </w:rPr>
          <w:t xml:space="preserve">пунктах 2.6.1 – 2.6.2 </w:t>
        </w:r>
      </w:hyperlink>
      <w:r>
        <w:rPr>
          <w:rFonts w:ascii="Times New Roman" w:hAnsi="Times New Roman"/>
          <w:sz w:val="26"/>
          <w:szCs w:val="26"/>
        </w:rPr>
        <w:t>Административного регламента, - составляет 8 (восемь) часов (1 (один) рабочий день);</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регистрация запроса - составляет 40 (сорок) минут.</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2.11.2. Регистрация запроса, направленного заявителем лицом по почте</w:t>
      </w:r>
      <w:r>
        <w:rPr>
          <w:rFonts w:ascii="Times New Roman" w:hAnsi="Times New Roman"/>
          <w:sz w:val="26"/>
          <w:szCs w:val="26"/>
        </w:rPr>
        <w:br/>
        <w:t>или в форме электронного документа, осуществляется в день его поступления</w:t>
      </w:r>
      <w:r>
        <w:rPr>
          <w:rFonts w:ascii="Times New Roman" w:hAnsi="Times New Roman"/>
          <w:sz w:val="26"/>
          <w:szCs w:val="26"/>
        </w:rPr>
        <w:br/>
        <w:t>в администрацию. В случае поступления запроса в администрацию в выходной или праздничный день регистрация запроса осуществляется в первый, следующий за ним, рабочий день.</w:t>
      </w:r>
    </w:p>
    <w:p w:rsidR="001A4C96" w:rsidRDefault="001A4C96">
      <w:pPr>
        <w:spacing w:after="0" w:line="240" w:lineRule="auto"/>
        <w:jc w:val="both"/>
        <w:rPr>
          <w:rFonts w:ascii="Times New Roman" w:hAnsi="Times New Roman"/>
          <w:sz w:val="26"/>
          <w:szCs w:val="26"/>
        </w:rPr>
      </w:pPr>
    </w:p>
    <w:p w:rsidR="001A4C96" w:rsidRDefault="007B3EA9">
      <w:pPr>
        <w:spacing w:after="0" w:line="240" w:lineRule="auto"/>
        <w:ind w:firstLine="540"/>
        <w:jc w:val="center"/>
        <w:rPr>
          <w:rFonts w:ascii="Times New Roman" w:hAnsi="Times New Roman"/>
          <w:b/>
          <w:sz w:val="26"/>
          <w:szCs w:val="26"/>
        </w:rPr>
      </w:pPr>
      <w:r>
        <w:rPr>
          <w:rFonts w:ascii="Times New Roman" w:hAnsi="Times New Roman"/>
          <w:b/>
          <w:sz w:val="26"/>
          <w:szCs w:val="26"/>
        </w:rPr>
        <w:t xml:space="preserve">2.12. Требования к помещениям, в которых предоставляется Услуга </w:t>
      </w:r>
    </w:p>
    <w:p w:rsidR="001A4C96" w:rsidRDefault="001A4C96">
      <w:pPr>
        <w:spacing w:after="0" w:line="240" w:lineRule="auto"/>
        <w:jc w:val="center"/>
        <w:rPr>
          <w:rFonts w:ascii="Times New Roman" w:hAnsi="Times New Roman"/>
          <w:b/>
          <w:sz w:val="26"/>
          <w:szCs w:val="26"/>
        </w:rPr>
      </w:pP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2.12.1. Места, предназначенные для ознакомления заявителей</w:t>
      </w:r>
      <w:r>
        <w:rPr>
          <w:rFonts w:ascii="Times New Roman" w:hAnsi="Times New Roman"/>
          <w:sz w:val="26"/>
          <w:szCs w:val="26"/>
        </w:rPr>
        <w:br/>
        <w:t>с информационными материалами, оборудуются информационными стендами.</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2.12.2. Места ожидания для представления или получения документов должны быть оборудованы стульями, скамьями.</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2.12.3. Места для заполнения заявления оборудуются стульями, столами (стойками) и обеспечиваются канцелярскими принадлежностями.</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2.12.4. Помещения для приема заявителей:</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 должны быть оборудованы информационными табличками (вывесками)</w:t>
      </w:r>
      <w:r>
        <w:rPr>
          <w:rFonts w:ascii="Times New Roman" w:hAnsi="Times New Roman"/>
          <w:sz w:val="26"/>
          <w:szCs w:val="26"/>
        </w:rPr>
        <w:br/>
        <w:t>с указанием номера кабинета, должности, фамилии, имени, отчества должностного лица, режима работы;</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должны быть оборудованы</w:t>
      </w:r>
      <w:r>
        <w:rPr>
          <w:rFonts w:ascii="Times New Roman" w:eastAsia="Times New Roman" w:hAnsi="Times New Roman" w:cs="Times New Roman"/>
          <w:sz w:val="26"/>
          <w:szCs w:val="26"/>
          <w:lang w:eastAsia="ru-RU"/>
        </w:rPr>
        <w:t xml:space="preserve"> носителями информации, необходимыми</w:t>
      </w:r>
      <w:r>
        <w:rPr>
          <w:rFonts w:ascii="Times New Roman" w:eastAsia="Times New Roman" w:hAnsi="Times New Roman" w:cs="Times New Roman"/>
          <w:sz w:val="26"/>
          <w:szCs w:val="26"/>
          <w:lang w:eastAsia="ru-RU"/>
        </w:rPr>
        <w:br/>
        <w:t>для обеспечения беспрепятственного доступа инвалидов к получению Услуги,</w:t>
      </w:r>
      <w:r>
        <w:rPr>
          <w:rFonts w:ascii="Times New Roman" w:eastAsia="Times New Roman" w:hAnsi="Times New Roman" w:cs="Times New Roman"/>
          <w:sz w:val="26"/>
          <w:szCs w:val="26"/>
          <w:lang w:eastAsia="ru-RU"/>
        </w:rPr>
        <w:br/>
        <w:t>с учетом ограничений их жизнедеятельности;</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должны иметь беспрепятственный доступ для инвалидов,</w:t>
      </w:r>
      <w:r>
        <w:rPr>
          <w:rFonts w:ascii="Times New Roman" w:eastAsia="Times New Roman" w:hAnsi="Times New Roman" w:cs="Arial"/>
          <w:sz w:val="26"/>
          <w:szCs w:val="26"/>
          <w:lang w:eastAsia="ru-RU"/>
        </w:rPr>
        <w:br/>
        <w:t xml:space="preserve">в том числе, </w:t>
      </w:r>
      <w:r>
        <w:rPr>
          <w:rFonts w:ascii="Times New Roman" w:eastAsia="Times New Roman" w:hAnsi="Times New Roman" w:cs="Times New Roman"/>
          <w:sz w:val="26"/>
          <w:szCs w:val="26"/>
          <w:lang w:eastAsia="ru-RU"/>
        </w:rPr>
        <w:t xml:space="preserve">возможность беспрепятственного входа в помещение и выхода из него, а также </w:t>
      </w:r>
      <w:r>
        <w:rPr>
          <w:rFonts w:ascii="Times New Roman" w:eastAsia="Times New Roman" w:hAnsi="Times New Roman" w:cs="Arial"/>
          <w:sz w:val="26"/>
          <w:szCs w:val="26"/>
          <w:lang w:eastAsia="ru-RU"/>
        </w:rPr>
        <w:t>возможность самостоятельного передвижения по территории помещения в целях доступа к месту предоставления Услуги;</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lastRenderedPageBreak/>
        <w:t>– должны иметь комфортные условия для заявителей и оптимальные условия для работы должностных лиц в том числе;</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должны быть оборудованы</w:t>
      </w:r>
      <w:r>
        <w:rPr>
          <w:rFonts w:ascii="Times New Roman" w:eastAsia="Times New Roman" w:hAnsi="Times New Roman" w:cs="Times New Roman"/>
          <w:sz w:val="26"/>
          <w:szCs w:val="26"/>
          <w:lang w:eastAsia="ru-RU"/>
        </w:rPr>
        <w:t xml:space="preserve"> бесплатным туалетом для посетителей,</w:t>
      </w:r>
      <w:r>
        <w:rPr>
          <w:rFonts w:ascii="Times New Roman" w:eastAsia="Times New Roman" w:hAnsi="Times New Roman" w:cs="Times New Roman"/>
          <w:sz w:val="26"/>
          <w:szCs w:val="26"/>
          <w:lang w:eastAsia="ru-RU"/>
        </w:rPr>
        <w:br/>
        <w:t>в том числе туалетом, предназначенным для инвалидов;</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должны быть доступны для инвалидов в соответствии с </w:t>
      </w:r>
      <w:hyperlink r:id="rId8">
        <w:r>
          <w:rPr>
            <w:rFonts w:ascii="Times New Roman" w:eastAsia="Times New Roman" w:hAnsi="Times New Roman" w:cs="Arial"/>
            <w:sz w:val="26"/>
            <w:szCs w:val="26"/>
            <w:lang w:eastAsia="ru-RU"/>
          </w:rPr>
          <w:t>законодательством</w:t>
        </w:r>
      </w:hyperlink>
      <w:r>
        <w:rPr>
          <w:rFonts w:ascii="Times New Roman" w:eastAsia="Times New Roman" w:hAnsi="Times New Roman" w:cs="Arial"/>
          <w:sz w:val="26"/>
          <w:szCs w:val="26"/>
          <w:lang w:eastAsia="ru-RU"/>
        </w:rPr>
        <w:t xml:space="preserve"> Российской Федерации о социальной защите инвалидов.</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беспрепятственного входа в объекты и выхода из них;</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bookmarkStart w:id="0" w:name="_GoBack"/>
      <w:bookmarkEnd w:id="0"/>
      <w:r>
        <w:rPr>
          <w:rFonts w:ascii="Times New Roman" w:eastAsia="Times New Roman" w:hAnsi="Times New Roman" w:cs="Arial"/>
          <w:sz w:val="26"/>
          <w:szCs w:val="26"/>
          <w:lang w:eastAsia="ru-RU"/>
        </w:rPr>
        <w:t>вспомогательных технологий, а также сменного кресла-коляски;</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посадки в транспортное средство и высадки из него перед входом в объект, в том числе с использованием кресла-коляски</w:t>
      </w:r>
      <w:r>
        <w:rPr>
          <w:rFonts w:ascii="Times New Roman" w:eastAsia="Times New Roman" w:hAnsi="Times New Roman" w:cs="Arial"/>
          <w:sz w:val="26"/>
          <w:szCs w:val="26"/>
          <w:lang w:eastAsia="ru-RU"/>
        </w:rPr>
        <w:br/>
        <w:t>и, при необходимости, с помощью работников объекта;</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сопровождение инвалидов, имеющих стойкие нарушения функции зрения</w:t>
      </w:r>
      <w:r>
        <w:rPr>
          <w:rFonts w:ascii="Times New Roman" w:eastAsia="Times New Roman" w:hAnsi="Times New Roman" w:cs="Arial"/>
          <w:sz w:val="26"/>
          <w:szCs w:val="26"/>
          <w:lang w:eastAsia="ru-RU"/>
        </w:rPr>
        <w:br/>
        <w:t>и самостоятельного передвижения по территории объекта;</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надлежащее размещение носителей информации, необходимой</w:t>
      </w:r>
      <w:r>
        <w:rPr>
          <w:rFonts w:ascii="Times New Roman" w:eastAsia="Times New Roman" w:hAnsi="Times New Roman" w:cs="Arial"/>
          <w:sz w:val="26"/>
          <w:szCs w:val="26"/>
          <w:lang w:eastAsia="ru-RU"/>
        </w:rPr>
        <w:br/>
        <w:t xml:space="preserve"> для обеспечения беспрепятственного доступа инвалидов к объектам и услугам,</w:t>
      </w:r>
      <w:r>
        <w:rPr>
          <w:rFonts w:ascii="Times New Roman" w:eastAsia="Times New Roman" w:hAnsi="Times New Roman" w:cs="Arial"/>
          <w:sz w:val="26"/>
          <w:szCs w:val="26"/>
          <w:lang w:eastAsia="ru-RU"/>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допуска в помещение собаки-проводника при наличии документа, подтверждающего ее специальное обучение и выдаваемого по форме</w:t>
      </w:r>
      <w:r>
        <w:rPr>
          <w:rFonts w:ascii="Times New Roman" w:eastAsia="Times New Roman" w:hAnsi="Times New Roman" w:cs="Arial"/>
          <w:sz w:val="26"/>
          <w:szCs w:val="26"/>
          <w:lang w:eastAsia="ru-RU"/>
        </w:rPr>
        <w:br/>
        <w:t>и в порядке, определенным законодательством Российской Федерации;</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помощь работников органа, предоставляющего Услугу, инвалидам</w:t>
      </w:r>
      <w:r>
        <w:rPr>
          <w:rFonts w:ascii="Times New Roman" w:eastAsia="Times New Roman" w:hAnsi="Times New Roman" w:cs="Arial"/>
          <w:sz w:val="26"/>
          <w:szCs w:val="26"/>
          <w:lang w:eastAsia="ru-RU"/>
        </w:rPr>
        <w:br/>
        <w:t>в преодолении барьеров, мешающих получению ими услуг наравне с другими лицами.</w:t>
      </w:r>
    </w:p>
    <w:p w:rsidR="001A4C96" w:rsidRDefault="007B3EA9">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68089B" w:rsidRPr="0068089B" w:rsidRDefault="007B3EA9" w:rsidP="0068089B">
      <w:pPr>
        <w:pStyle w:val="2"/>
        <w:shd w:val="clear" w:color="auto" w:fill="auto"/>
        <w:spacing w:before="0" w:after="0"/>
        <w:ind w:left="20" w:right="20" w:firstLine="0"/>
        <w:rPr>
          <w:rStyle w:val="0pt"/>
          <w:sz w:val="26"/>
          <w:szCs w:val="26"/>
        </w:rPr>
      </w:pPr>
      <w:r>
        <w:rPr>
          <w:sz w:val="26"/>
          <w:szCs w:val="26"/>
        </w:rPr>
        <w:t>2.12.7. На информационных стендах в доступных для ознакомления местах,</w:t>
      </w:r>
      <w:r>
        <w:rPr>
          <w:sz w:val="26"/>
          <w:szCs w:val="26"/>
        </w:rPr>
        <w:br/>
        <w:t>на официальном сайте администрации</w:t>
      </w:r>
      <w:r w:rsidR="0068089B">
        <w:rPr>
          <w:sz w:val="26"/>
          <w:szCs w:val="26"/>
        </w:rPr>
        <w:t xml:space="preserve"> </w:t>
      </w:r>
      <w:r w:rsidR="0068089B" w:rsidRPr="0068089B">
        <w:rPr>
          <w:rStyle w:val="0pt"/>
          <w:sz w:val="26"/>
          <w:szCs w:val="26"/>
        </w:rPr>
        <w:t>https://</w:t>
      </w:r>
      <w:r w:rsidR="0068089B" w:rsidRPr="0068089B">
        <w:rPr>
          <w:rStyle w:val="0pt"/>
          <w:sz w:val="26"/>
          <w:szCs w:val="26"/>
          <w:lang w:val="en-US"/>
        </w:rPr>
        <w:t>xolodnyanskoe</w:t>
      </w:r>
      <w:r w:rsidR="0068089B" w:rsidRPr="0068089B">
        <w:rPr>
          <w:rStyle w:val="0pt"/>
          <w:sz w:val="26"/>
          <w:szCs w:val="26"/>
        </w:rPr>
        <w:t>-r31.gosweb.gosuslugi.ru</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 а также на ЕПГУ размещается следующая информация:</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 текст Административного регламента;</w:t>
      </w:r>
    </w:p>
    <w:p w:rsidR="001A4C96" w:rsidRDefault="007B3EA9">
      <w:pPr>
        <w:tabs>
          <w:tab w:val="center" w:pos="5372"/>
        </w:tabs>
        <w:spacing w:after="0" w:line="240" w:lineRule="auto"/>
        <w:ind w:firstLine="540"/>
        <w:jc w:val="both"/>
        <w:rPr>
          <w:rFonts w:ascii="Times New Roman" w:hAnsi="Times New Roman"/>
          <w:sz w:val="26"/>
          <w:szCs w:val="26"/>
        </w:rPr>
      </w:pPr>
      <w:r>
        <w:rPr>
          <w:rFonts w:ascii="Times New Roman" w:hAnsi="Times New Roman"/>
          <w:sz w:val="26"/>
          <w:szCs w:val="26"/>
        </w:rPr>
        <w:t>– время приема заявителей;</w:t>
      </w:r>
    </w:p>
    <w:p w:rsidR="001A4C96" w:rsidRDefault="007B3EA9">
      <w:pPr>
        <w:widowControl w:val="0"/>
        <w:spacing w:after="0" w:line="240" w:lineRule="auto"/>
        <w:ind w:firstLine="540"/>
        <w:jc w:val="both"/>
        <w:rPr>
          <w:rFonts w:ascii="Times New Roman" w:eastAsia="Times New Roman" w:hAnsi="Times New Roman" w:cs="Times New Roman"/>
          <w:b/>
          <w:bCs/>
          <w:sz w:val="26"/>
          <w:szCs w:val="26"/>
          <w:lang w:eastAsia="ru-RU"/>
        </w:rPr>
      </w:pPr>
      <w:r>
        <w:rPr>
          <w:rFonts w:ascii="Times New Roman" w:eastAsia="Times New Roman" w:hAnsi="Times New Roman" w:cs="Arial"/>
          <w:sz w:val="26"/>
          <w:szCs w:val="26"/>
          <w:lang w:eastAsia="ru-RU"/>
        </w:rPr>
        <w:t>– и</w:t>
      </w:r>
      <w:r>
        <w:rPr>
          <w:rFonts w:ascii="Times New Roman" w:eastAsia="Times New Roman" w:hAnsi="Times New Roman" w:cs="Times New Roman"/>
          <w:bCs/>
          <w:sz w:val="26"/>
          <w:szCs w:val="26"/>
          <w:lang w:eastAsia="ru-RU"/>
        </w:rPr>
        <w:t xml:space="preserve">нформация о максимальном времени ожидания в очереди при обращении заявителя в </w:t>
      </w:r>
      <w:r>
        <w:rPr>
          <w:rFonts w:ascii="Times New Roman" w:eastAsia="Times New Roman" w:hAnsi="Times New Roman" w:cs="Arial"/>
          <w:sz w:val="26"/>
          <w:szCs w:val="26"/>
          <w:lang w:eastAsia="ru-RU"/>
        </w:rPr>
        <w:t>орган, предоставляющий Услугу,</w:t>
      </w:r>
      <w:r>
        <w:rPr>
          <w:rFonts w:ascii="Times New Roman" w:eastAsia="Times New Roman" w:hAnsi="Times New Roman" w:cs="Times New Roman"/>
          <w:bCs/>
          <w:sz w:val="26"/>
          <w:szCs w:val="26"/>
          <w:lang w:eastAsia="ru-RU"/>
        </w:rPr>
        <w:t xml:space="preserve"> для получения </w:t>
      </w:r>
      <w:r>
        <w:rPr>
          <w:rFonts w:ascii="Times New Roman" w:eastAsia="Times New Roman" w:hAnsi="Times New Roman" w:cs="Arial"/>
          <w:sz w:val="26"/>
          <w:szCs w:val="26"/>
          <w:lang w:eastAsia="ru-RU"/>
        </w:rPr>
        <w:t>Услуги;</w:t>
      </w:r>
    </w:p>
    <w:p w:rsidR="001A4C96" w:rsidRDefault="007B3EA9">
      <w:pPr>
        <w:tabs>
          <w:tab w:val="center" w:pos="5372"/>
        </w:tabs>
        <w:spacing w:after="0" w:line="240" w:lineRule="auto"/>
        <w:ind w:firstLine="540"/>
        <w:jc w:val="both"/>
        <w:rPr>
          <w:rFonts w:ascii="Times New Roman" w:hAnsi="Times New Roman"/>
          <w:sz w:val="26"/>
          <w:szCs w:val="26"/>
        </w:rPr>
      </w:pPr>
      <w:r>
        <w:rPr>
          <w:rFonts w:ascii="Times New Roman" w:hAnsi="Times New Roman"/>
          <w:sz w:val="26"/>
          <w:szCs w:val="26"/>
        </w:rPr>
        <w:t>– порядок информирования о ходе предоставления Услуги;</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 порядок обжалования решений, действий или бездействия должностных лиц, предоставляющих Услугу.</w:t>
      </w:r>
    </w:p>
    <w:p w:rsidR="001A4C96" w:rsidRDefault="001A4C96">
      <w:pPr>
        <w:spacing w:after="0" w:line="240" w:lineRule="auto"/>
        <w:ind w:firstLine="540"/>
        <w:jc w:val="both"/>
        <w:rPr>
          <w:rFonts w:ascii="Times New Roman" w:hAnsi="Times New Roman"/>
          <w:sz w:val="26"/>
          <w:szCs w:val="26"/>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2.13. Показатели доступности и качества Услуги</w:t>
      </w:r>
    </w:p>
    <w:p w:rsidR="001A4C96" w:rsidRDefault="001A4C96">
      <w:pPr>
        <w:widowControl w:val="0"/>
        <w:spacing w:after="0" w:line="240" w:lineRule="auto"/>
        <w:ind w:firstLine="540"/>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2.13.1. </w:t>
      </w:r>
      <w:r>
        <w:rPr>
          <w:rFonts w:ascii="Times New Roman" w:eastAsia="Times New Roman" w:hAnsi="Times New Roman" w:cs="Times New Roman"/>
          <w:sz w:val="26"/>
          <w:szCs w:val="26"/>
          <w:lang w:eastAsia="ru-RU"/>
        </w:rPr>
        <w:t xml:space="preserve">Показателями доступности и качества предоставления </w:t>
      </w:r>
      <w:r>
        <w:rPr>
          <w:rFonts w:ascii="Times New Roman" w:eastAsia="Times New Roman" w:hAnsi="Times New Roman" w:cs="Arial"/>
          <w:sz w:val="26"/>
          <w:szCs w:val="26"/>
          <w:lang w:eastAsia="ru-RU"/>
        </w:rPr>
        <w:t>У</w:t>
      </w:r>
      <w:r>
        <w:rPr>
          <w:rFonts w:ascii="Times New Roman" w:eastAsia="Times New Roman" w:hAnsi="Times New Roman" w:cs="Times New Roman"/>
          <w:sz w:val="26"/>
          <w:szCs w:val="26"/>
          <w:lang w:eastAsia="ru-RU"/>
        </w:rPr>
        <w:t>слуги являются:</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а) доступность информации о предоставлении Услуги;</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б) возможность получения информации о ходе предоставления Услуги</w:t>
      </w:r>
      <w:r>
        <w:rPr>
          <w:rFonts w:ascii="Times New Roman" w:hAnsi="Times New Roman"/>
          <w:sz w:val="26"/>
          <w:szCs w:val="26"/>
        </w:rPr>
        <w:br/>
        <w:t>с использованием информационно-коммуникационных технологий,</w:t>
      </w:r>
      <w:r>
        <w:rPr>
          <w:rFonts w:ascii="Times New Roman" w:hAnsi="Times New Roman"/>
          <w:sz w:val="26"/>
          <w:szCs w:val="26"/>
        </w:rPr>
        <w:br/>
        <w:t>в том числе с использованием ЕПГУ;</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в) соблюдение сроков предоставления Услуги;</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г) отсутствие обоснованных жалоб со стороны заявителей на решения</w:t>
      </w:r>
      <w:r>
        <w:rPr>
          <w:rFonts w:ascii="Times New Roman" w:hAnsi="Times New Roman"/>
          <w:sz w:val="26"/>
          <w:szCs w:val="26"/>
        </w:rPr>
        <w:br/>
        <w:t>и (или) действия (бездействие) должностных лиц администрации Прохоровского района по результатам предоставления муниципальной услуги и на некорректное, невнимательное отношение должностных лиц администрации Прохоровского района к заявителям;</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д) предоставление возможности подачи заявления и получения результата предоставления Услуги в электронной форме.</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е) предоставление возможности получения Услуги в МФЦ;</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 время ожидания в очереди при подаче запроса - не более 15 минут;</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 время ожидания в очереди при подаче запроса по предварительной записи </w:t>
      </w:r>
      <w:r>
        <w:rPr>
          <w:rFonts w:ascii="Times New Roman" w:eastAsia="Times New Roman" w:hAnsi="Times New Roman" w:cs="Arial"/>
          <w:sz w:val="26"/>
          <w:szCs w:val="26"/>
          <w:lang w:eastAsia="ru-RU"/>
        </w:rPr>
        <w:t xml:space="preserve">– </w:t>
      </w:r>
      <w:r>
        <w:rPr>
          <w:rFonts w:ascii="Times New Roman" w:eastAsia="Times New Roman" w:hAnsi="Times New Roman" w:cs="Times New Roman"/>
          <w:sz w:val="26"/>
          <w:szCs w:val="26"/>
          <w:lang w:eastAsia="ru-RU"/>
        </w:rPr>
        <w:t>15 минут;</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 срок регистрации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 не может превышать 8 (восьми) часов (1 (одного) рабочего дня);</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 время ожидания в очереди при получении результата предоставления Услуги </w:t>
      </w:r>
      <w:r>
        <w:rPr>
          <w:rFonts w:ascii="Times New Roman" w:eastAsia="Times New Roman" w:hAnsi="Times New Roman" w:cs="Arial"/>
          <w:sz w:val="26"/>
          <w:szCs w:val="26"/>
          <w:lang w:eastAsia="ru-RU"/>
        </w:rPr>
        <w:t>–</w:t>
      </w:r>
      <w:r>
        <w:rPr>
          <w:rFonts w:ascii="Times New Roman" w:eastAsia="Times New Roman" w:hAnsi="Times New Roman" w:cs="Times New Roman"/>
          <w:sz w:val="26"/>
          <w:szCs w:val="26"/>
          <w:lang w:eastAsia="ru-RU"/>
        </w:rPr>
        <w:t xml:space="preserve"> не более 15 минут;</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л) количество взаимодействий заявителя с должностными лицами администрации Прохоровского района при получении Услуги и их продолжительность;</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м) достоверность предоставляемой заявителям информации о ходе предоставления Услуги;</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н) своевременный прием и регистрация запроса заявителя;</w:t>
      </w:r>
    </w:p>
    <w:p w:rsidR="001A4C96" w:rsidRDefault="007B3EA9">
      <w:pPr>
        <w:spacing w:after="0" w:line="240" w:lineRule="auto"/>
        <w:ind w:firstLine="540"/>
        <w:jc w:val="both"/>
        <w:rPr>
          <w:rFonts w:ascii="Times New Roman" w:hAnsi="Times New Roman"/>
          <w:sz w:val="26"/>
          <w:szCs w:val="26"/>
        </w:rPr>
      </w:pPr>
      <w:r>
        <w:rPr>
          <w:rFonts w:ascii="Times New Roman" w:hAnsi="Times New Roman"/>
          <w:sz w:val="26"/>
          <w:szCs w:val="26"/>
        </w:rPr>
        <w:t>о) удовлетворенность заявителей качеством предоставления Услуги;</w:t>
      </w:r>
    </w:p>
    <w:p w:rsidR="001A4C96" w:rsidRDefault="007B3EA9">
      <w:pPr>
        <w:spacing w:after="0" w:line="240" w:lineRule="auto"/>
        <w:ind w:firstLine="540"/>
        <w:jc w:val="both"/>
        <w:rPr>
          <w:rFonts w:ascii="Times New Roman" w:eastAsia="Calibri" w:hAnsi="Times New Roman" w:cs="Times New Roman"/>
          <w:sz w:val="26"/>
          <w:szCs w:val="26"/>
        </w:rPr>
      </w:pPr>
      <w:r>
        <w:rPr>
          <w:rFonts w:ascii="Times New Roman" w:hAnsi="Times New Roman"/>
          <w:sz w:val="26"/>
          <w:szCs w:val="26"/>
        </w:rPr>
        <w:t>п) принятие мер, направленных на восстановление нарушенных прав, свобод</w:t>
      </w:r>
      <w:r>
        <w:rPr>
          <w:rFonts w:ascii="Times New Roman" w:hAnsi="Times New Roman"/>
          <w:sz w:val="26"/>
          <w:szCs w:val="26"/>
        </w:rPr>
        <w:br/>
        <w:t>и законных интересов заявителей.</w:t>
      </w:r>
    </w:p>
    <w:p w:rsidR="001A4C96" w:rsidRDefault="001A4C96">
      <w:pPr>
        <w:spacing w:after="0" w:line="240" w:lineRule="auto"/>
        <w:ind w:firstLine="540"/>
        <w:jc w:val="both"/>
        <w:rPr>
          <w:rFonts w:ascii="Times New Roman" w:hAnsi="Times New Roman"/>
          <w:sz w:val="26"/>
          <w:szCs w:val="26"/>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eastAsia="Times New Roman" w:hAnsi="Times New Roman" w:cs="Times New Roman"/>
          <w:b/>
          <w:sz w:val="26"/>
          <w:szCs w:val="26"/>
          <w:lang w:eastAsia="ru-RU"/>
        </w:rPr>
        <w:br/>
        <w:t>и особенности предоставления Услуги в электронной форме</w:t>
      </w:r>
    </w:p>
    <w:p w:rsidR="001A4C96" w:rsidRDefault="001A4C96">
      <w:pPr>
        <w:widowControl w:val="0"/>
        <w:spacing w:after="0" w:line="240" w:lineRule="auto"/>
        <w:jc w:val="center"/>
        <w:rPr>
          <w:rFonts w:ascii="Times New Roman" w:eastAsia="Times New Roman" w:hAnsi="Times New Roman" w:cs="Times New Roman"/>
          <w:b/>
          <w:sz w:val="26"/>
          <w:szCs w:val="26"/>
          <w:lang w:eastAsia="ru-RU"/>
        </w:rPr>
      </w:pPr>
    </w:p>
    <w:p w:rsidR="001A4C96" w:rsidRDefault="007B3EA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2.14.1. И</w:t>
      </w:r>
      <w:r>
        <w:rPr>
          <w:rFonts w:ascii="Times New Roman" w:hAnsi="Times New Roman" w:cs="Times New Roman"/>
          <w:sz w:val="26"/>
          <w:szCs w:val="26"/>
        </w:rPr>
        <w:t>нформационные системы, используемые для предоставления Услуги:</w:t>
      </w:r>
    </w:p>
    <w:p w:rsidR="001A4C96" w:rsidRDefault="007B3EA9">
      <w:pPr>
        <w:spacing w:after="0" w:line="240" w:lineRule="auto"/>
        <w:jc w:val="both"/>
        <w:rPr>
          <w:rFonts w:ascii="Times New Roman" w:hAnsi="Times New Roman"/>
          <w:color w:val="000000" w:themeColor="text1"/>
          <w:sz w:val="26"/>
          <w:szCs w:val="26"/>
        </w:rPr>
      </w:pPr>
      <w:r>
        <w:rPr>
          <w:rFonts w:ascii="Times New Roman" w:hAnsi="Times New Roman" w:cs="Times New Roman"/>
          <w:sz w:val="26"/>
          <w:szCs w:val="26"/>
        </w:rPr>
        <w:tab/>
        <w:t xml:space="preserve">- </w:t>
      </w:r>
      <w:r>
        <w:rPr>
          <w:rFonts w:ascii="Times New Roman" w:hAnsi="Times New Roman"/>
          <w:color w:val="000000" w:themeColor="text1"/>
          <w:sz w:val="26"/>
          <w:szCs w:val="26"/>
        </w:rPr>
        <w:t>ЕПГУ;</w:t>
      </w:r>
    </w:p>
    <w:p w:rsidR="0068089B" w:rsidRPr="0068089B" w:rsidRDefault="007B3EA9" w:rsidP="0068089B">
      <w:pPr>
        <w:pStyle w:val="2"/>
        <w:shd w:val="clear" w:color="auto" w:fill="auto"/>
        <w:spacing w:before="0" w:after="0"/>
        <w:ind w:left="20" w:right="20" w:firstLine="0"/>
        <w:rPr>
          <w:rStyle w:val="0pt"/>
          <w:sz w:val="26"/>
          <w:szCs w:val="26"/>
        </w:rPr>
      </w:pPr>
      <w:r>
        <w:rPr>
          <w:sz w:val="26"/>
          <w:szCs w:val="26"/>
          <w:lang w:eastAsia="ru-RU"/>
        </w:rPr>
        <w:t>-</w:t>
      </w:r>
      <w:r>
        <w:rPr>
          <w:sz w:val="26"/>
          <w:szCs w:val="26"/>
        </w:rPr>
        <w:t xml:space="preserve"> официальный сайт Уполномоченного органа</w:t>
      </w:r>
      <w:r>
        <w:rPr>
          <w:sz w:val="26"/>
          <w:szCs w:val="26"/>
          <w:lang w:eastAsia="ru-RU"/>
        </w:rPr>
        <w:t xml:space="preserve"> </w:t>
      </w:r>
      <w:r w:rsidRPr="0068089B">
        <w:rPr>
          <w:sz w:val="26"/>
          <w:szCs w:val="26"/>
          <w:lang w:eastAsia="ru-RU"/>
        </w:rPr>
        <w:t>(</w:t>
      </w:r>
      <w:r w:rsidR="0068089B" w:rsidRPr="0068089B">
        <w:rPr>
          <w:rStyle w:val="0pt"/>
          <w:sz w:val="26"/>
          <w:szCs w:val="26"/>
        </w:rPr>
        <w:t>https://</w:t>
      </w:r>
      <w:r w:rsidR="0068089B" w:rsidRPr="0068089B">
        <w:rPr>
          <w:rStyle w:val="0pt"/>
          <w:sz w:val="26"/>
          <w:szCs w:val="26"/>
          <w:lang w:val="en-US"/>
        </w:rPr>
        <w:t>xolodnyanskoe</w:t>
      </w:r>
      <w:r w:rsidR="0068089B" w:rsidRPr="0068089B">
        <w:rPr>
          <w:rStyle w:val="0pt"/>
          <w:sz w:val="26"/>
          <w:szCs w:val="26"/>
        </w:rPr>
        <w:t>-r31.gosweb.gosuslugi.ru)</w:t>
      </w:r>
    </w:p>
    <w:p w:rsidR="00304C20" w:rsidRDefault="00304C20">
      <w:pPr>
        <w:spacing w:after="0" w:line="240" w:lineRule="auto"/>
        <w:jc w:val="center"/>
        <w:rPr>
          <w:rFonts w:ascii="Times New Roman" w:eastAsia="Calibri" w:hAnsi="Times New Roman" w:cs="Times New Roman"/>
          <w:b/>
          <w:sz w:val="26"/>
          <w:szCs w:val="26"/>
        </w:rPr>
      </w:pPr>
    </w:p>
    <w:p w:rsidR="001A4C96" w:rsidRDefault="007B3EA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lang w:val="en-US"/>
        </w:rPr>
        <w:t>III</w:t>
      </w:r>
      <w:r>
        <w:rPr>
          <w:rFonts w:ascii="Times New Roman" w:eastAsia="Calibri" w:hAnsi="Times New Roman" w:cs="Times New Roman"/>
          <w:b/>
          <w:sz w:val="26"/>
          <w:szCs w:val="26"/>
        </w:rPr>
        <w:t>. Состав, последовательность и сроки</w:t>
      </w:r>
      <w:r>
        <w:rPr>
          <w:rFonts w:ascii="Times New Roman" w:eastAsia="Calibri" w:hAnsi="Times New Roman" w:cs="Times New Roman"/>
          <w:b/>
          <w:sz w:val="26"/>
          <w:szCs w:val="26"/>
        </w:rPr>
        <w:br/>
        <w:t>выполнения административных процедур</w:t>
      </w:r>
    </w:p>
    <w:p w:rsidR="001A4C96" w:rsidRDefault="001A4C96">
      <w:pPr>
        <w:widowControl w:val="0"/>
        <w:spacing w:after="0" w:line="240" w:lineRule="auto"/>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3.1. Перечень вариантов предоставления Услуги:</w:t>
      </w:r>
    </w:p>
    <w:p w:rsidR="001A4C96" w:rsidRDefault="001A4C96">
      <w:pPr>
        <w:spacing w:after="0" w:line="240" w:lineRule="auto"/>
        <w:ind w:firstLine="709"/>
        <w:jc w:val="both"/>
        <w:rPr>
          <w:rFonts w:ascii="Times New Roman" w:eastAsia="Times New Roman" w:hAnsi="Times New Roman" w:cs="Times New Roman"/>
          <w:sz w:val="26"/>
          <w:szCs w:val="26"/>
          <w:lang w:eastAsia="ru-RU"/>
        </w:rPr>
      </w:pP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3.1.1. Настоящий раздел содержит состав, последовательность и сроки выполнения административных процедур для следующих вариантов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1)Разрешение на использование земель или земельного участка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когда заявителем является физическое лицо;</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когда заявителем является юридическое лицо;</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когда заявителем является индивидуальный предприниматель.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Разрешение на размещение объекта без предоставления земельных участков и установления сервитутов:</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когда заявителем является физическое лицо;</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когда заявителем является юридическое лицо;</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когда заявителем является индивидуальный предприниматель.</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3)И</w:t>
      </w:r>
      <w:r>
        <w:rPr>
          <w:rFonts w:ascii="Times New Roman" w:eastAsia="Times New Roman" w:hAnsi="Times New Roman" w:cs="Arial"/>
          <w:sz w:val="26"/>
          <w:szCs w:val="26"/>
          <w:lang w:eastAsia="ru-RU"/>
        </w:rPr>
        <w:t>справление допущенных опечаток и (или) ошибок в выданных                             в результате предоставления Услуги документах.</w:t>
      </w:r>
    </w:p>
    <w:p w:rsidR="001A4C96" w:rsidRDefault="001A4C96">
      <w:pPr>
        <w:widowControl w:val="0"/>
        <w:spacing w:after="0" w:line="240" w:lineRule="auto"/>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3.2. Профилирование заявителя </w:t>
      </w:r>
    </w:p>
    <w:p w:rsidR="001A4C96" w:rsidRDefault="001A4C96">
      <w:pPr>
        <w:widowControl w:val="0"/>
        <w:spacing w:after="0" w:line="240" w:lineRule="auto"/>
        <w:ind w:firstLine="540"/>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 Способы определения и предъявления необходимого заявителю варианта предоставления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посредством ЕПГУ;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в органе, предоставляющем Услугу;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в МФЦ.</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3.2.2. Порядок определения и предъявления необходимого заявителю варианта предоставления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посредством ответов заявителя на вопросы экспертной системы ЕПГУ;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посредством опроса в органе, предоставляющим Услугу.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w:t>
      </w:r>
      <w:r>
        <w:rPr>
          <w:rFonts w:ascii="Times New Roman" w:eastAsia="Times New Roman" w:hAnsi="Times New Roman" w:cs="Times New Roman"/>
          <w:sz w:val="26"/>
          <w:szCs w:val="26"/>
          <w:lang w:eastAsia="ru-RU"/>
        </w:rPr>
        <w:br/>
        <w:t xml:space="preserve"> № 4 к Административному регламенту.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4 к настоящему Административному регламенту.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 По результатам получения ответов от заявителя на вопросы анкетирования определяется полный перечень комбинаций признаков</w:t>
      </w:r>
      <w:r>
        <w:rPr>
          <w:rFonts w:ascii="Times New Roman" w:eastAsia="Times New Roman" w:hAnsi="Times New Roman" w:cs="Times New Roman"/>
          <w:sz w:val="26"/>
          <w:szCs w:val="26"/>
          <w:lang w:eastAsia="ru-RU"/>
        </w:rPr>
        <w:br/>
        <w:t>в соответствии с настоящим Административным регламентом, каждая из которых соответствует одному варианту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304C20" w:rsidRDefault="00304C20">
      <w:pPr>
        <w:widowControl w:val="0"/>
        <w:spacing w:after="0" w:line="240" w:lineRule="auto"/>
        <w:ind w:firstLine="709"/>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3.3. Вариант 1А «Разрешение на использование земель </w:t>
      </w: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или земельного участка без предоставления земельных участков</w:t>
      </w: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 установления сервитутов в случае, когда заявителем является физическое лицо</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Процедуры варианта № 1А предоставления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Прием (получение) и регистрация запроса и иных документов, </w:t>
      </w:r>
      <w:r>
        <w:rPr>
          <w:rFonts w:ascii="Times New Roman" w:eastAsia="Times New Roman" w:hAnsi="Times New Roman" w:cs="Times New Roman"/>
          <w:sz w:val="26"/>
          <w:szCs w:val="26"/>
          <w:lang w:eastAsia="ru-RU"/>
        </w:rPr>
        <w:lastRenderedPageBreak/>
        <w:t>необходимых для предоставления Услуги;</w:t>
      </w:r>
    </w:p>
    <w:p w:rsidR="001A4C96" w:rsidRDefault="007B3EA9">
      <w:pPr>
        <w:tabs>
          <w:tab w:val="left" w:pos="798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 Межведомственное информационное взаимодействие;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Принятие решения о предоставлении (об отказе в предоставлении)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Предоставление результата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3.3.2. Максимальный срок предоставления варианта № 1А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rsidR="001A4C96" w:rsidRDefault="001A4C96">
      <w:pPr>
        <w:widowControl w:val="0"/>
        <w:spacing w:after="0" w:line="240" w:lineRule="auto"/>
        <w:ind w:firstLine="709"/>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3.3.3. Прием запроса и документов</w:t>
      </w:r>
      <w:r>
        <w:rPr>
          <w:rFonts w:ascii="Times New Roman" w:eastAsia="Times New Roman" w:hAnsi="Times New Roman" w:cs="Times New Roman"/>
          <w:b/>
          <w:sz w:val="26"/>
          <w:szCs w:val="26"/>
          <w:lang w:eastAsia="ru-RU"/>
        </w:rPr>
        <w:br/>
        <w:t>и (или) информации, необходимых для предоставления Услуги</w:t>
      </w:r>
    </w:p>
    <w:p w:rsidR="001A4C96" w:rsidRDefault="001A4C96">
      <w:pPr>
        <w:widowControl w:val="0"/>
        <w:spacing w:after="0" w:line="240" w:lineRule="auto"/>
        <w:ind w:firstLine="540"/>
        <w:jc w:val="center"/>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3.3.3.2.</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 xml:space="preserve">приложению </w:t>
        </w:r>
        <w:r>
          <w:rPr>
            <w:rFonts w:ascii="Times New Roman" w:eastAsia="Times New Roman" w:hAnsi="Times New Roman" w:cs="Times New Roman"/>
            <w:sz w:val="26"/>
            <w:szCs w:val="26"/>
            <w:lang w:eastAsia="ru-RU"/>
          </w:rPr>
          <w:br/>
          <w:t>№ </w:t>
        </w:r>
      </w:hyperlink>
      <w:r>
        <w:rPr>
          <w:rFonts w:ascii="Times New Roman" w:eastAsia="Times New Roman" w:hAnsi="Times New Roman" w:cs="Times New Roman"/>
          <w:sz w:val="26"/>
          <w:szCs w:val="26"/>
          <w:lang w:eastAsia="ru-RU"/>
        </w:rPr>
        <w:t>3 к Административному регламенту, а также следующие документы:</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Times New Roman"/>
          <w:sz w:val="26"/>
          <w:szCs w:val="26"/>
          <w:lang w:eastAsia="ru-RU"/>
        </w:rPr>
        <w:t>3.3.3.3.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sz w:val="26"/>
          <w:szCs w:val="26"/>
          <w:lang w:eastAsia="ru-RU"/>
        </w:rPr>
        <w:br/>
        <w:t>по собственной инициативе:</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сведения из Единого государственного реестра недвижимости  об объектах недвижимости.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3.3.3.4. </w:t>
      </w:r>
      <w:r>
        <w:rPr>
          <w:rFonts w:ascii="Times New Roman" w:hAnsi="Times New Roman"/>
          <w:sz w:val="26"/>
          <w:szCs w:val="26"/>
        </w:rPr>
        <w:t xml:space="preserve">Способами установления личности (идентификации) заявителя (представителя заявителя) являются </w:t>
      </w:r>
      <w:r>
        <w:rPr>
          <w:rFonts w:ascii="Times New Roman" w:hAnsi="Times New Roman"/>
          <w:bCs/>
          <w:sz w:val="26"/>
          <w:szCs w:val="26"/>
        </w:rPr>
        <w:t xml:space="preserve">предъявление </w:t>
      </w:r>
      <w:r>
        <w:rPr>
          <w:rFonts w:ascii="Times New Roman" w:hAnsi="Times New Roman"/>
          <w:sz w:val="26"/>
          <w:szCs w:val="26"/>
        </w:rPr>
        <w:t xml:space="preserve">заявителем документа, </w:t>
      </w:r>
      <w:r>
        <w:rPr>
          <w:rFonts w:ascii="Times New Roman" w:hAnsi="Times New Roman"/>
          <w:sz w:val="26"/>
          <w:szCs w:val="26"/>
        </w:rPr>
        <w:lastRenderedPageBreak/>
        <w:t>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3.3.3.5. </w:t>
      </w:r>
      <w:r>
        <w:rPr>
          <w:rFonts w:ascii="Times New Roman" w:hAnsi="Times New Roman"/>
          <w:sz w:val="26"/>
          <w:szCs w:val="26"/>
        </w:rPr>
        <w:t>Основания для отказа в приеме документов у заявителя отсутствуют.</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3.3.3.6. Орган, предоставляющий Услуги, и органы, участвующие в приеме запроса о предоставлении Услуги: </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Администрация Прохоровского района;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hAnsi="Times New Roman"/>
          <w:sz w:val="26"/>
          <w:szCs w:val="26"/>
        </w:rPr>
        <w:t>- орган регистрации прав.</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3.3.3.7. </w:t>
      </w:r>
      <w:r>
        <w:rPr>
          <w:rFonts w:ascii="Times New Roman" w:hAnsi="Times New Roman"/>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3.3.3.8. </w:t>
      </w:r>
      <w:r>
        <w:rPr>
          <w:rFonts w:ascii="Times New Roman" w:hAnsi="Times New Roman"/>
          <w:sz w:val="26"/>
          <w:szCs w:val="26"/>
        </w:rPr>
        <w:t>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Услугу, или в МФЦ составляет 1 (один) рабочий день.</w:t>
      </w:r>
    </w:p>
    <w:p w:rsidR="001A4C96" w:rsidRDefault="001A4C96">
      <w:pPr>
        <w:widowControl w:val="0"/>
        <w:spacing w:after="0" w:line="240" w:lineRule="auto"/>
        <w:ind w:firstLine="540"/>
        <w:jc w:val="both"/>
        <w:rPr>
          <w:rFonts w:ascii="Arial" w:eastAsia="Times New Roman" w:hAnsi="Arial" w:cs="Arial"/>
          <w:sz w:val="26"/>
          <w:szCs w:val="26"/>
          <w:lang w:eastAsia="ru-RU"/>
        </w:rPr>
      </w:pPr>
    </w:p>
    <w:p w:rsidR="001A4C96" w:rsidRDefault="007B3EA9">
      <w:pPr>
        <w:tabs>
          <w:tab w:val="left" w:pos="7980"/>
        </w:tabs>
        <w:spacing w:after="0" w:line="240" w:lineRule="auto"/>
        <w:ind w:firstLine="720"/>
        <w:jc w:val="center"/>
        <w:rPr>
          <w:rFonts w:ascii="Times New Roman" w:eastAsia="Calibri" w:hAnsi="Times New Roman" w:cs="Times New Roman"/>
          <w:b/>
          <w:sz w:val="26"/>
          <w:szCs w:val="26"/>
        </w:rPr>
      </w:pPr>
      <w:r>
        <w:rPr>
          <w:rFonts w:ascii="Times New Roman" w:eastAsia="Calibri" w:hAnsi="Times New Roman" w:cs="Times New Roman"/>
          <w:b/>
          <w:sz w:val="26"/>
          <w:szCs w:val="26"/>
        </w:rPr>
        <w:t>3.3.4. Межведомственное информационное взаимодействие</w:t>
      </w:r>
    </w:p>
    <w:p w:rsidR="001A4C96" w:rsidRDefault="001A4C96">
      <w:pPr>
        <w:tabs>
          <w:tab w:val="left" w:pos="7980"/>
        </w:tabs>
        <w:spacing w:after="0" w:line="240" w:lineRule="auto"/>
        <w:ind w:firstLine="720"/>
        <w:jc w:val="center"/>
        <w:rPr>
          <w:rFonts w:ascii="Times New Roman" w:eastAsia="Calibri" w:hAnsi="Times New Roman" w:cs="Times New Roman"/>
          <w:sz w:val="26"/>
          <w:szCs w:val="26"/>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3.3.4</w:t>
      </w:r>
      <w:r>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9">
        <w:r>
          <w:rPr>
            <w:rFonts w:ascii="Times New Roman" w:eastAsia="Times New Roman" w:hAnsi="Times New Roman" w:cs="Times New Roman"/>
            <w:sz w:val="26"/>
            <w:szCs w:val="26"/>
            <w:lang w:eastAsia="ru-RU"/>
          </w:rPr>
          <w:t xml:space="preserve">пункте </w:t>
        </w:r>
      </w:hyperlink>
      <w:r>
        <w:rPr>
          <w:rFonts w:ascii="Times New Roman" w:eastAsia="Times New Roman" w:hAnsi="Times New Roman" w:cs="Times New Roman"/>
          <w:sz w:val="26"/>
          <w:szCs w:val="26"/>
          <w:lang w:eastAsia="ru-RU"/>
        </w:rPr>
        <w:t>3.3.3.3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 подраздела 3.3.3 раздела </w:t>
        </w:r>
      </w:hyperlink>
      <w:r>
        <w:rPr>
          <w:rFonts w:ascii="Times New Roman" w:eastAsia="Times New Roman" w:hAnsi="Times New Roman" w:cs="Times New Roman"/>
          <w:sz w:val="26"/>
          <w:szCs w:val="26"/>
          <w:lang w:eastAsia="ru-RU"/>
        </w:rPr>
        <w:t>3 настоящего Административного регламента, которые он в соответствии с требованиями Закона № 210-ФЗ вправе представлять</w:t>
      </w:r>
      <w:r>
        <w:rPr>
          <w:rFonts w:ascii="Times New Roman" w:eastAsia="Times New Roman" w:hAnsi="Times New Roman" w:cs="Times New Roman"/>
          <w:sz w:val="26"/>
          <w:szCs w:val="26"/>
          <w:lang w:eastAsia="ru-RU"/>
        </w:rPr>
        <w:br/>
        <w:t xml:space="preserve">по собственной инициативе. </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3.3.4.2. Межведомственное информационное взаимодействие на бумажном носителе не предусмотрено.</w:t>
      </w:r>
    </w:p>
    <w:p w:rsidR="001A4C96" w:rsidRDefault="007B3EA9">
      <w:pPr>
        <w:spacing w:after="0" w:line="240" w:lineRule="auto"/>
        <w:ind w:firstLine="709"/>
        <w:jc w:val="both"/>
        <w:rPr>
          <w:sz w:val="26"/>
          <w:szCs w:val="26"/>
        </w:rPr>
      </w:pPr>
      <w:r>
        <w:rPr>
          <w:rFonts w:ascii="Times New Roman" w:hAnsi="Times New Roman"/>
          <w:sz w:val="26"/>
          <w:szCs w:val="26"/>
        </w:rPr>
        <w:t>3.3.4.3. Срок направления межведомственного запроса составляет 5 (пять) рабочих дней со дня регистрации запроса о предоставлении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3.3.4.4.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3.3.4.5. Перечень межведомственных запросов:</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ЕГРН                       об объектах недвижимости;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в целях определения полномочий по предоставлению Услуги.</w:t>
      </w:r>
    </w:p>
    <w:p w:rsidR="001A4C96" w:rsidRDefault="001A4C96">
      <w:pPr>
        <w:spacing w:after="0" w:line="240" w:lineRule="auto"/>
        <w:ind w:firstLine="709"/>
        <w:jc w:val="both"/>
        <w:rPr>
          <w:rFonts w:ascii="Times New Roman" w:eastAsia="Calibri" w:hAnsi="Times New Roman" w:cs="Times New Roman"/>
          <w:sz w:val="26"/>
          <w:szCs w:val="26"/>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3.3.5.</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1A4C96" w:rsidRDefault="001A4C96">
      <w:pPr>
        <w:widowControl w:val="0"/>
        <w:spacing w:after="0" w:line="240" w:lineRule="auto"/>
        <w:ind w:firstLine="540"/>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3.3.5.1.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lastRenderedPageBreak/>
        <w:t>на выполнение административной процедуры документов, необходимых для оказания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3.3.5.2. Основаниями для отказа в предоставлении Услуги являются: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земельный участок, на использование которого испрашивается разрешение, предоставлен иному физическому или юридическому лицу.</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3.3.5.3.  Решение о предоставлении Услуги принимается при одновременном соблюдении следующих критериев: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1</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3.3.1.2. подраздела 3.3.1 раздела 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3.3.5.4.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пунктом 3.3.4.2 подраздела 3.3.4 раздела </w:t>
        </w:r>
      </w:hyperlink>
      <w:r>
        <w:rPr>
          <w:rFonts w:ascii="Times New Roman" w:eastAsia="Times New Roman" w:hAnsi="Times New Roman" w:cs="Times New Roman"/>
          <w:sz w:val="26"/>
          <w:szCs w:val="26"/>
          <w:lang w:eastAsia="ru-RU"/>
        </w:rPr>
        <w:t>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1A4C96" w:rsidRDefault="001A4C96">
      <w:pPr>
        <w:widowControl w:val="0"/>
        <w:spacing w:after="0" w:line="240" w:lineRule="auto"/>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3.3.6.</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 результата Услуги</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spacing w:after="0" w:line="240" w:lineRule="auto"/>
        <w:ind w:firstLine="539"/>
        <w:jc w:val="both"/>
        <w:rPr>
          <w:rFonts w:ascii="Times New Roman" w:hAnsi="Times New Roman"/>
          <w:bCs/>
          <w:sz w:val="26"/>
          <w:szCs w:val="26"/>
        </w:rPr>
      </w:pPr>
      <w:r>
        <w:rPr>
          <w:rFonts w:ascii="Times New Roman" w:eastAsia="Calibri" w:hAnsi="Times New Roman" w:cs="Times New Roman"/>
          <w:sz w:val="26"/>
          <w:szCs w:val="26"/>
        </w:rPr>
        <w:t>3.3.6.1</w:t>
      </w:r>
      <w:r>
        <w:rPr>
          <w:rFonts w:ascii="Times New Roman" w:eastAsia="Calibri" w:hAnsi="Times New Roman" w:cs="Times New Roman"/>
          <w:bCs/>
          <w:sz w:val="26"/>
          <w:szCs w:val="26"/>
        </w:rPr>
        <w:t>. </w:t>
      </w:r>
      <w:r>
        <w:rPr>
          <w:rFonts w:ascii="Times New Roman" w:hAnsi="Times New Roman"/>
          <w:bCs/>
          <w:sz w:val="26"/>
          <w:szCs w:val="26"/>
        </w:rPr>
        <w:t>Результат оказания Услуги предоставляется заявителю:</w:t>
      </w:r>
    </w:p>
    <w:p w:rsidR="001A4C96" w:rsidRDefault="007B3EA9">
      <w:pPr>
        <w:spacing w:after="0" w:line="240" w:lineRule="auto"/>
        <w:ind w:firstLine="539"/>
        <w:jc w:val="both"/>
        <w:rPr>
          <w:rFonts w:ascii="Times New Roman" w:hAnsi="Times New Roman" w:cs="Times New Roman"/>
          <w:sz w:val="26"/>
          <w:szCs w:val="26"/>
        </w:rPr>
      </w:pPr>
      <w:r>
        <w:rPr>
          <w:rFonts w:ascii="Times New Roman" w:hAnsi="Times New Roman"/>
          <w:bCs/>
          <w:sz w:val="26"/>
          <w:szCs w:val="26"/>
        </w:rPr>
        <w:t xml:space="preserve">- в органе, предоставляющем Услугу, в том числе </w:t>
      </w:r>
      <w:r>
        <w:rPr>
          <w:rFonts w:ascii="Times New Roman" w:hAnsi="Times New Roman" w:cs="Times New Roman"/>
          <w:sz w:val="26"/>
          <w:szCs w:val="26"/>
        </w:rPr>
        <w:t>посредством почтового отправления;</w:t>
      </w:r>
    </w:p>
    <w:p w:rsidR="001A4C96" w:rsidRDefault="007B3EA9">
      <w:pPr>
        <w:spacing w:after="0" w:line="240" w:lineRule="auto"/>
        <w:ind w:firstLine="539"/>
        <w:jc w:val="both"/>
        <w:rPr>
          <w:rFonts w:ascii="Times New Roman" w:hAnsi="Times New Roman"/>
          <w:bCs/>
          <w:sz w:val="26"/>
          <w:szCs w:val="26"/>
        </w:rPr>
      </w:pPr>
      <w:r>
        <w:rPr>
          <w:rFonts w:ascii="Times New Roman" w:hAnsi="Times New Roman" w:cs="Times New Roman"/>
          <w:sz w:val="26"/>
          <w:szCs w:val="26"/>
        </w:rPr>
        <w:t>-</w:t>
      </w:r>
      <w:r>
        <w:rPr>
          <w:rFonts w:ascii="Times New Roman" w:hAnsi="Times New Roman"/>
          <w:bCs/>
          <w:sz w:val="26"/>
          <w:szCs w:val="26"/>
        </w:rPr>
        <w:t xml:space="preserve"> МФЦ;</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hAnsi="Times New Roman"/>
          <w:bCs/>
          <w:sz w:val="26"/>
          <w:szCs w:val="26"/>
        </w:rPr>
        <w:t>- посредством ЕПГУ.</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3.3.6.2</w:t>
      </w:r>
      <w:r>
        <w:rPr>
          <w:rFonts w:ascii="Times New Roman" w:eastAsia="Calibri" w:hAnsi="Times New Roman" w:cs="Times New Roman"/>
          <w:bCs/>
          <w:sz w:val="26"/>
          <w:szCs w:val="26"/>
        </w:rPr>
        <w:t>. Должностное лицо, ответственное за предоставление Услуги, выдает результат Услуги заявителю под подпись.</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3.3.6.3</w:t>
      </w:r>
      <w:r>
        <w:rPr>
          <w:rFonts w:ascii="Times New Roman" w:eastAsia="Calibri" w:hAnsi="Times New Roman" w:cs="Times New Roman"/>
          <w:bCs/>
          <w:sz w:val="26"/>
          <w:szCs w:val="26"/>
        </w:rPr>
        <w:t>.  Предоставление результата оказания Услуги осуществляется в срок,</w:t>
      </w:r>
      <w:r>
        <w:rPr>
          <w:rFonts w:ascii="Times New Roman" w:eastAsia="Calibri" w:hAnsi="Times New Roman" w:cs="Times New Roman"/>
          <w:bCs/>
          <w:sz w:val="26"/>
          <w:szCs w:val="26"/>
        </w:rPr>
        <w:br/>
        <w:t>не превышающий 3 (трех) рабочих дней, и исчисляется со дня принятия решения</w:t>
      </w:r>
      <w:r>
        <w:rPr>
          <w:rFonts w:ascii="Times New Roman" w:eastAsia="Calibri" w:hAnsi="Times New Roman" w:cs="Times New Roman"/>
          <w:bCs/>
          <w:sz w:val="26"/>
          <w:szCs w:val="26"/>
        </w:rPr>
        <w:br/>
        <w:t>о предоставлении Услуги.</w:t>
      </w:r>
    </w:p>
    <w:p w:rsidR="001A4C96" w:rsidRDefault="007B3EA9">
      <w:pPr>
        <w:spacing w:after="0" w:line="240" w:lineRule="auto"/>
        <w:ind w:firstLine="539"/>
        <w:jc w:val="both"/>
        <w:rPr>
          <w:rFonts w:ascii="Times New Roman" w:hAnsi="Times New Roman"/>
          <w:bCs/>
          <w:sz w:val="26"/>
          <w:szCs w:val="26"/>
        </w:rPr>
      </w:pPr>
      <w:r>
        <w:rPr>
          <w:rFonts w:ascii="Times New Roman" w:eastAsia="Calibri" w:hAnsi="Times New Roman" w:cs="Times New Roman"/>
          <w:sz w:val="26"/>
          <w:szCs w:val="26"/>
        </w:rPr>
        <w:t>3.3.6.4</w:t>
      </w:r>
      <w:r>
        <w:rPr>
          <w:rFonts w:ascii="Times New Roman" w:eastAsia="Calibri" w:hAnsi="Times New Roman" w:cs="Times New Roman"/>
          <w:bCs/>
          <w:sz w:val="26"/>
          <w:szCs w:val="26"/>
        </w:rPr>
        <w:t xml:space="preserve">.  </w:t>
      </w:r>
      <w:r>
        <w:rPr>
          <w:rFonts w:ascii="Times New Roman" w:hAnsi="Times New Roman"/>
          <w:bCs/>
          <w:sz w:val="26"/>
          <w:szCs w:val="26"/>
        </w:rPr>
        <w:t>Предоставление органом, предоставляющим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rsidR="001A4C96" w:rsidRDefault="001A4C96">
      <w:pPr>
        <w:widowControl w:val="0"/>
        <w:spacing w:after="0" w:line="240" w:lineRule="auto"/>
        <w:ind w:firstLine="539"/>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3.4. Вариант 1Б «Разрешение на использование земель </w:t>
      </w: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или земельного участка без предоставления земельных участков</w:t>
      </w: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 установления сервитутов в случае, когда заявителем является юридическое лицо</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3.4.1. Процедуры варианта № 1Б предоставления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Прием (получение) и регистрация запроса и иных документов, необходимых для предоставления Услуги;</w:t>
      </w:r>
    </w:p>
    <w:p w:rsidR="001A4C96" w:rsidRDefault="007B3EA9">
      <w:pPr>
        <w:tabs>
          <w:tab w:val="left" w:pos="798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 Межведомственное информационное взаимодействие;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Принятие решения о предоставлении (об отказе в предоставлении)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Предоставление результата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3.4.2. Максимальный срок предоставления варианта № 1Б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rsidR="001A4C96" w:rsidRDefault="001A4C96">
      <w:pPr>
        <w:widowControl w:val="0"/>
        <w:spacing w:after="0" w:line="240" w:lineRule="auto"/>
        <w:ind w:firstLine="709"/>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3.4.3. Прием запроса и документов</w:t>
      </w:r>
      <w:r>
        <w:rPr>
          <w:rFonts w:ascii="Times New Roman" w:eastAsia="Times New Roman" w:hAnsi="Times New Roman" w:cs="Times New Roman"/>
          <w:b/>
          <w:sz w:val="26"/>
          <w:szCs w:val="26"/>
          <w:lang w:eastAsia="ru-RU"/>
        </w:rPr>
        <w:br/>
        <w:t>и (или) информации, необходимых для предоставления Услуги</w:t>
      </w:r>
    </w:p>
    <w:p w:rsidR="001A4C96" w:rsidRDefault="001A4C96">
      <w:pPr>
        <w:widowControl w:val="0"/>
        <w:spacing w:after="0" w:line="240" w:lineRule="auto"/>
        <w:ind w:firstLine="540"/>
        <w:jc w:val="center"/>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3.4.3.2.</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 xml:space="preserve">приложению </w:t>
        </w:r>
        <w:r>
          <w:rPr>
            <w:rFonts w:ascii="Times New Roman" w:eastAsia="Times New Roman" w:hAnsi="Times New Roman" w:cs="Times New Roman"/>
            <w:sz w:val="26"/>
            <w:szCs w:val="26"/>
            <w:lang w:eastAsia="ru-RU"/>
          </w:rPr>
          <w:br/>
          <w:t>№ </w:t>
        </w:r>
      </w:hyperlink>
      <w:r>
        <w:rPr>
          <w:rFonts w:ascii="Times New Roman" w:eastAsia="Times New Roman" w:hAnsi="Times New Roman" w:cs="Times New Roman"/>
          <w:sz w:val="26"/>
          <w:szCs w:val="26"/>
          <w:lang w:eastAsia="ru-RU"/>
        </w:rPr>
        <w:t>3 к Административному регламенту, а также следующие документы:</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Times New Roman"/>
          <w:sz w:val="26"/>
          <w:szCs w:val="26"/>
          <w:lang w:eastAsia="ru-RU"/>
        </w:rPr>
        <w:t>3.4.3.3.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sz w:val="26"/>
          <w:szCs w:val="26"/>
          <w:lang w:eastAsia="ru-RU"/>
        </w:rPr>
        <w:br/>
        <w:t>по собственной инициативе:</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sz w:val="26"/>
          <w:szCs w:val="26"/>
        </w:rPr>
        <w:t xml:space="preserve">- </w:t>
      </w:r>
      <w:r>
        <w:rPr>
          <w:rFonts w:ascii="Times New Roman" w:eastAsia="Times New Roman" w:hAnsi="Times New Roman" w:cs="Times New Roman"/>
          <w:sz w:val="26"/>
          <w:szCs w:val="26"/>
          <w:lang w:eastAsia="ru-RU"/>
        </w:rPr>
        <w:t xml:space="preserve">сведения из Единого государственного реестра юридических лиц; </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сведения из Единого государственного реестра недвижимости  об объектах недвижимости;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копия лицензии, удостоверяющей право проведения работ                                            по геологическому изучению недр;</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3.4.3.4. </w:t>
      </w:r>
      <w:r>
        <w:rPr>
          <w:rFonts w:ascii="Times New Roman" w:hAnsi="Times New Roman"/>
          <w:sz w:val="26"/>
          <w:szCs w:val="26"/>
        </w:rPr>
        <w:t xml:space="preserve">Способами установления личности (идентификации) заявителя (представителя заявителя) являются </w:t>
      </w:r>
      <w:r>
        <w:rPr>
          <w:rFonts w:ascii="Times New Roman" w:hAnsi="Times New Roman"/>
          <w:bCs/>
          <w:sz w:val="26"/>
          <w:szCs w:val="26"/>
        </w:rPr>
        <w:t xml:space="preserve">предъявление </w:t>
      </w:r>
      <w:r>
        <w:rPr>
          <w:rFonts w:ascii="Times New Roman" w:hAnsi="Times New Roman"/>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3.4.3.5. </w:t>
      </w:r>
      <w:r>
        <w:rPr>
          <w:rFonts w:ascii="Times New Roman" w:hAnsi="Times New Roman"/>
          <w:sz w:val="26"/>
          <w:szCs w:val="26"/>
        </w:rPr>
        <w:t>Основания для отказа в приеме документов у заявителя отсутствуют.</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3.4.3.6. Орган, предоставляющий Услуги, и органы, участвующие в приеме запроса о предоставлении Услуги: </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Администрация Прохоровского района;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налоговый орган;</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орган регистрации прав;</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hAnsi="Times New Roman"/>
          <w:sz w:val="26"/>
          <w:szCs w:val="26"/>
        </w:rPr>
        <w:t>- Федеральное агентство по недропользованию.</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3.4.3.7. </w:t>
      </w:r>
      <w:r>
        <w:rPr>
          <w:rFonts w:ascii="Times New Roman" w:hAnsi="Times New Roman"/>
          <w:sz w:val="26"/>
          <w:szCs w:val="26"/>
        </w:rPr>
        <w:t>Прием заявления и документов, необходимых для предоставления Услуги, по выбору заявителя независимо от места нахождения юридического лица не предусмотрен.</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3.4.3.8. </w:t>
      </w:r>
      <w:r>
        <w:rPr>
          <w:rFonts w:ascii="Times New Roman" w:hAnsi="Times New Roman"/>
          <w:sz w:val="26"/>
          <w:szCs w:val="26"/>
        </w:rPr>
        <w:t>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Услугу, или в МФЦ составляет 1 (один) рабочий день.</w:t>
      </w:r>
    </w:p>
    <w:p w:rsidR="001A4C96" w:rsidRDefault="001A4C96">
      <w:pPr>
        <w:widowControl w:val="0"/>
        <w:spacing w:after="0" w:line="240" w:lineRule="auto"/>
        <w:ind w:firstLine="540"/>
        <w:jc w:val="both"/>
        <w:rPr>
          <w:rFonts w:ascii="Arial" w:eastAsia="Times New Roman" w:hAnsi="Arial" w:cs="Arial"/>
          <w:sz w:val="26"/>
          <w:szCs w:val="26"/>
          <w:lang w:eastAsia="ru-RU"/>
        </w:rPr>
      </w:pPr>
    </w:p>
    <w:p w:rsidR="001A4C96" w:rsidRDefault="007B3EA9">
      <w:pPr>
        <w:tabs>
          <w:tab w:val="left" w:pos="7980"/>
        </w:tabs>
        <w:spacing w:after="0" w:line="240" w:lineRule="auto"/>
        <w:ind w:firstLine="720"/>
        <w:jc w:val="center"/>
        <w:rPr>
          <w:rFonts w:ascii="Times New Roman" w:eastAsia="Calibri" w:hAnsi="Times New Roman" w:cs="Times New Roman"/>
          <w:b/>
          <w:sz w:val="26"/>
          <w:szCs w:val="26"/>
        </w:rPr>
      </w:pPr>
      <w:r>
        <w:rPr>
          <w:rFonts w:ascii="Times New Roman" w:eastAsia="Calibri" w:hAnsi="Times New Roman" w:cs="Times New Roman"/>
          <w:b/>
          <w:sz w:val="26"/>
          <w:szCs w:val="26"/>
        </w:rPr>
        <w:t>3.4.4. Межведомственное информационное взаимодействие</w:t>
      </w:r>
    </w:p>
    <w:p w:rsidR="001A4C96" w:rsidRDefault="001A4C96">
      <w:pPr>
        <w:tabs>
          <w:tab w:val="left" w:pos="7980"/>
        </w:tabs>
        <w:spacing w:after="0" w:line="240" w:lineRule="auto"/>
        <w:ind w:firstLine="720"/>
        <w:jc w:val="center"/>
        <w:rPr>
          <w:rFonts w:ascii="Times New Roman" w:eastAsia="Calibri" w:hAnsi="Times New Roman" w:cs="Times New Roman"/>
          <w:sz w:val="26"/>
          <w:szCs w:val="26"/>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3.4.4</w:t>
      </w:r>
      <w:r>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10">
        <w:r>
          <w:rPr>
            <w:rFonts w:ascii="Times New Roman" w:eastAsia="Times New Roman" w:hAnsi="Times New Roman" w:cs="Times New Roman"/>
            <w:sz w:val="26"/>
            <w:szCs w:val="26"/>
            <w:lang w:eastAsia="ru-RU"/>
          </w:rPr>
          <w:t xml:space="preserve">пункте </w:t>
        </w:r>
      </w:hyperlink>
      <w:r>
        <w:rPr>
          <w:rFonts w:ascii="Times New Roman" w:eastAsia="Times New Roman" w:hAnsi="Times New Roman" w:cs="Times New Roman"/>
          <w:sz w:val="26"/>
          <w:szCs w:val="26"/>
          <w:lang w:eastAsia="ru-RU"/>
        </w:rPr>
        <w:t>3.4.3.3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 подраздела 3.4.3 раздела </w:t>
        </w:r>
      </w:hyperlink>
      <w:r>
        <w:rPr>
          <w:rFonts w:ascii="Times New Roman" w:eastAsia="Times New Roman" w:hAnsi="Times New Roman" w:cs="Times New Roman"/>
          <w:sz w:val="26"/>
          <w:szCs w:val="26"/>
          <w:lang w:eastAsia="ru-RU"/>
        </w:rPr>
        <w:t>3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sz w:val="26"/>
          <w:szCs w:val="26"/>
          <w:lang w:eastAsia="ru-RU"/>
        </w:rPr>
        <w:br/>
        <w:t xml:space="preserve">по собственной инициативе. </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3.4.4.2. Межведомственное информационное взаимодействие на бумажном носителе не предусмотрено.</w:t>
      </w:r>
    </w:p>
    <w:p w:rsidR="001A4C96" w:rsidRDefault="007B3EA9">
      <w:pPr>
        <w:spacing w:after="0" w:line="240" w:lineRule="auto"/>
        <w:ind w:firstLine="709"/>
        <w:jc w:val="both"/>
        <w:rPr>
          <w:sz w:val="26"/>
          <w:szCs w:val="26"/>
        </w:rPr>
      </w:pPr>
      <w:r>
        <w:rPr>
          <w:rFonts w:ascii="Times New Roman" w:hAnsi="Times New Roman"/>
          <w:sz w:val="26"/>
          <w:szCs w:val="26"/>
        </w:rPr>
        <w:t>3.4.4.3. Срок направления межведомственного запроса составляет 5 (пять) рабочих дней со дня регистрации запроса о предоставлении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3.4.4.5. Перечень межведомственных запросов:</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ЕГРН                       об объектах недвижимости;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запрос направляется в целях определения полномочий по предоставлению </w:t>
      </w:r>
      <w:r>
        <w:rPr>
          <w:rFonts w:ascii="Times New Roman" w:eastAsia="Times New Roman" w:hAnsi="Times New Roman" w:cs="Times New Roman"/>
          <w:sz w:val="26"/>
          <w:szCs w:val="26"/>
          <w:lang w:eastAsia="ru-RU"/>
        </w:rPr>
        <w:lastRenderedPageBreak/>
        <w:t>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Межведомственный запрос «Предоставление выписки из ЕГРЮЛ» в форме электронного документа, направляемый в «Федеральную налоговую службу»: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ЕГРЮЛ о заявителе;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 реквизиты выданной лицензии;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определения прав заявителя на использование земельного участка для геологического изучения недр.</w:t>
      </w:r>
    </w:p>
    <w:p w:rsidR="001A4C96" w:rsidRDefault="001A4C96">
      <w:pPr>
        <w:spacing w:after="0" w:line="240" w:lineRule="auto"/>
        <w:ind w:firstLine="709"/>
        <w:jc w:val="both"/>
        <w:rPr>
          <w:rFonts w:ascii="Times New Roman" w:eastAsia="Calibri" w:hAnsi="Times New Roman" w:cs="Times New Roman"/>
          <w:sz w:val="26"/>
          <w:szCs w:val="26"/>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3.4.5.</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1A4C96" w:rsidRDefault="001A4C96">
      <w:pPr>
        <w:widowControl w:val="0"/>
        <w:spacing w:after="0" w:line="240" w:lineRule="auto"/>
        <w:ind w:firstLine="540"/>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3.4.5.1.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3.4.5.2. Основаниями для отказа в предоставлении Услуги являются: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земельный участок, на использование которого испрашивается разрешение, предоставлен иному физическому или юридическому лицу.</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3.4.5.3.  Решение о предоставлении Услуги принимается при одновременном соблюдении следующих критериев: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1</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3.4.3.2. подраздела 3.4.3 раздела 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3.4.5.4.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пунктом 3.4.5.2 подраздела 3.4.5. раздела </w:t>
        </w:r>
      </w:hyperlink>
      <w:r>
        <w:rPr>
          <w:rFonts w:ascii="Times New Roman" w:eastAsia="Times New Roman" w:hAnsi="Times New Roman" w:cs="Times New Roman"/>
          <w:sz w:val="26"/>
          <w:szCs w:val="26"/>
          <w:lang w:eastAsia="ru-RU"/>
        </w:rPr>
        <w:t>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1A4C96" w:rsidRDefault="001A4C96">
      <w:pPr>
        <w:widowControl w:val="0"/>
        <w:spacing w:after="0" w:line="240" w:lineRule="auto"/>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3.4.6.</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 результата Услуги</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spacing w:after="0" w:line="240" w:lineRule="auto"/>
        <w:ind w:firstLine="539"/>
        <w:jc w:val="both"/>
        <w:rPr>
          <w:rFonts w:ascii="Times New Roman" w:hAnsi="Times New Roman"/>
          <w:bCs/>
          <w:sz w:val="26"/>
          <w:szCs w:val="26"/>
        </w:rPr>
      </w:pPr>
      <w:r>
        <w:rPr>
          <w:rFonts w:ascii="Times New Roman" w:eastAsia="Calibri" w:hAnsi="Times New Roman" w:cs="Times New Roman"/>
          <w:sz w:val="26"/>
          <w:szCs w:val="26"/>
        </w:rPr>
        <w:t>3.4.6.1</w:t>
      </w:r>
      <w:r>
        <w:rPr>
          <w:rFonts w:ascii="Times New Roman" w:eastAsia="Calibri" w:hAnsi="Times New Roman" w:cs="Times New Roman"/>
          <w:bCs/>
          <w:sz w:val="26"/>
          <w:szCs w:val="26"/>
        </w:rPr>
        <w:t>. </w:t>
      </w:r>
      <w:r>
        <w:rPr>
          <w:rFonts w:ascii="Times New Roman" w:hAnsi="Times New Roman"/>
          <w:bCs/>
          <w:sz w:val="26"/>
          <w:szCs w:val="26"/>
        </w:rPr>
        <w:t>Результат оказания Услуги предоставляется заявителю:</w:t>
      </w:r>
    </w:p>
    <w:p w:rsidR="001A4C96" w:rsidRDefault="007B3EA9">
      <w:pPr>
        <w:spacing w:after="0" w:line="240" w:lineRule="auto"/>
        <w:ind w:firstLine="539"/>
        <w:jc w:val="both"/>
        <w:rPr>
          <w:rFonts w:ascii="Times New Roman" w:hAnsi="Times New Roman" w:cs="Times New Roman"/>
          <w:sz w:val="26"/>
          <w:szCs w:val="26"/>
        </w:rPr>
      </w:pPr>
      <w:r>
        <w:rPr>
          <w:rFonts w:ascii="Times New Roman" w:hAnsi="Times New Roman"/>
          <w:bCs/>
          <w:sz w:val="26"/>
          <w:szCs w:val="26"/>
        </w:rPr>
        <w:t xml:space="preserve">- в органе, предоставляющем Услугу, в том числе </w:t>
      </w:r>
      <w:r>
        <w:rPr>
          <w:rFonts w:ascii="Times New Roman" w:hAnsi="Times New Roman" w:cs="Times New Roman"/>
          <w:sz w:val="26"/>
          <w:szCs w:val="26"/>
        </w:rPr>
        <w:t>посредством почтового отправления;</w:t>
      </w:r>
    </w:p>
    <w:p w:rsidR="001A4C96" w:rsidRDefault="007B3EA9">
      <w:pPr>
        <w:spacing w:after="0" w:line="240" w:lineRule="auto"/>
        <w:ind w:firstLine="539"/>
        <w:jc w:val="both"/>
        <w:rPr>
          <w:rFonts w:ascii="Times New Roman" w:hAnsi="Times New Roman"/>
          <w:bCs/>
          <w:sz w:val="26"/>
          <w:szCs w:val="26"/>
        </w:rPr>
      </w:pPr>
      <w:r>
        <w:rPr>
          <w:rFonts w:ascii="Times New Roman" w:hAnsi="Times New Roman" w:cs="Times New Roman"/>
          <w:sz w:val="26"/>
          <w:szCs w:val="26"/>
        </w:rPr>
        <w:t>-</w:t>
      </w:r>
      <w:r>
        <w:rPr>
          <w:rFonts w:ascii="Times New Roman" w:hAnsi="Times New Roman"/>
          <w:bCs/>
          <w:sz w:val="26"/>
          <w:szCs w:val="26"/>
        </w:rPr>
        <w:t xml:space="preserve"> МФЦ;</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hAnsi="Times New Roman"/>
          <w:bCs/>
          <w:sz w:val="26"/>
          <w:szCs w:val="26"/>
        </w:rPr>
        <w:t>- посредством ЕПГУ.</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3.4.6.2</w:t>
      </w:r>
      <w:r>
        <w:rPr>
          <w:rFonts w:ascii="Times New Roman" w:eastAsia="Calibri" w:hAnsi="Times New Roman" w:cs="Times New Roman"/>
          <w:bCs/>
          <w:sz w:val="26"/>
          <w:szCs w:val="26"/>
        </w:rPr>
        <w:t>. Должностное лицо, ответственное за предоставление Услуги, выдает результат Услуги заявителю под подпись.</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3.4.6.3</w:t>
      </w:r>
      <w:r>
        <w:rPr>
          <w:rFonts w:ascii="Times New Roman" w:eastAsia="Calibri" w:hAnsi="Times New Roman" w:cs="Times New Roman"/>
          <w:bCs/>
          <w:sz w:val="26"/>
          <w:szCs w:val="26"/>
        </w:rPr>
        <w:t>.  Предоставление результата оказания Услуги осуществляется в срок,</w:t>
      </w:r>
      <w:r>
        <w:rPr>
          <w:rFonts w:ascii="Times New Roman" w:eastAsia="Calibri" w:hAnsi="Times New Roman" w:cs="Times New Roman"/>
          <w:bCs/>
          <w:sz w:val="26"/>
          <w:szCs w:val="26"/>
        </w:rPr>
        <w:br/>
        <w:t>не превышающий 3 (трех) рабочих дней, и исчисляется со дня принятия решения</w:t>
      </w:r>
      <w:r>
        <w:rPr>
          <w:rFonts w:ascii="Times New Roman" w:eastAsia="Calibri" w:hAnsi="Times New Roman" w:cs="Times New Roman"/>
          <w:bCs/>
          <w:sz w:val="26"/>
          <w:szCs w:val="26"/>
        </w:rPr>
        <w:br/>
        <w:t>о предоставлении Услуги.</w:t>
      </w:r>
    </w:p>
    <w:p w:rsidR="001A4C96" w:rsidRDefault="007B3EA9">
      <w:pPr>
        <w:spacing w:after="0" w:line="240" w:lineRule="auto"/>
        <w:ind w:firstLine="539"/>
        <w:jc w:val="both"/>
        <w:rPr>
          <w:rFonts w:ascii="Times New Roman" w:eastAsia="Calibri" w:hAnsi="Times New Roman" w:cs="Times New Roman"/>
          <w:sz w:val="26"/>
          <w:szCs w:val="26"/>
        </w:rPr>
      </w:pPr>
      <w:r>
        <w:rPr>
          <w:rFonts w:ascii="Times New Roman" w:eastAsia="Calibri" w:hAnsi="Times New Roman" w:cs="Times New Roman"/>
          <w:sz w:val="26"/>
          <w:szCs w:val="26"/>
        </w:rPr>
        <w:t>3.4.6.4.  Предоставление органом, предоставляющим Услугу, или МФЦ результата оказания Услуги представителю заявителя лица независимо от адреса                           в пределах места нахождения юридического лица не предусмотрено.</w:t>
      </w:r>
    </w:p>
    <w:p w:rsidR="001A4C96" w:rsidRDefault="001A4C96">
      <w:pPr>
        <w:widowControl w:val="0"/>
        <w:spacing w:after="0" w:line="240" w:lineRule="auto"/>
        <w:rPr>
          <w:rFonts w:ascii="Times New Roman" w:eastAsia="Times New Roman" w:hAnsi="Times New Roman" w:cs="Arial"/>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3.5. Вариант 1В «Разрешение на использование земель </w:t>
      </w: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или земельного участка без предоставления земельных участков</w:t>
      </w: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 установления сервитутов в случае, когда заявителем является индивидуальный предприниматель</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 Процедуры варианта № 1В предоставления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Прием (получение) и регистрация запроса и иных документов, необходимых для предоставления Услуги;</w:t>
      </w:r>
    </w:p>
    <w:p w:rsidR="001A4C96" w:rsidRDefault="007B3EA9">
      <w:pPr>
        <w:tabs>
          <w:tab w:val="left" w:pos="798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 Межведомственное информационное взаимодействие;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Принятие решения о предоставлении (об отказе в предоставлении)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Предоставление результата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3.5.2. Максимальный срок предоставления варианта № 1В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rsidR="001A4C96" w:rsidRDefault="001A4C96">
      <w:pPr>
        <w:widowControl w:val="0"/>
        <w:spacing w:after="0" w:line="240" w:lineRule="auto"/>
        <w:ind w:firstLine="709"/>
        <w:jc w:val="both"/>
        <w:rPr>
          <w:rFonts w:ascii="Times New Roman" w:eastAsia="Times New Roman" w:hAnsi="Times New Roman" w:cs="Times New Roman"/>
          <w:sz w:val="26"/>
          <w:szCs w:val="26"/>
          <w:lang w:eastAsia="ru-RU"/>
        </w:rPr>
      </w:pPr>
    </w:p>
    <w:p w:rsidR="001A4C96" w:rsidRDefault="001A4C96">
      <w:pPr>
        <w:widowControl w:val="0"/>
        <w:spacing w:after="0" w:line="240" w:lineRule="auto"/>
        <w:ind w:firstLine="540"/>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3.5.3. Прием запроса и документов</w:t>
      </w:r>
      <w:r>
        <w:rPr>
          <w:rFonts w:ascii="Times New Roman" w:eastAsia="Times New Roman" w:hAnsi="Times New Roman" w:cs="Times New Roman"/>
          <w:b/>
          <w:sz w:val="26"/>
          <w:szCs w:val="26"/>
          <w:lang w:eastAsia="ru-RU"/>
        </w:rPr>
        <w:br/>
        <w:t>и (или) информации, необходимых для предоставления Услуги</w:t>
      </w:r>
    </w:p>
    <w:p w:rsidR="001A4C96" w:rsidRDefault="001A4C96">
      <w:pPr>
        <w:widowControl w:val="0"/>
        <w:spacing w:after="0" w:line="240" w:lineRule="auto"/>
        <w:ind w:firstLine="540"/>
        <w:jc w:val="center"/>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3.5.3.2.</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 xml:space="preserve">приложению </w:t>
        </w:r>
        <w:r>
          <w:rPr>
            <w:rFonts w:ascii="Times New Roman" w:eastAsia="Times New Roman" w:hAnsi="Times New Roman" w:cs="Times New Roman"/>
            <w:sz w:val="26"/>
            <w:szCs w:val="26"/>
            <w:lang w:eastAsia="ru-RU"/>
          </w:rPr>
          <w:br/>
          <w:t>№ </w:t>
        </w:r>
      </w:hyperlink>
      <w:r>
        <w:rPr>
          <w:rFonts w:ascii="Times New Roman" w:eastAsia="Times New Roman" w:hAnsi="Times New Roman" w:cs="Times New Roman"/>
          <w:sz w:val="26"/>
          <w:szCs w:val="26"/>
          <w:lang w:eastAsia="ru-RU"/>
        </w:rPr>
        <w:t>3 к Административному регламенту, а также следующие документы:</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Times New Roman"/>
          <w:sz w:val="26"/>
          <w:szCs w:val="26"/>
          <w:lang w:eastAsia="ru-RU"/>
        </w:rPr>
        <w:t>3.5.3.3.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sz w:val="26"/>
          <w:szCs w:val="26"/>
          <w:lang w:eastAsia="ru-RU"/>
        </w:rPr>
        <w:br/>
        <w:t>по собственной инициативе:</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сведения из Единого государственного реестра индивидуальных предпринимателей;</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сведения из Единого государственного реестра недвижимости  об объектах недвижимости;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копия лицензии, удостоверяющей право проведения работ                                            по геологическому изучению недр;</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3.5.3.4. </w:t>
      </w:r>
      <w:r>
        <w:rPr>
          <w:rFonts w:ascii="Times New Roman" w:hAnsi="Times New Roman"/>
          <w:sz w:val="26"/>
          <w:szCs w:val="26"/>
        </w:rPr>
        <w:t xml:space="preserve">Способами установления личности (идентификации) заявителя (представителя заявителя) являются </w:t>
      </w:r>
      <w:r>
        <w:rPr>
          <w:rFonts w:ascii="Times New Roman" w:hAnsi="Times New Roman"/>
          <w:bCs/>
          <w:sz w:val="26"/>
          <w:szCs w:val="26"/>
        </w:rPr>
        <w:t xml:space="preserve">предъявление </w:t>
      </w:r>
      <w:r>
        <w:rPr>
          <w:rFonts w:ascii="Times New Roman" w:hAnsi="Times New Roman"/>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3.5.3.5. </w:t>
      </w:r>
      <w:r>
        <w:rPr>
          <w:rFonts w:ascii="Times New Roman" w:hAnsi="Times New Roman"/>
          <w:sz w:val="26"/>
          <w:szCs w:val="26"/>
        </w:rPr>
        <w:t>Основания для отказа в приеме документов у заявителя отсутствуют.</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3.5.3.6. Орган, предоставляющий Услуги, и органы, участвующие в приеме запроса о предоставлении Услуги: </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Администрация Прохоровского района;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налоговый орган;</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орган регистрации прав;</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hAnsi="Times New Roman"/>
          <w:sz w:val="26"/>
          <w:szCs w:val="26"/>
        </w:rPr>
        <w:t>- Федеральное агентство по недропользованию.</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3.5.3.7. </w:t>
      </w:r>
      <w:r>
        <w:rPr>
          <w:rFonts w:ascii="Times New Roman" w:hAnsi="Times New Roman"/>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3.5.3.8. </w:t>
      </w:r>
      <w:r>
        <w:rPr>
          <w:rFonts w:ascii="Times New Roman" w:hAnsi="Times New Roman"/>
          <w:sz w:val="26"/>
          <w:szCs w:val="26"/>
        </w:rPr>
        <w:t>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Услугу, или в МФЦ составляет 1 (один) рабочий день.</w:t>
      </w:r>
    </w:p>
    <w:p w:rsidR="001A4C96" w:rsidRDefault="001A4C96">
      <w:pPr>
        <w:widowControl w:val="0"/>
        <w:spacing w:after="0" w:line="240" w:lineRule="auto"/>
        <w:ind w:firstLine="540"/>
        <w:jc w:val="both"/>
        <w:rPr>
          <w:rFonts w:ascii="Arial" w:eastAsia="Times New Roman" w:hAnsi="Arial" w:cs="Arial"/>
          <w:sz w:val="26"/>
          <w:szCs w:val="26"/>
          <w:lang w:eastAsia="ru-RU"/>
        </w:rPr>
      </w:pPr>
    </w:p>
    <w:p w:rsidR="001A4C96" w:rsidRDefault="007B3EA9">
      <w:pPr>
        <w:tabs>
          <w:tab w:val="left" w:pos="7980"/>
        </w:tabs>
        <w:spacing w:after="0" w:line="240" w:lineRule="auto"/>
        <w:ind w:firstLine="720"/>
        <w:jc w:val="center"/>
        <w:rPr>
          <w:rFonts w:ascii="Times New Roman" w:eastAsia="Calibri" w:hAnsi="Times New Roman" w:cs="Times New Roman"/>
          <w:b/>
          <w:sz w:val="26"/>
          <w:szCs w:val="26"/>
        </w:rPr>
      </w:pPr>
      <w:r>
        <w:rPr>
          <w:rFonts w:ascii="Times New Roman" w:eastAsia="Calibri" w:hAnsi="Times New Roman" w:cs="Times New Roman"/>
          <w:b/>
          <w:sz w:val="26"/>
          <w:szCs w:val="26"/>
        </w:rPr>
        <w:t>3.5.4. Межведомственное информационное взаимодействие</w:t>
      </w:r>
    </w:p>
    <w:p w:rsidR="001A4C96" w:rsidRDefault="001A4C96">
      <w:pPr>
        <w:tabs>
          <w:tab w:val="left" w:pos="7980"/>
        </w:tabs>
        <w:spacing w:after="0" w:line="240" w:lineRule="auto"/>
        <w:ind w:firstLine="720"/>
        <w:jc w:val="center"/>
        <w:rPr>
          <w:rFonts w:ascii="Times New Roman" w:eastAsia="Calibri" w:hAnsi="Times New Roman" w:cs="Times New Roman"/>
          <w:sz w:val="26"/>
          <w:szCs w:val="26"/>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3.5.4</w:t>
      </w:r>
      <w:r>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w:t>
      </w:r>
      <w:r>
        <w:rPr>
          <w:rFonts w:ascii="Times New Roman" w:eastAsia="Times New Roman" w:hAnsi="Times New Roman" w:cs="Times New Roman"/>
          <w:sz w:val="26"/>
          <w:szCs w:val="26"/>
          <w:lang w:eastAsia="ru-RU"/>
        </w:rPr>
        <w:lastRenderedPageBreak/>
        <w:t xml:space="preserve">непредставление заявителем документов (сведений), указанных в </w:t>
      </w:r>
      <w:hyperlink r:id="rId11">
        <w:r>
          <w:rPr>
            <w:rFonts w:ascii="Times New Roman" w:eastAsia="Times New Roman" w:hAnsi="Times New Roman" w:cs="Times New Roman"/>
            <w:sz w:val="26"/>
            <w:szCs w:val="26"/>
            <w:lang w:eastAsia="ru-RU"/>
          </w:rPr>
          <w:t xml:space="preserve">пункте </w:t>
        </w:r>
      </w:hyperlink>
      <w:r>
        <w:rPr>
          <w:rFonts w:ascii="Times New Roman" w:eastAsia="Times New Roman" w:hAnsi="Times New Roman" w:cs="Times New Roman"/>
          <w:sz w:val="26"/>
          <w:szCs w:val="26"/>
          <w:lang w:eastAsia="ru-RU"/>
        </w:rPr>
        <w:t>3.5.3.3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 подраздела 3.5.3 раздела </w:t>
        </w:r>
      </w:hyperlink>
      <w:r>
        <w:rPr>
          <w:rFonts w:ascii="Times New Roman" w:eastAsia="Times New Roman" w:hAnsi="Times New Roman" w:cs="Times New Roman"/>
          <w:sz w:val="26"/>
          <w:szCs w:val="26"/>
          <w:lang w:eastAsia="ru-RU"/>
        </w:rPr>
        <w:t>3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sz w:val="26"/>
          <w:szCs w:val="26"/>
          <w:lang w:eastAsia="ru-RU"/>
        </w:rPr>
        <w:br/>
        <w:t xml:space="preserve">по собственной инициативе. </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3.5.4.2. Межведомственное информационное взаимодействие на бумажном носителе не предусмотрено.</w:t>
      </w:r>
    </w:p>
    <w:p w:rsidR="001A4C96" w:rsidRDefault="007B3EA9">
      <w:pPr>
        <w:spacing w:after="0" w:line="240" w:lineRule="auto"/>
        <w:ind w:firstLine="709"/>
        <w:jc w:val="both"/>
        <w:rPr>
          <w:sz w:val="26"/>
          <w:szCs w:val="26"/>
        </w:rPr>
      </w:pPr>
      <w:r>
        <w:rPr>
          <w:rFonts w:ascii="Times New Roman" w:hAnsi="Times New Roman"/>
          <w:sz w:val="26"/>
          <w:szCs w:val="26"/>
        </w:rPr>
        <w:t>3.5.4.3. Срок направления межведомственного запроса составляет 5 (пять) рабочих дней со дня регистрации запроса о предоставлении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3.5.4.5. Перечень межведомственных запросов:</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ЕГРН                       об объектах недвижимости;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в целях определения полномочий по предоставлению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Межведомственный запрос «Предоставление выписки из ЕГРИП» в форме электронного документа, направляемый в «Федеральную налоговую службу»: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ЕГРИП о заявителе;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 реквизиты выданной лицензии;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определения прав заявителя на использование земельного участка для геологического изучения недр.</w:t>
      </w:r>
    </w:p>
    <w:p w:rsidR="001A4C96" w:rsidRDefault="001A4C96">
      <w:pPr>
        <w:spacing w:after="0" w:line="240" w:lineRule="auto"/>
        <w:ind w:firstLine="709"/>
        <w:jc w:val="both"/>
        <w:rPr>
          <w:rFonts w:ascii="Times New Roman" w:eastAsia="Calibri" w:hAnsi="Times New Roman" w:cs="Times New Roman"/>
          <w:sz w:val="26"/>
          <w:szCs w:val="26"/>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3.5.5.</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1A4C96" w:rsidRDefault="001A4C96">
      <w:pPr>
        <w:widowControl w:val="0"/>
        <w:spacing w:after="0" w:line="240" w:lineRule="auto"/>
        <w:ind w:firstLine="540"/>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3.5.5.1.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3.5.5.2. Основаниями для отказа в предоставлении Услуги являются: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земельный участок, на использование которого испрашивается разрешение, предоставлен иному физическому или юридическому лицу.</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3.5.5.3.  Решение о предоставлении Услуги принимается при одновременном соблюдении следующих критериев: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3.5.3.2. подраздела 3.5.3 раздела 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3.5.5.4.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пунктом 3.5.5.2 подраздела 3.5.5 раздела </w:t>
        </w:r>
      </w:hyperlink>
      <w:r>
        <w:rPr>
          <w:rFonts w:ascii="Times New Roman" w:eastAsia="Times New Roman" w:hAnsi="Times New Roman" w:cs="Times New Roman"/>
          <w:sz w:val="26"/>
          <w:szCs w:val="26"/>
          <w:lang w:eastAsia="ru-RU"/>
        </w:rPr>
        <w:t>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1A4C96" w:rsidRDefault="001A4C96">
      <w:pPr>
        <w:widowControl w:val="0"/>
        <w:spacing w:after="0" w:line="240" w:lineRule="auto"/>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3.5.6.</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 результата Услуги</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spacing w:after="0" w:line="240" w:lineRule="auto"/>
        <w:ind w:firstLine="539"/>
        <w:jc w:val="both"/>
        <w:rPr>
          <w:rFonts w:ascii="Times New Roman" w:hAnsi="Times New Roman"/>
          <w:bCs/>
          <w:sz w:val="26"/>
          <w:szCs w:val="26"/>
        </w:rPr>
      </w:pPr>
      <w:r>
        <w:rPr>
          <w:rFonts w:ascii="Times New Roman" w:eastAsia="Calibri" w:hAnsi="Times New Roman" w:cs="Times New Roman"/>
          <w:sz w:val="26"/>
          <w:szCs w:val="26"/>
        </w:rPr>
        <w:t>3.5.6.1</w:t>
      </w:r>
      <w:r>
        <w:rPr>
          <w:rFonts w:ascii="Times New Roman" w:eastAsia="Calibri" w:hAnsi="Times New Roman" w:cs="Times New Roman"/>
          <w:bCs/>
          <w:sz w:val="26"/>
          <w:szCs w:val="26"/>
        </w:rPr>
        <w:t>. </w:t>
      </w:r>
      <w:r>
        <w:rPr>
          <w:rFonts w:ascii="Times New Roman" w:hAnsi="Times New Roman"/>
          <w:bCs/>
          <w:sz w:val="26"/>
          <w:szCs w:val="26"/>
        </w:rPr>
        <w:t>Результат оказания Услуги предоставляется заявителю:</w:t>
      </w:r>
    </w:p>
    <w:p w:rsidR="001A4C96" w:rsidRDefault="007B3EA9">
      <w:pPr>
        <w:spacing w:after="0" w:line="240" w:lineRule="auto"/>
        <w:ind w:firstLine="539"/>
        <w:jc w:val="both"/>
        <w:rPr>
          <w:rFonts w:ascii="Times New Roman" w:hAnsi="Times New Roman" w:cs="Times New Roman"/>
          <w:sz w:val="26"/>
          <w:szCs w:val="26"/>
        </w:rPr>
      </w:pPr>
      <w:r>
        <w:rPr>
          <w:rFonts w:ascii="Times New Roman" w:hAnsi="Times New Roman"/>
          <w:bCs/>
          <w:sz w:val="26"/>
          <w:szCs w:val="26"/>
        </w:rPr>
        <w:t xml:space="preserve">- в органе, предоставляющем Услугу, в том числе </w:t>
      </w:r>
      <w:r>
        <w:rPr>
          <w:rFonts w:ascii="Times New Roman" w:hAnsi="Times New Roman" w:cs="Times New Roman"/>
          <w:sz w:val="26"/>
          <w:szCs w:val="26"/>
        </w:rPr>
        <w:t>посредством почтового отправления;</w:t>
      </w:r>
    </w:p>
    <w:p w:rsidR="001A4C96" w:rsidRDefault="007B3EA9">
      <w:pPr>
        <w:spacing w:after="0" w:line="240" w:lineRule="auto"/>
        <w:ind w:firstLine="539"/>
        <w:jc w:val="both"/>
        <w:rPr>
          <w:rFonts w:ascii="Times New Roman" w:hAnsi="Times New Roman"/>
          <w:bCs/>
          <w:sz w:val="26"/>
          <w:szCs w:val="26"/>
        </w:rPr>
      </w:pPr>
      <w:r>
        <w:rPr>
          <w:rFonts w:ascii="Times New Roman" w:hAnsi="Times New Roman" w:cs="Times New Roman"/>
          <w:sz w:val="26"/>
          <w:szCs w:val="26"/>
        </w:rPr>
        <w:t>-</w:t>
      </w:r>
      <w:r>
        <w:rPr>
          <w:rFonts w:ascii="Times New Roman" w:hAnsi="Times New Roman"/>
          <w:bCs/>
          <w:sz w:val="26"/>
          <w:szCs w:val="26"/>
        </w:rPr>
        <w:t xml:space="preserve"> МФЦ;</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hAnsi="Times New Roman"/>
          <w:bCs/>
          <w:sz w:val="26"/>
          <w:szCs w:val="26"/>
        </w:rPr>
        <w:t>- посредством ЕПГУ.</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3.5.6.2</w:t>
      </w:r>
      <w:r>
        <w:rPr>
          <w:rFonts w:ascii="Times New Roman" w:eastAsia="Calibri" w:hAnsi="Times New Roman" w:cs="Times New Roman"/>
          <w:bCs/>
          <w:sz w:val="26"/>
          <w:szCs w:val="26"/>
        </w:rPr>
        <w:t>. Должностное лицо, ответственное за предоставление Услуги, выдает результат Услуги заявителю под подпись.</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3.5.6.3</w:t>
      </w:r>
      <w:r>
        <w:rPr>
          <w:rFonts w:ascii="Times New Roman" w:eastAsia="Calibri" w:hAnsi="Times New Roman" w:cs="Times New Roman"/>
          <w:bCs/>
          <w:sz w:val="26"/>
          <w:szCs w:val="26"/>
        </w:rPr>
        <w:t>.  Предоставление результата оказания Услуги осуществляется в срок,</w:t>
      </w:r>
      <w:r>
        <w:rPr>
          <w:rFonts w:ascii="Times New Roman" w:eastAsia="Calibri" w:hAnsi="Times New Roman" w:cs="Times New Roman"/>
          <w:bCs/>
          <w:sz w:val="26"/>
          <w:szCs w:val="26"/>
        </w:rPr>
        <w:br/>
        <w:t>не превышающий 3 (трех) рабочих дней, и исчисляется со дня принятия решения</w:t>
      </w:r>
      <w:r>
        <w:rPr>
          <w:rFonts w:ascii="Times New Roman" w:eastAsia="Calibri" w:hAnsi="Times New Roman" w:cs="Times New Roman"/>
          <w:bCs/>
          <w:sz w:val="26"/>
          <w:szCs w:val="26"/>
        </w:rPr>
        <w:br/>
        <w:t>о предоставлении Услуги.</w:t>
      </w:r>
    </w:p>
    <w:p w:rsidR="001A4C96" w:rsidRDefault="007B3EA9">
      <w:pPr>
        <w:spacing w:after="0" w:line="240" w:lineRule="auto"/>
        <w:ind w:firstLine="539"/>
        <w:jc w:val="both"/>
        <w:rPr>
          <w:rFonts w:ascii="Times New Roman" w:eastAsia="Calibri" w:hAnsi="Times New Roman" w:cs="Times New Roman"/>
          <w:sz w:val="26"/>
          <w:szCs w:val="26"/>
        </w:rPr>
      </w:pPr>
      <w:r>
        <w:rPr>
          <w:rFonts w:ascii="Times New Roman" w:eastAsia="Calibri" w:hAnsi="Times New Roman" w:cs="Times New Roman"/>
          <w:sz w:val="26"/>
          <w:szCs w:val="26"/>
        </w:rPr>
        <w:t>3.5.6.4.  Предоставление органом, предоставляющим Услугу,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rsidR="001A4C96" w:rsidRDefault="001A4C96">
      <w:pPr>
        <w:widowControl w:val="0"/>
        <w:spacing w:after="0" w:line="240" w:lineRule="auto"/>
        <w:rPr>
          <w:rFonts w:ascii="Times New Roman" w:eastAsia="Times New Roman" w:hAnsi="Times New Roman" w:cs="Arial"/>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3.6. Вариант 2А «Разрешение на размещение объекта без предоставления земельных участков и установления сервитутов в случае, когда заявителем является физическое лицо</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3.6.1. Процедуры варианта № 2А предоставления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Прием (получение) и регистрация запроса и иных документов, необходимых для предоставления Услуги;</w:t>
      </w:r>
    </w:p>
    <w:p w:rsidR="001A4C96" w:rsidRDefault="007B3EA9">
      <w:pPr>
        <w:tabs>
          <w:tab w:val="left" w:pos="798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 Межведомственное информационное взаимодействие;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Принятие решения о предоставлении (об отказе в предоставлении)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Предоставление результата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3.6.2. Максимальный срок предоставления варианта № 2А Услуги не должен превышать 10 (десяти) рабочих дней со дня регистрации и предоставления </w:t>
      </w:r>
      <w:r>
        <w:rPr>
          <w:rFonts w:ascii="Times New Roman" w:eastAsia="Times New Roman" w:hAnsi="Times New Roman" w:cs="Times New Roman"/>
          <w:sz w:val="26"/>
          <w:szCs w:val="26"/>
          <w:lang w:eastAsia="ru-RU"/>
        </w:rPr>
        <w:lastRenderedPageBreak/>
        <w:t>документов, указанных в пункте 2.6.1 раздела 2.6 настоящего Административного регламента</w:t>
      </w:r>
    </w:p>
    <w:p w:rsidR="001A4C96" w:rsidRDefault="001A4C96">
      <w:pPr>
        <w:widowControl w:val="0"/>
        <w:spacing w:after="0" w:line="240" w:lineRule="auto"/>
        <w:ind w:firstLine="709"/>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3.6.3. Прием запроса и документов</w:t>
      </w:r>
      <w:r>
        <w:rPr>
          <w:rFonts w:ascii="Times New Roman" w:eastAsia="Times New Roman" w:hAnsi="Times New Roman" w:cs="Times New Roman"/>
          <w:b/>
          <w:sz w:val="26"/>
          <w:szCs w:val="26"/>
          <w:lang w:eastAsia="ru-RU"/>
        </w:rPr>
        <w:br/>
        <w:t>и (или) информации, необходимых для предоставления Услуги</w:t>
      </w:r>
    </w:p>
    <w:p w:rsidR="001A4C96" w:rsidRDefault="001A4C96">
      <w:pPr>
        <w:widowControl w:val="0"/>
        <w:spacing w:after="0" w:line="240" w:lineRule="auto"/>
        <w:ind w:firstLine="540"/>
        <w:jc w:val="center"/>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3.6.3.2.</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 xml:space="preserve">приложению </w:t>
        </w:r>
        <w:r>
          <w:rPr>
            <w:rFonts w:ascii="Times New Roman" w:eastAsia="Times New Roman" w:hAnsi="Times New Roman" w:cs="Times New Roman"/>
            <w:sz w:val="26"/>
            <w:szCs w:val="26"/>
            <w:lang w:eastAsia="ru-RU"/>
          </w:rPr>
          <w:br/>
          <w:t>№ </w:t>
        </w:r>
      </w:hyperlink>
      <w:r>
        <w:rPr>
          <w:rFonts w:ascii="Times New Roman" w:eastAsia="Times New Roman" w:hAnsi="Times New Roman" w:cs="Times New Roman"/>
          <w:sz w:val="26"/>
          <w:szCs w:val="26"/>
          <w:lang w:eastAsia="ru-RU"/>
        </w:rPr>
        <w:t>3 к Административному регламенту, а также следующие документы:</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Times New Roman"/>
          <w:sz w:val="26"/>
          <w:szCs w:val="26"/>
          <w:lang w:eastAsia="ru-RU"/>
        </w:rPr>
        <w:t>3.6.3.3.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sz w:val="26"/>
          <w:szCs w:val="26"/>
          <w:lang w:eastAsia="ru-RU"/>
        </w:rPr>
        <w:br/>
        <w:t>по собственной инициативе:</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сведения из Единого государственного реестра недвижимости  об объектах недвижимости;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3.6.3.4. </w:t>
      </w:r>
      <w:r>
        <w:rPr>
          <w:rFonts w:ascii="Times New Roman" w:hAnsi="Times New Roman"/>
          <w:sz w:val="26"/>
          <w:szCs w:val="26"/>
        </w:rPr>
        <w:t xml:space="preserve">Способами установления личности (идентификации) заявителя (представителя заявителя) являются </w:t>
      </w:r>
      <w:r>
        <w:rPr>
          <w:rFonts w:ascii="Times New Roman" w:hAnsi="Times New Roman"/>
          <w:bCs/>
          <w:sz w:val="26"/>
          <w:szCs w:val="26"/>
        </w:rPr>
        <w:t xml:space="preserve">предъявление </w:t>
      </w:r>
      <w:r>
        <w:rPr>
          <w:rFonts w:ascii="Times New Roman" w:hAnsi="Times New Roman"/>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3.6.3.5. </w:t>
      </w:r>
      <w:r>
        <w:rPr>
          <w:rFonts w:ascii="Times New Roman" w:hAnsi="Times New Roman"/>
          <w:sz w:val="26"/>
          <w:szCs w:val="26"/>
        </w:rPr>
        <w:t>Основания для отказа в приеме документов у заявителя отсутствуют.</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3.6.3.6. Орган, предоставляющий Услуги, и органы, участвующие в приеме запроса о предоставлении Услуги: </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Администрация Прохоровского района;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орган регистрации прав;</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3.6.3.7. </w:t>
      </w:r>
      <w:r>
        <w:rPr>
          <w:rFonts w:ascii="Times New Roman" w:hAnsi="Times New Roman"/>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3.6.3.8. </w:t>
      </w:r>
      <w:r>
        <w:rPr>
          <w:rFonts w:ascii="Times New Roman" w:hAnsi="Times New Roman"/>
          <w:sz w:val="26"/>
          <w:szCs w:val="26"/>
        </w:rPr>
        <w:t>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Услугу, или в МФЦ составляет 1 (один) рабочий день.</w:t>
      </w:r>
    </w:p>
    <w:p w:rsidR="001A4C96" w:rsidRDefault="001A4C96">
      <w:pPr>
        <w:widowControl w:val="0"/>
        <w:spacing w:after="0" w:line="240" w:lineRule="auto"/>
        <w:ind w:firstLine="540"/>
        <w:jc w:val="both"/>
        <w:rPr>
          <w:rFonts w:ascii="Arial" w:eastAsia="Times New Roman" w:hAnsi="Arial" w:cs="Arial"/>
          <w:sz w:val="26"/>
          <w:szCs w:val="26"/>
          <w:lang w:eastAsia="ru-RU"/>
        </w:rPr>
      </w:pPr>
    </w:p>
    <w:p w:rsidR="001A4C96" w:rsidRDefault="007B3EA9">
      <w:pPr>
        <w:tabs>
          <w:tab w:val="left" w:pos="7980"/>
        </w:tabs>
        <w:spacing w:after="0" w:line="240" w:lineRule="auto"/>
        <w:ind w:firstLine="720"/>
        <w:jc w:val="center"/>
        <w:rPr>
          <w:rFonts w:ascii="Times New Roman" w:eastAsia="Calibri" w:hAnsi="Times New Roman" w:cs="Times New Roman"/>
          <w:b/>
          <w:sz w:val="26"/>
          <w:szCs w:val="26"/>
        </w:rPr>
      </w:pPr>
      <w:r>
        <w:rPr>
          <w:rFonts w:ascii="Times New Roman" w:eastAsia="Calibri" w:hAnsi="Times New Roman" w:cs="Times New Roman"/>
          <w:b/>
          <w:sz w:val="26"/>
          <w:szCs w:val="26"/>
        </w:rPr>
        <w:t>3.6.4. Межведомственное информационное взаимодействие</w:t>
      </w:r>
    </w:p>
    <w:p w:rsidR="001A4C96" w:rsidRDefault="001A4C96">
      <w:pPr>
        <w:tabs>
          <w:tab w:val="left" w:pos="7980"/>
        </w:tabs>
        <w:spacing w:after="0" w:line="240" w:lineRule="auto"/>
        <w:ind w:firstLine="720"/>
        <w:jc w:val="center"/>
        <w:rPr>
          <w:rFonts w:ascii="Times New Roman" w:eastAsia="Calibri" w:hAnsi="Times New Roman" w:cs="Times New Roman"/>
          <w:sz w:val="26"/>
          <w:szCs w:val="26"/>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3.6.4</w:t>
      </w:r>
      <w:r>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12">
        <w:r>
          <w:rPr>
            <w:rFonts w:ascii="Times New Roman" w:eastAsia="Times New Roman" w:hAnsi="Times New Roman" w:cs="Times New Roman"/>
            <w:sz w:val="26"/>
            <w:szCs w:val="26"/>
            <w:lang w:eastAsia="ru-RU"/>
          </w:rPr>
          <w:t xml:space="preserve">пункте </w:t>
        </w:r>
      </w:hyperlink>
      <w:r>
        <w:rPr>
          <w:rFonts w:ascii="Times New Roman" w:eastAsia="Times New Roman" w:hAnsi="Times New Roman" w:cs="Times New Roman"/>
          <w:sz w:val="26"/>
          <w:szCs w:val="26"/>
          <w:lang w:eastAsia="ru-RU"/>
        </w:rPr>
        <w:t>3.6.3.3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 подраздела 3.6.3 раздела </w:t>
        </w:r>
      </w:hyperlink>
      <w:r>
        <w:rPr>
          <w:rFonts w:ascii="Times New Roman" w:eastAsia="Times New Roman" w:hAnsi="Times New Roman" w:cs="Times New Roman"/>
          <w:sz w:val="26"/>
          <w:szCs w:val="26"/>
          <w:lang w:eastAsia="ru-RU"/>
        </w:rPr>
        <w:t>3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sz w:val="26"/>
          <w:szCs w:val="26"/>
          <w:lang w:eastAsia="ru-RU"/>
        </w:rPr>
        <w:br/>
        <w:t xml:space="preserve">по собственной инициативе. </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3.6.4.2. Межведомственное информационное взаимодействие на бумажном носителе не предусмотрено.</w:t>
      </w:r>
    </w:p>
    <w:p w:rsidR="001A4C96" w:rsidRDefault="007B3EA9">
      <w:pPr>
        <w:spacing w:after="0" w:line="240" w:lineRule="auto"/>
        <w:ind w:firstLine="709"/>
        <w:jc w:val="both"/>
        <w:rPr>
          <w:sz w:val="26"/>
          <w:szCs w:val="26"/>
        </w:rPr>
      </w:pPr>
      <w:r>
        <w:rPr>
          <w:rFonts w:ascii="Times New Roman" w:hAnsi="Times New Roman"/>
          <w:sz w:val="26"/>
          <w:szCs w:val="26"/>
        </w:rPr>
        <w:t>3.6.4.3. Срок направления межведомственного запроса составляет 5 (пять) рабочих дней со дня регистрации запроса о предоставлении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3.6.4.5. Перечень межведомственных запросов:</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ЕГРН                       об объектах недвижимости;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в целях определения полномочий по предоставлению Услуги.</w:t>
      </w:r>
    </w:p>
    <w:p w:rsidR="001A4C96" w:rsidRDefault="001A4C96">
      <w:pPr>
        <w:spacing w:after="0" w:line="240" w:lineRule="auto"/>
        <w:ind w:firstLine="709"/>
        <w:jc w:val="both"/>
        <w:rPr>
          <w:rFonts w:ascii="Times New Roman" w:eastAsia="Calibri" w:hAnsi="Times New Roman" w:cs="Times New Roman"/>
          <w:sz w:val="26"/>
          <w:szCs w:val="26"/>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3.6.5.</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1A4C96" w:rsidRDefault="001A4C96">
      <w:pPr>
        <w:widowControl w:val="0"/>
        <w:spacing w:after="0" w:line="240" w:lineRule="auto"/>
        <w:ind w:firstLine="540"/>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3.6.5.1.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3.6.5.2. Основаниями для отказа в предоставлении Услуги являются: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w:t>
      </w:r>
      <w:r>
        <w:rPr>
          <w:rFonts w:ascii="Times New Roman" w:eastAsia="Times New Roman" w:hAnsi="Times New Roman" w:cs="Times New Roman"/>
          <w:sz w:val="26"/>
          <w:szCs w:val="26"/>
          <w:lang w:eastAsia="ru-RU"/>
        </w:rPr>
        <w:lastRenderedPageBreak/>
        <w:t>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земельный участок, на использование которого испрашивается разрешение, предоставлен иному физическому или юридическому лицу.</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3.6.5.3.  Решение о предоставлении Услуги принимается при одновременном соблюдении следующих критериев: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1</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3.6.3.2. подраздела 3.6.3 раздела 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3.6.5.4.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пунктом 3.6.5.2 подраздела 3.6.5 раздела </w:t>
        </w:r>
      </w:hyperlink>
      <w:r>
        <w:rPr>
          <w:rFonts w:ascii="Times New Roman" w:eastAsia="Times New Roman" w:hAnsi="Times New Roman" w:cs="Times New Roman"/>
          <w:sz w:val="26"/>
          <w:szCs w:val="26"/>
          <w:lang w:eastAsia="ru-RU"/>
        </w:rPr>
        <w:t>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1A4C96" w:rsidRDefault="001A4C96">
      <w:pPr>
        <w:widowControl w:val="0"/>
        <w:spacing w:after="0" w:line="240" w:lineRule="auto"/>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3.6.6.</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 результата Услуги</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spacing w:after="0" w:line="240" w:lineRule="auto"/>
        <w:ind w:firstLine="539"/>
        <w:jc w:val="both"/>
        <w:rPr>
          <w:rFonts w:ascii="Times New Roman" w:hAnsi="Times New Roman"/>
          <w:bCs/>
          <w:sz w:val="26"/>
          <w:szCs w:val="26"/>
        </w:rPr>
      </w:pPr>
      <w:r>
        <w:rPr>
          <w:rFonts w:ascii="Times New Roman" w:eastAsia="Calibri" w:hAnsi="Times New Roman" w:cs="Times New Roman"/>
          <w:sz w:val="26"/>
          <w:szCs w:val="26"/>
        </w:rPr>
        <w:t>3.6.6.1</w:t>
      </w:r>
      <w:r>
        <w:rPr>
          <w:rFonts w:ascii="Times New Roman" w:eastAsia="Calibri" w:hAnsi="Times New Roman" w:cs="Times New Roman"/>
          <w:bCs/>
          <w:sz w:val="26"/>
          <w:szCs w:val="26"/>
        </w:rPr>
        <w:t>. </w:t>
      </w:r>
      <w:r>
        <w:rPr>
          <w:rFonts w:ascii="Times New Roman" w:hAnsi="Times New Roman"/>
          <w:bCs/>
          <w:sz w:val="26"/>
          <w:szCs w:val="26"/>
        </w:rPr>
        <w:t>Результат оказания Услуги предоставляется заявителю:</w:t>
      </w:r>
    </w:p>
    <w:p w:rsidR="001A4C96" w:rsidRDefault="007B3EA9">
      <w:pPr>
        <w:spacing w:after="0" w:line="240" w:lineRule="auto"/>
        <w:ind w:firstLine="539"/>
        <w:jc w:val="both"/>
        <w:rPr>
          <w:rFonts w:ascii="Times New Roman" w:hAnsi="Times New Roman" w:cs="Times New Roman"/>
          <w:sz w:val="26"/>
          <w:szCs w:val="26"/>
        </w:rPr>
      </w:pPr>
      <w:r>
        <w:rPr>
          <w:rFonts w:ascii="Times New Roman" w:hAnsi="Times New Roman"/>
          <w:bCs/>
          <w:sz w:val="26"/>
          <w:szCs w:val="26"/>
        </w:rPr>
        <w:t xml:space="preserve">- в органе, предоставляющем Услугу, в том числе </w:t>
      </w:r>
      <w:r>
        <w:rPr>
          <w:rFonts w:ascii="Times New Roman" w:hAnsi="Times New Roman" w:cs="Times New Roman"/>
          <w:sz w:val="26"/>
          <w:szCs w:val="26"/>
        </w:rPr>
        <w:t>посредством почтового отправления;</w:t>
      </w:r>
    </w:p>
    <w:p w:rsidR="001A4C96" w:rsidRDefault="007B3EA9">
      <w:pPr>
        <w:spacing w:after="0" w:line="240" w:lineRule="auto"/>
        <w:ind w:firstLine="539"/>
        <w:jc w:val="both"/>
        <w:rPr>
          <w:rFonts w:ascii="Times New Roman" w:hAnsi="Times New Roman"/>
          <w:bCs/>
          <w:sz w:val="26"/>
          <w:szCs w:val="26"/>
        </w:rPr>
      </w:pPr>
      <w:r>
        <w:rPr>
          <w:rFonts w:ascii="Times New Roman" w:hAnsi="Times New Roman" w:cs="Times New Roman"/>
          <w:sz w:val="26"/>
          <w:szCs w:val="26"/>
        </w:rPr>
        <w:t>-</w:t>
      </w:r>
      <w:r>
        <w:rPr>
          <w:rFonts w:ascii="Times New Roman" w:hAnsi="Times New Roman"/>
          <w:bCs/>
          <w:sz w:val="26"/>
          <w:szCs w:val="26"/>
        </w:rPr>
        <w:t xml:space="preserve"> МФЦ;</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hAnsi="Times New Roman"/>
          <w:bCs/>
          <w:sz w:val="26"/>
          <w:szCs w:val="26"/>
        </w:rPr>
        <w:t>- посредством ЕПГУ.</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3.6.6.2</w:t>
      </w:r>
      <w:r>
        <w:rPr>
          <w:rFonts w:ascii="Times New Roman" w:eastAsia="Calibri" w:hAnsi="Times New Roman" w:cs="Times New Roman"/>
          <w:bCs/>
          <w:sz w:val="26"/>
          <w:szCs w:val="26"/>
        </w:rPr>
        <w:t>. Должностное лицо, ответственное за предоставление Услуги, выдает результат Услуги заявителю под подпись.</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3.6.6.3</w:t>
      </w:r>
      <w:r>
        <w:rPr>
          <w:rFonts w:ascii="Times New Roman" w:eastAsia="Calibri" w:hAnsi="Times New Roman" w:cs="Times New Roman"/>
          <w:bCs/>
          <w:sz w:val="26"/>
          <w:szCs w:val="26"/>
        </w:rPr>
        <w:t>.  Предоставление результата оказания Услуги осуществляется в срок,</w:t>
      </w:r>
      <w:r>
        <w:rPr>
          <w:rFonts w:ascii="Times New Roman" w:eastAsia="Calibri" w:hAnsi="Times New Roman" w:cs="Times New Roman"/>
          <w:bCs/>
          <w:sz w:val="26"/>
          <w:szCs w:val="26"/>
        </w:rPr>
        <w:br/>
        <w:t>не превышающий 3 (трех) рабочих дней, и исчисляется со дня принятия решения</w:t>
      </w:r>
      <w:r>
        <w:rPr>
          <w:rFonts w:ascii="Times New Roman" w:eastAsia="Calibri" w:hAnsi="Times New Roman" w:cs="Times New Roman"/>
          <w:bCs/>
          <w:sz w:val="26"/>
          <w:szCs w:val="26"/>
        </w:rPr>
        <w:br/>
        <w:t>о предоставлении Услуги.</w:t>
      </w:r>
    </w:p>
    <w:p w:rsidR="001A4C96" w:rsidRDefault="007B3EA9">
      <w:pPr>
        <w:widowControl w:val="0"/>
        <w:spacing w:after="0" w:line="240" w:lineRule="auto"/>
        <w:ind w:firstLine="539"/>
        <w:jc w:val="center"/>
        <w:rPr>
          <w:rFonts w:ascii="Times New Roman" w:eastAsia="Times New Roman" w:hAnsi="Times New Roman" w:cs="Arial"/>
          <w:b/>
          <w:sz w:val="26"/>
          <w:szCs w:val="26"/>
          <w:lang w:eastAsia="ru-RU"/>
        </w:rPr>
      </w:pPr>
      <w:r>
        <w:rPr>
          <w:rFonts w:ascii="Times New Roman" w:eastAsia="Calibri" w:hAnsi="Times New Roman" w:cs="Times New Roman"/>
          <w:sz w:val="26"/>
          <w:szCs w:val="26"/>
        </w:rPr>
        <w:t>3.6.6.4.  Предоставление органом, предоставляющим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rsidR="001A4C96" w:rsidRDefault="001A4C96">
      <w:pPr>
        <w:widowControl w:val="0"/>
        <w:spacing w:after="0" w:line="240" w:lineRule="auto"/>
        <w:ind w:firstLine="539"/>
        <w:jc w:val="center"/>
        <w:rPr>
          <w:rFonts w:ascii="Times New Roman" w:eastAsia="Times New Roman" w:hAnsi="Times New Roman" w:cs="Arial"/>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3.7. Вариант 2Б «Разрешение на размещение объекта без предоставления земельных участков и установления сервитутов в случае, когда заявителем является юридическое лицо</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3.7.1. Процедуры варианта № 2Б предоставления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Прием (получение) и регистрация запроса и иных документов, необходимых для предоставления Услуги;</w:t>
      </w:r>
    </w:p>
    <w:p w:rsidR="001A4C96" w:rsidRDefault="007B3EA9">
      <w:pPr>
        <w:tabs>
          <w:tab w:val="left" w:pos="798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 Межведомственное информационное взаимодействие;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 Принятие решения о предоставлении (об отказе в предоставлении)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Предоставление результата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 Максимальный срок предоставления варианта № 2Б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rsidR="001A4C96" w:rsidRDefault="001A4C96">
      <w:pPr>
        <w:widowControl w:val="0"/>
        <w:spacing w:after="0" w:line="240" w:lineRule="auto"/>
        <w:ind w:firstLine="709"/>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3.7.3. Прием запроса и документов</w:t>
      </w:r>
      <w:r>
        <w:rPr>
          <w:rFonts w:ascii="Times New Roman" w:eastAsia="Times New Roman" w:hAnsi="Times New Roman" w:cs="Times New Roman"/>
          <w:b/>
          <w:sz w:val="26"/>
          <w:szCs w:val="26"/>
          <w:lang w:eastAsia="ru-RU"/>
        </w:rPr>
        <w:br/>
        <w:t>и (или) информации, необходимых для предоставления Услуги</w:t>
      </w:r>
    </w:p>
    <w:p w:rsidR="001A4C96" w:rsidRDefault="001A4C96">
      <w:pPr>
        <w:widowControl w:val="0"/>
        <w:spacing w:after="0" w:line="240" w:lineRule="auto"/>
        <w:ind w:firstLine="540"/>
        <w:jc w:val="center"/>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3.7.3.2.</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 xml:space="preserve">приложению </w:t>
        </w:r>
        <w:r>
          <w:rPr>
            <w:rFonts w:ascii="Times New Roman" w:eastAsia="Times New Roman" w:hAnsi="Times New Roman" w:cs="Times New Roman"/>
            <w:sz w:val="26"/>
            <w:szCs w:val="26"/>
            <w:lang w:eastAsia="ru-RU"/>
          </w:rPr>
          <w:br/>
          <w:t>№ </w:t>
        </w:r>
      </w:hyperlink>
      <w:r>
        <w:rPr>
          <w:rFonts w:ascii="Times New Roman" w:eastAsia="Times New Roman" w:hAnsi="Times New Roman" w:cs="Times New Roman"/>
          <w:sz w:val="26"/>
          <w:szCs w:val="26"/>
          <w:lang w:eastAsia="ru-RU"/>
        </w:rPr>
        <w:t>3 к Административному регламенту, а также следующие документы:</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Times New Roman"/>
          <w:sz w:val="26"/>
          <w:szCs w:val="26"/>
          <w:lang w:eastAsia="ru-RU"/>
        </w:rPr>
        <w:t>3.7.3.3.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sz w:val="26"/>
          <w:szCs w:val="26"/>
          <w:lang w:eastAsia="ru-RU"/>
        </w:rPr>
        <w:br/>
        <w:t>по собственной инициативе:</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сведения из Единого государственного реестра юридических лиц;</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сведения из Единого государственного реестра недвижимости  об объектах недвижимости;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копия лицензии, удостоверяющей право проведения работ                                            по геологическому изучению недр;</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3.7.3.4. </w:t>
      </w:r>
      <w:r>
        <w:rPr>
          <w:rFonts w:ascii="Times New Roman" w:hAnsi="Times New Roman"/>
          <w:sz w:val="26"/>
          <w:szCs w:val="26"/>
        </w:rPr>
        <w:t xml:space="preserve">Способами установления личности (идентификации) заявителя (представителя заявителя) являются </w:t>
      </w:r>
      <w:r>
        <w:rPr>
          <w:rFonts w:ascii="Times New Roman" w:hAnsi="Times New Roman"/>
          <w:bCs/>
          <w:sz w:val="26"/>
          <w:szCs w:val="26"/>
        </w:rPr>
        <w:t xml:space="preserve">предъявление </w:t>
      </w:r>
      <w:r>
        <w:rPr>
          <w:rFonts w:ascii="Times New Roman" w:hAnsi="Times New Roman"/>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3.7.3.5. </w:t>
      </w:r>
      <w:r>
        <w:rPr>
          <w:rFonts w:ascii="Times New Roman" w:hAnsi="Times New Roman"/>
          <w:sz w:val="26"/>
          <w:szCs w:val="26"/>
        </w:rPr>
        <w:t>Основания для отказа в приеме документов у заявителя отсутствуют.</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3.7.3.6. Орган, предоставляющий Услуги, и органы, участвующие в приеме запроса о предоставлении Услуги: </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Администрация Прохоровского района;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налоговый орган;</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орган регистрации прав;</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hAnsi="Times New Roman"/>
          <w:sz w:val="26"/>
          <w:szCs w:val="26"/>
        </w:rPr>
        <w:t>- Федеральное агентство по недропользованию.</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3.7.3.7. </w:t>
      </w:r>
      <w:r>
        <w:rPr>
          <w:rFonts w:ascii="Times New Roman" w:hAnsi="Times New Roman"/>
          <w:sz w:val="26"/>
          <w:szCs w:val="26"/>
        </w:rPr>
        <w:t>Прием заявления и документов, необходимых для предоставления Услуги, по выбору заявителя независимо от места нахождения юридического лица не предусмотрен.</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3.7.3.8. </w:t>
      </w:r>
      <w:r>
        <w:rPr>
          <w:rFonts w:ascii="Times New Roman" w:hAnsi="Times New Roman"/>
          <w:sz w:val="26"/>
          <w:szCs w:val="26"/>
        </w:rPr>
        <w:t>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Услугу, или в МФЦ составляет 1 (один) рабочий день.</w:t>
      </w:r>
    </w:p>
    <w:p w:rsidR="001A4C96" w:rsidRDefault="001A4C96">
      <w:pPr>
        <w:widowControl w:val="0"/>
        <w:spacing w:after="0" w:line="240" w:lineRule="auto"/>
        <w:ind w:firstLine="540"/>
        <w:jc w:val="both"/>
        <w:rPr>
          <w:rFonts w:ascii="Arial" w:eastAsia="Times New Roman" w:hAnsi="Arial" w:cs="Arial"/>
          <w:sz w:val="26"/>
          <w:szCs w:val="26"/>
          <w:lang w:eastAsia="ru-RU"/>
        </w:rPr>
      </w:pPr>
    </w:p>
    <w:p w:rsidR="001A4C96" w:rsidRDefault="007B3EA9">
      <w:pPr>
        <w:tabs>
          <w:tab w:val="left" w:pos="7980"/>
        </w:tabs>
        <w:spacing w:after="0" w:line="240" w:lineRule="auto"/>
        <w:ind w:firstLine="720"/>
        <w:jc w:val="center"/>
        <w:rPr>
          <w:rFonts w:ascii="Times New Roman" w:eastAsia="Calibri" w:hAnsi="Times New Roman" w:cs="Times New Roman"/>
          <w:b/>
          <w:sz w:val="26"/>
          <w:szCs w:val="26"/>
        </w:rPr>
      </w:pPr>
      <w:r>
        <w:rPr>
          <w:rFonts w:ascii="Times New Roman" w:eastAsia="Calibri" w:hAnsi="Times New Roman" w:cs="Times New Roman"/>
          <w:b/>
          <w:sz w:val="26"/>
          <w:szCs w:val="26"/>
        </w:rPr>
        <w:t>3.7.4. Межведомственное информационное взаимодействие</w:t>
      </w:r>
    </w:p>
    <w:p w:rsidR="001A4C96" w:rsidRDefault="001A4C96">
      <w:pPr>
        <w:tabs>
          <w:tab w:val="left" w:pos="7980"/>
        </w:tabs>
        <w:spacing w:after="0" w:line="240" w:lineRule="auto"/>
        <w:ind w:firstLine="720"/>
        <w:jc w:val="center"/>
        <w:rPr>
          <w:rFonts w:ascii="Times New Roman" w:eastAsia="Calibri" w:hAnsi="Times New Roman" w:cs="Times New Roman"/>
          <w:sz w:val="26"/>
          <w:szCs w:val="26"/>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3.7.4</w:t>
      </w:r>
      <w:r>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13">
        <w:r>
          <w:rPr>
            <w:rFonts w:ascii="Times New Roman" w:eastAsia="Times New Roman" w:hAnsi="Times New Roman" w:cs="Times New Roman"/>
            <w:sz w:val="26"/>
            <w:szCs w:val="26"/>
            <w:lang w:eastAsia="ru-RU"/>
          </w:rPr>
          <w:t xml:space="preserve">пункте </w:t>
        </w:r>
      </w:hyperlink>
      <w:r>
        <w:rPr>
          <w:rFonts w:ascii="Times New Roman" w:eastAsia="Times New Roman" w:hAnsi="Times New Roman" w:cs="Times New Roman"/>
          <w:sz w:val="26"/>
          <w:szCs w:val="26"/>
          <w:lang w:eastAsia="ru-RU"/>
        </w:rPr>
        <w:t>3.7.3.3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 подраздела 3.7.3 раздела </w:t>
        </w:r>
      </w:hyperlink>
      <w:r>
        <w:rPr>
          <w:rFonts w:ascii="Times New Roman" w:eastAsia="Times New Roman" w:hAnsi="Times New Roman" w:cs="Times New Roman"/>
          <w:sz w:val="26"/>
          <w:szCs w:val="26"/>
          <w:lang w:eastAsia="ru-RU"/>
        </w:rPr>
        <w:t>3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sz w:val="26"/>
          <w:szCs w:val="26"/>
          <w:lang w:eastAsia="ru-RU"/>
        </w:rPr>
        <w:br/>
        <w:t xml:space="preserve">по собственной инициативе. </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3.7.4.2. Межведомственное информационное взаимодействие на бумажном носителе не предусмотрено.</w:t>
      </w:r>
    </w:p>
    <w:p w:rsidR="001A4C96" w:rsidRDefault="007B3EA9">
      <w:pPr>
        <w:spacing w:after="0" w:line="240" w:lineRule="auto"/>
        <w:ind w:firstLine="709"/>
        <w:jc w:val="both"/>
        <w:rPr>
          <w:sz w:val="26"/>
          <w:szCs w:val="26"/>
        </w:rPr>
      </w:pPr>
      <w:r>
        <w:rPr>
          <w:rFonts w:ascii="Times New Roman" w:hAnsi="Times New Roman"/>
          <w:sz w:val="26"/>
          <w:szCs w:val="26"/>
        </w:rPr>
        <w:t>3.7.4.3. Срок направления межведомственного запроса составляет 5 (пять) рабочих дней со дня регистрации запроса о предоставлении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3.7.4.5. Перечень межведомственных запросов:</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ЕГРН                       об объектах недвижимости;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в целях определения полномочий по предоставлению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Межведомственный запрос «Предоставление выписки из ЕГРЮЛ» в форме электронного документа, направляемый в «Федеральную налоговую </w:t>
      </w:r>
      <w:r>
        <w:rPr>
          <w:rFonts w:ascii="Times New Roman" w:eastAsia="Times New Roman" w:hAnsi="Times New Roman" w:cs="Times New Roman"/>
          <w:sz w:val="26"/>
          <w:szCs w:val="26"/>
          <w:lang w:eastAsia="ru-RU"/>
        </w:rPr>
        <w:lastRenderedPageBreak/>
        <w:t>службу»: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ЕГРЮЛ о заявителе;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 реквизиты выданной лицензии;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определения прав заявителя на использование земельного участка для геологического изучения недр.</w:t>
      </w:r>
    </w:p>
    <w:p w:rsidR="001A4C96" w:rsidRDefault="001A4C96">
      <w:pPr>
        <w:spacing w:after="0" w:line="240" w:lineRule="auto"/>
        <w:ind w:firstLine="709"/>
        <w:jc w:val="both"/>
        <w:rPr>
          <w:rFonts w:ascii="Times New Roman" w:eastAsia="Calibri" w:hAnsi="Times New Roman" w:cs="Times New Roman"/>
          <w:sz w:val="26"/>
          <w:szCs w:val="26"/>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3.7.5.</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1A4C96" w:rsidRDefault="001A4C96">
      <w:pPr>
        <w:widowControl w:val="0"/>
        <w:spacing w:after="0" w:line="240" w:lineRule="auto"/>
        <w:ind w:firstLine="540"/>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3.7.5.1.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3.7.5.2. Основаниями для отказа в предоставлении Услуги являются: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земельный участок, на использование которого испрашивается разрешение, предоставлен иному физическому или юридическому лицу.</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3.7.5.3.  Решение о предоставлении Услуги принимается при одновременном соблюдении следующих критериев: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1</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3.7.3.2. подраздела 3.7.3 раздела 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3.7.5.4.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пунктом 3.7.5.2 подраздела 3.7.5 раздела </w:t>
        </w:r>
      </w:hyperlink>
      <w:r>
        <w:rPr>
          <w:rFonts w:ascii="Times New Roman" w:eastAsia="Times New Roman" w:hAnsi="Times New Roman" w:cs="Times New Roman"/>
          <w:sz w:val="26"/>
          <w:szCs w:val="26"/>
          <w:lang w:eastAsia="ru-RU"/>
        </w:rPr>
        <w:t>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1A4C96" w:rsidRDefault="001A4C96">
      <w:pPr>
        <w:widowControl w:val="0"/>
        <w:spacing w:after="0" w:line="240" w:lineRule="auto"/>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3.7.6.</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 результата Услуги</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spacing w:after="0" w:line="240" w:lineRule="auto"/>
        <w:ind w:firstLine="539"/>
        <w:jc w:val="both"/>
        <w:rPr>
          <w:rFonts w:ascii="Times New Roman" w:hAnsi="Times New Roman"/>
          <w:bCs/>
          <w:sz w:val="26"/>
          <w:szCs w:val="26"/>
        </w:rPr>
      </w:pPr>
      <w:r>
        <w:rPr>
          <w:rFonts w:ascii="Times New Roman" w:eastAsia="Calibri" w:hAnsi="Times New Roman" w:cs="Times New Roman"/>
          <w:sz w:val="26"/>
          <w:szCs w:val="26"/>
        </w:rPr>
        <w:t>3.7.6.1</w:t>
      </w:r>
      <w:r>
        <w:rPr>
          <w:rFonts w:ascii="Times New Roman" w:eastAsia="Calibri" w:hAnsi="Times New Roman" w:cs="Times New Roman"/>
          <w:bCs/>
          <w:sz w:val="26"/>
          <w:szCs w:val="26"/>
        </w:rPr>
        <w:t>. </w:t>
      </w:r>
      <w:r>
        <w:rPr>
          <w:rFonts w:ascii="Times New Roman" w:hAnsi="Times New Roman"/>
          <w:bCs/>
          <w:sz w:val="26"/>
          <w:szCs w:val="26"/>
        </w:rPr>
        <w:t>Результат оказания Услуги предоставляется заявителю:</w:t>
      </w:r>
    </w:p>
    <w:p w:rsidR="001A4C96" w:rsidRDefault="007B3EA9">
      <w:pPr>
        <w:spacing w:after="0" w:line="240" w:lineRule="auto"/>
        <w:ind w:firstLine="539"/>
        <w:jc w:val="both"/>
        <w:rPr>
          <w:rFonts w:ascii="Times New Roman" w:hAnsi="Times New Roman" w:cs="Times New Roman"/>
          <w:sz w:val="26"/>
          <w:szCs w:val="26"/>
        </w:rPr>
      </w:pPr>
      <w:r>
        <w:rPr>
          <w:rFonts w:ascii="Times New Roman" w:hAnsi="Times New Roman"/>
          <w:bCs/>
          <w:sz w:val="26"/>
          <w:szCs w:val="26"/>
        </w:rPr>
        <w:t xml:space="preserve">- в органе, предоставляющем Услугу, в том числе </w:t>
      </w:r>
      <w:r>
        <w:rPr>
          <w:rFonts w:ascii="Times New Roman" w:hAnsi="Times New Roman" w:cs="Times New Roman"/>
          <w:sz w:val="26"/>
          <w:szCs w:val="26"/>
        </w:rPr>
        <w:t>посредством почтового отправления;</w:t>
      </w:r>
    </w:p>
    <w:p w:rsidR="001A4C96" w:rsidRDefault="007B3EA9">
      <w:pPr>
        <w:spacing w:after="0" w:line="240" w:lineRule="auto"/>
        <w:ind w:firstLine="539"/>
        <w:jc w:val="both"/>
        <w:rPr>
          <w:rFonts w:ascii="Times New Roman" w:hAnsi="Times New Roman"/>
          <w:bCs/>
          <w:sz w:val="26"/>
          <w:szCs w:val="26"/>
        </w:rPr>
      </w:pPr>
      <w:r>
        <w:rPr>
          <w:rFonts w:ascii="Times New Roman" w:hAnsi="Times New Roman" w:cs="Times New Roman"/>
          <w:sz w:val="26"/>
          <w:szCs w:val="26"/>
        </w:rPr>
        <w:t>-</w:t>
      </w:r>
      <w:r>
        <w:rPr>
          <w:rFonts w:ascii="Times New Roman" w:hAnsi="Times New Roman"/>
          <w:bCs/>
          <w:sz w:val="26"/>
          <w:szCs w:val="26"/>
        </w:rPr>
        <w:t xml:space="preserve"> МФЦ;</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hAnsi="Times New Roman"/>
          <w:bCs/>
          <w:sz w:val="26"/>
          <w:szCs w:val="26"/>
        </w:rPr>
        <w:t>- посредством ЕПГУ.</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3.7.6.2</w:t>
      </w:r>
      <w:r>
        <w:rPr>
          <w:rFonts w:ascii="Times New Roman" w:eastAsia="Calibri" w:hAnsi="Times New Roman" w:cs="Times New Roman"/>
          <w:bCs/>
          <w:sz w:val="26"/>
          <w:szCs w:val="26"/>
        </w:rPr>
        <w:t>. Должностное лицо, ответственное за предоставление Услуги, выдает результат Услуги заявителю под подпись.</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3.7.6.3</w:t>
      </w:r>
      <w:r>
        <w:rPr>
          <w:rFonts w:ascii="Times New Roman" w:eastAsia="Calibri" w:hAnsi="Times New Roman" w:cs="Times New Roman"/>
          <w:bCs/>
          <w:sz w:val="26"/>
          <w:szCs w:val="26"/>
        </w:rPr>
        <w:t>.  Предоставление результата оказания Услуги осуществляется в срок,</w:t>
      </w:r>
      <w:r>
        <w:rPr>
          <w:rFonts w:ascii="Times New Roman" w:eastAsia="Calibri" w:hAnsi="Times New Roman" w:cs="Times New Roman"/>
          <w:bCs/>
          <w:sz w:val="26"/>
          <w:szCs w:val="26"/>
        </w:rPr>
        <w:br/>
        <w:t>не превышающий 3 (трех) рабочих дней, и исчисляется со дня принятия решения</w:t>
      </w:r>
      <w:r>
        <w:rPr>
          <w:rFonts w:ascii="Times New Roman" w:eastAsia="Calibri" w:hAnsi="Times New Roman" w:cs="Times New Roman"/>
          <w:bCs/>
          <w:sz w:val="26"/>
          <w:szCs w:val="26"/>
        </w:rPr>
        <w:br/>
        <w:t>о предоставлении Услуги.</w:t>
      </w:r>
    </w:p>
    <w:p w:rsidR="001A4C96" w:rsidRDefault="007B3EA9">
      <w:pPr>
        <w:widowControl w:val="0"/>
        <w:spacing w:after="0" w:line="240" w:lineRule="auto"/>
        <w:ind w:firstLine="539"/>
        <w:jc w:val="both"/>
        <w:rPr>
          <w:rFonts w:ascii="Times New Roman" w:eastAsia="Calibri" w:hAnsi="Times New Roman" w:cs="Times New Roman"/>
          <w:sz w:val="26"/>
          <w:szCs w:val="26"/>
        </w:rPr>
      </w:pPr>
      <w:r>
        <w:rPr>
          <w:rFonts w:ascii="Times New Roman" w:eastAsia="Calibri" w:hAnsi="Times New Roman" w:cs="Times New Roman"/>
          <w:sz w:val="26"/>
          <w:szCs w:val="26"/>
        </w:rPr>
        <w:t>3.7.6.4.  Предоставление органом, предоставляющим Услугу, или МФЦ результата оказания Услуги представителю заявителя лица независимо от местонахождения юридического лица не предусмотрено.</w:t>
      </w:r>
    </w:p>
    <w:p w:rsidR="001A4C96" w:rsidRDefault="001A4C96">
      <w:pPr>
        <w:widowControl w:val="0"/>
        <w:spacing w:after="0" w:line="240" w:lineRule="auto"/>
        <w:ind w:firstLine="539"/>
        <w:jc w:val="center"/>
        <w:rPr>
          <w:rFonts w:ascii="Times New Roman" w:eastAsia="Calibri" w:hAnsi="Times New Roman" w:cs="Times New Roman"/>
          <w:sz w:val="26"/>
          <w:szCs w:val="26"/>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3.8. Вариант 2В «Разрешение на размещение объекта без предоставления земельных участков и установления сервитутов в случае, когда заявителем является индивидуальный предприниматель</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3.8.1. Процедуры варианта № 2В предоставления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Прием (получение) и регистрация запроса и иных документов, необходимых для предоставления Услуги;</w:t>
      </w:r>
    </w:p>
    <w:p w:rsidR="001A4C96" w:rsidRDefault="007B3EA9">
      <w:pPr>
        <w:tabs>
          <w:tab w:val="left" w:pos="798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 Межведомственное информационное взаимодействие;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Принятие решения о предоставлении (об отказе в предоставлении)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Предоставление результата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3.8.2. Максимальный срок предоставления варианта № 2В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rsidR="001A4C96" w:rsidRDefault="001A4C96">
      <w:pPr>
        <w:widowControl w:val="0"/>
        <w:spacing w:after="0" w:line="240" w:lineRule="auto"/>
        <w:ind w:firstLine="709"/>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3.8.3. Прием запроса и документов</w:t>
      </w:r>
      <w:r>
        <w:rPr>
          <w:rFonts w:ascii="Times New Roman" w:eastAsia="Times New Roman" w:hAnsi="Times New Roman" w:cs="Times New Roman"/>
          <w:b/>
          <w:sz w:val="26"/>
          <w:szCs w:val="26"/>
          <w:lang w:eastAsia="ru-RU"/>
        </w:rPr>
        <w:br/>
        <w:t>и (или) информации, необходимых для предоставления Услуги</w:t>
      </w:r>
    </w:p>
    <w:p w:rsidR="001A4C96" w:rsidRDefault="001A4C96">
      <w:pPr>
        <w:widowControl w:val="0"/>
        <w:spacing w:after="0" w:line="240" w:lineRule="auto"/>
        <w:ind w:firstLine="540"/>
        <w:jc w:val="center"/>
        <w:rPr>
          <w:rFonts w:ascii="Times New Roman" w:eastAsia="Times New Roman" w:hAnsi="Times New Roman" w:cs="Times New Roman"/>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3.8.3.1.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3.8.3.2.</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 xml:space="preserve">приложению </w:t>
        </w:r>
        <w:r>
          <w:rPr>
            <w:rFonts w:ascii="Times New Roman" w:eastAsia="Times New Roman" w:hAnsi="Times New Roman" w:cs="Times New Roman"/>
            <w:sz w:val="26"/>
            <w:szCs w:val="26"/>
            <w:lang w:eastAsia="ru-RU"/>
          </w:rPr>
          <w:br/>
          <w:t>№ </w:t>
        </w:r>
      </w:hyperlink>
      <w:r>
        <w:rPr>
          <w:rFonts w:ascii="Times New Roman" w:eastAsia="Times New Roman" w:hAnsi="Times New Roman" w:cs="Times New Roman"/>
          <w:sz w:val="26"/>
          <w:szCs w:val="26"/>
          <w:lang w:eastAsia="ru-RU"/>
        </w:rPr>
        <w:t>3 к Административному регламенту, а также следующие документы:</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Times New Roman"/>
          <w:sz w:val="26"/>
          <w:szCs w:val="26"/>
          <w:lang w:eastAsia="ru-RU"/>
        </w:rPr>
        <w:t>3.8.3.3.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sz w:val="26"/>
          <w:szCs w:val="26"/>
          <w:lang w:eastAsia="ru-RU"/>
        </w:rPr>
        <w:br/>
        <w:t>по собственной инициативе:</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сведения из Единого государственного реестра индивидуальных предпринимателей;</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сведения из Единого государственного реестра недвижимости  об объектах недвижимости;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копия лицензии, удостоверяющей право проведения работ                                            по геологическому изучению недр;</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3.8.3.4. </w:t>
      </w:r>
      <w:r>
        <w:rPr>
          <w:rFonts w:ascii="Times New Roman" w:hAnsi="Times New Roman"/>
          <w:sz w:val="26"/>
          <w:szCs w:val="26"/>
        </w:rPr>
        <w:t xml:space="preserve">Способами установления личности (идентификации) заявителя (представителя заявителя) являются </w:t>
      </w:r>
      <w:r>
        <w:rPr>
          <w:rFonts w:ascii="Times New Roman" w:hAnsi="Times New Roman"/>
          <w:bCs/>
          <w:sz w:val="26"/>
          <w:szCs w:val="26"/>
        </w:rPr>
        <w:t xml:space="preserve">предъявление </w:t>
      </w:r>
      <w:r>
        <w:rPr>
          <w:rFonts w:ascii="Times New Roman" w:hAnsi="Times New Roman"/>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3.8.3.5. </w:t>
      </w:r>
      <w:r>
        <w:rPr>
          <w:rFonts w:ascii="Times New Roman" w:hAnsi="Times New Roman"/>
          <w:sz w:val="26"/>
          <w:szCs w:val="26"/>
        </w:rPr>
        <w:t>Основания для отказа в приеме документов у заявителя отсутствуют.</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3.8.3.6. Орган, предоставляющий Услуги, и органы, участвующие в приеме запроса о предоставлении Услуги: </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Администрация Прохоровского района;</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налоговый орган;</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орган регистрации прав;</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hAnsi="Times New Roman"/>
          <w:sz w:val="26"/>
          <w:szCs w:val="26"/>
        </w:rPr>
        <w:t>- Федеральное агентство по недропользованию.</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3.8.3.7. </w:t>
      </w:r>
      <w:r>
        <w:rPr>
          <w:rFonts w:ascii="Times New Roman" w:hAnsi="Times New Roman"/>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3.8.3.8. </w:t>
      </w:r>
      <w:r>
        <w:rPr>
          <w:rFonts w:ascii="Times New Roman" w:hAnsi="Times New Roman"/>
          <w:sz w:val="26"/>
          <w:szCs w:val="26"/>
        </w:rPr>
        <w:t>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Услугу, или в МФЦ составляет 1 (один) рабочий день.</w:t>
      </w:r>
    </w:p>
    <w:p w:rsidR="001A4C96" w:rsidRDefault="001A4C96">
      <w:pPr>
        <w:widowControl w:val="0"/>
        <w:spacing w:after="0" w:line="240" w:lineRule="auto"/>
        <w:ind w:firstLine="540"/>
        <w:jc w:val="both"/>
        <w:rPr>
          <w:rFonts w:ascii="Arial" w:eastAsia="Times New Roman" w:hAnsi="Arial" w:cs="Arial"/>
          <w:sz w:val="26"/>
          <w:szCs w:val="26"/>
          <w:lang w:eastAsia="ru-RU"/>
        </w:rPr>
      </w:pPr>
    </w:p>
    <w:p w:rsidR="001A4C96" w:rsidRDefault="007B3EA9">
      <w:pPr>
        <w:tabs>
          <w:tab w:val="left" w:pos="7980"/>
        </w:tabs>
        <w:spacing w:after="0" w:line="240" w:lineRule="auto"/>
        <w:ind w:firstLine="720"/>
        <w:jc w:val="center"/>
        <w:rPr>
          <w:rFonts w:ascii="Times New Roman" w:eastAsia="Calibri" w:hAnsi="Times New Roman" w:cs="Times New Roman"/>
          <w:b/>
          <w:sz w:val="26"/>
          <w:szCs w:val="26"/>
        </w:rPr>
      </w:pPr>
      <w:r>
        <w:rPr>
          <w:rFonts w:ascii="Times New Roman" w:eastAsia="Calibri" w:hAnsi="Times New Roman" w:cs="Times New Roman"/>
          <w:b/>
          <w:sz w:val="26"/>
          <w:szCs w:val="26"/>
        </w:rPr>
        <w:t>3.8.4. Межведомственное информационное взаимодействие</w:t>
      </w:r>
    </w:p>
    <w:p w:rsidR="001A4C96" w:rsidRDefault="001A4C96">
      <w:pPr>
        <w:tabs>
          <w:tab w:val="left" w:pos="7980"/>
        </w:tabs>
        <w:spacing w:after="0" w:line="240" w:lineRule="auto"/>
        <w:ind w:firstLine="720"/>
        <w:jc w:val="center"/>
        <w:rPr>
          <w:rFonts w:ascii="Times New Roman" w:eastAsia="Calibri" w:hAnsi="Times New Roman" w:cs="Times New Roman"/>
          <w:sz w:val="26"/>
          <w:szCs w:val="26"/>
        </w:rPr>
      </w:pP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3.8.4</w:t>
      </w:r>
      <w:r>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w:t>
      </w:r>
      <w:r>
        <w:rPr>
          <w:rFonts w:ascii="Times New Roman" w:eastAsia="Times New Roman" w:hAnsi="Times New Roman" w:cs="Times New Roman"/>
          <w:sz w:val="26"/>
          <w:szCs w:val="26"/>
          <w:lang w:eastAsia="ru-RU"/>
        </w:rPr>
        <w:lastRenderedPageBreak/>
        <w:t xml:space="preserve">непредставление заявителем документов (сведений), указанных в </w:t>
      </w:r>
      <w:hyperlink r:id="rId14">
        <w:r>
          <w:rPr>
            <w:rFonts w:ascii="Times New Roman" w:eastAsia="Times New Roman" w:hAnsi="Times New Roman" w:cs="Times New Roman"/>
            <w:sz w:val="26"/>
            <w:szCs w:val="26"/>
            <w:lang w:eastAsia="ru-RU"/>
          </w:rPr>
          <w:t xml:space="preserve">пункте </w:t>
        </w:r>
      </w:hyperlink>
      <w:r>
        <w:rPr>
          <w:rFonts w:ascii="Times New Roman" w:eastAsia="Times New Roman" w:hAnsi="Times New Roman" w:cs="Times New Roman"/>
          <w:sz w:val="26"/>
          <w:szCs w:val="26"/>
          <w:lang w:eastAsia="ru-RU"/>
        </w:rPr>
        <w:t>3.8.3.3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 подраздела 3.8.3 раздела </w:t>
        </w:r>
      </w:hyperlink>
      <w:r>
        <w:rPr>
          <w:rFonts w:ascii="Times New Roman" w:eastAsia="Times New Roman" w:hAnsi="Times New Roman" w:cs="Times New Roman"/>
          <w:sz w:val="26"/>
          <w:szCs w:val="26"/>
          <w:lang w:eastAsia="ru-RU"/>
        </w:rPr>
        <w:t>3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sz w:val="26"/>
          <w:szCs w:val="26"/>
          <w:lang w:eastAsia="ru-RU"/>
        </w:rPr>
        <w:br/>
        <w:t xml:space="preserve">по собственной инициативе. </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3.8.4.2. Межведомственное информационное взаимодействие на бумажном носителе не предусмотрено.</w:t>
      </w:r>
    </w:p>
    <w:p w:rsidR="001A4C96" w:rsidRDefault="007B3EA9">
      <w:pPr>
        <w:spacing w:after="0" w:line="240" w:lineRule="auto"/>
        <w:ind w:firstLine="709"/>
        <w:jc w:val="both"/>
        <w:rPr>
          <w:sz w:val="26"/>
          <w:szCs w:val="26"/>
        </w:rPr>
      </w:pPr>
      <w:r>
        <w:rPr>
          <w:rFonts w:ascii="Times New Roman" w:hAnsi="Times New Roman"/>
          <w:sz w:val="26"/>
          <w:szCs w:val="26"/>
        </w:rPr>
        <w:t>3.8.4.3. Срок направления межведомственного запроса составляет 5 (пять) рабочих дней со дня регистрации запроса о предоставлении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3.7.4.5. Перечень межведомственных запросов:</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ЕГРН                       об объектах недвижимости;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в целях определения полномочий по предоставлению Услуги.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Межведомственный запрос «Предоставление выписки из ЕГРИП» в форме электронного документа, направляемый в «Федеральную налоговую службу»:</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из ЕГРИП о заявителе;</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выяснения соответствия поданных Заявителем данных.</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межведомственном запросе запрашивается информация и реквизиты выданной лицензии;</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запрос направляется для определения прав заявителя на использование земельного участка для геологического изучения недр.</w:t>
      </w:r>
    </w:p>
    <w:p w:rsidR="001A4C96" w:rsidRDefault="001A4C96">
      <w:pPr>
        <w:spacing w:after="0" w:line="240" w:lineRule="auto"/>
        <w:ind w:firstLine="709"/>
        <w:jc w:val="both"/>
        <w:rPr>
          <w:rFonts w:ascii="Times New Roman" w:eastAsia="Calibri" w:hAnsi="Times New Roman" w:cs="Times New Roman"/>
          <w:sz w:val="26"/>
          <w:szCs w:val="26"/>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3.8.5.</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1A4C96" w:rsidRDefault="001A4C96">
      <w:pPr>
        <w:widowControl w:val="0"/>
        <w:spacing w:after="0" w:line="240" w:lineRule="auto"/>
        <w:ind w:firstLine="540"/>
        <w:jc w:val="center"/>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3.8.5.1.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3.8.5.2. Основаниями для отказа в предоставлении Услуги являются:</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w:t>
      </w:r>
      <w:r>
        <w:rPr>
          <w:rFonts w:ascii="Times New Roman" w:eastAsia="Times New Roman" w:hAnsi="Times New Roman" w:cs="Times New Roman"/>
          <w:sz w:val="26"/>
          <w:szCs w:val="26"/>
          <w:lang w:eastAsia="ru-RU"/>
        </w:rPr>
        <w:lastRenderedPageBreak/>
        <w:t>постановлением Правительства Белгородской области от 16 ноября 2015 года               № 408-пп;;</w:t>
      </w:r>
    </w:p>
    <w:p w:rsidR="001A4C96" w:rsidRDefault="007B3E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земельный участок, на использование которого испрашивается разрешение, предоставлен иному физическому или юридическому лицу.</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3.8.5.3.  Решение о предоставлении Услуги принимается при одновременном соблюдении следующих критериев: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1</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3.8.3.2. подраздела 3.8.3 раздела 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3.8.5.4.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пунктом 3.8.5.2 подраздела 3.8.5 раздела </w:t>
        </w:r>
      </w:hyperlink>
      <w:r>
        <w:rPr>
          <w:rFonts w:ascii="Times New Roman" w:eastAsia="Times New Roman" w:hAnsi="Times New Roman" w:cs="Times New Roman"/>
          <w:sz w:val="26"/>
          <w:szCs w:val="26"/>
          <w:lang w:eastAsia="ru-RU"/>
        </w:rPr>
        <w:t>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1A4C96" w:rsidRDefault="001A4C96">
      <w:pPr>
        <w:widowControl w:val="0"/>
        <w:spacing w:after="0" w:line="240" w:lineRule="auto"/>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3.8.6.</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 результата Услуги</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spacing w:after="0" w:line="240" w:lineRule="auto"/>
        <w:ind w:firstLine="539"/>
        <w:jc w:val="both"/>
        <w:rPr>
          <w:rFonts w:ascii="Times New Roman" w:hAnsi="Times New Roman"/>
          <w:bCs/>
          <w:sz w:val="26"/>
          <w:szCs w:val="26"/>
        </w:rPr>
      </w:pPr>
      <w:r>
        <w:rPr>
          <w:rFonts w:ascii="Times New Roman" w:eastAsia="Calibri" w:hAnsi="Times New Roman" w:cs="Times New Roman"/>
          <w:sz w:val="26"/>
          <w:szCs w:val="26"/>
        </w:rPr>
        <w:t>3.8.6.1</w:t>
      </w:r>
      <w:r>
        <w:rPr>
          <w:rFonts w:ascii="Times New Roman" w:eastAsia="Calibri" w:hAnsi="Times New Roman" w:cs="Times New Roman"/>
          <w:bCs/>
          <w:sz w:val="26"/>
          <w:szCs w:val="26"/>
        </w:rPr>
        <w:t>. </w:t>
      </w:r>
      <w:r>
        <w:rPr>
          <w:rFonts w:ascii="Times New Roman" w:hAnsi="Times New Roman"/>
          <w:bCs/>
          <w:sz w:val="26"/>
          <w:szCs w:val="26"/>
        </w:rPr>
        <w:t>Результат оказания Услуги предоставляется заявителю:</w:t>
      </w:r>
    </w:p>
    <w:p w:rsidR="001A4C96" w:rsidRDefault="007B3EA9">
      <w:pPr>
        <w:spacing w:after="0" w:line="240" w:lineRule="auto"/>
        <w:ind w:firstLine="539"/>
        <w:jc w:val="both"/>
        <w:rPr>
          <w:rFonts w:ascii="Times New Roman" w:hAnsi="Times New Roman" w:cs="Times New Roman"/>
          <w:sz w:val="26"/>
          <w:szCs w:val="26"/>
        </w:rPr>
      </w:pPr>
      <w:r>
        <w:rPr>
          <w:rFonts w:ascii="Times New Roman" w:hAnsi="Times New Roman"/>
          <w:bCs/>
          <w:sz w:val="26"/>
          <w:szCs w:val="26"/>
        </w:rPr>
        <w:t xml:space="preserve">- в органе, предоставляющем Услугу, в том числе </w:t>
      </w:r>
      <w:r>
        <w:rPr>
          <w:rFonts w:ascii="Times New Roman" w:hAnsi="Times New Roman" w:cs="Times New Roman"/>
          <w:sz w:val="26"/>
          <w:szCs w:val="26"/>
        </w:rPr>
        <w:t>посредством почтового отправления;</w:t>
      </w:r>
    </w:p>
    <w:p w:rsidR="001A4C96" w:rsidRDefault="007B3EA9">
      <w:pPr>
        <w:spacing w:after="0" w:line="240" w:lineRule="auto"/>
        <w:ind w:firstLine="539"/>
        <w:jc w:val="both"/>
        <w:rPr>
          <w:rFonts w:ascii="Times New Roman" w:hAnsi="Times New Roman"/>
          <w:bCs/>
          <w:sz w:val="26"/>
          <w:szCs w:val="26"/>
        </w:rPr>
      </w:pPr>
      <w:r>
        <w:rPr>
          <w:rFonts w:ascii="Times New Roman" w:hAnsi="Times New Roman" w:cs="Times New Roman"/>
          <w:sz w:val="26"/>
          <w:szCs w:val="26"/>
        </w:rPr>
        <w:t>-</w:t>
      </w:r>
      <w:r>
        <w:rPr>
          <w:rFonts w:ascii="Times New Roman" w:hAnsi="Times New Roman"/>
          <w:bCs/>
          <w:sz w:val="26"/>
          <w:szCs w:val="26"/>
        </w:rPr>
        <w:t xml:space="preserve"> МФЦ;</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hAnsi="Times New Roman"/>
          <w:bCs/>
          <w:sz w:val="26"/>
          <w:szCs w:val="26"/>
        </w:rPr>
        <w:t>- посредством ЕПГУ.</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3.8.6.2</w:t>
      </w:r>
      <w:r>
        <w:rPr>
          <w:rFonts w:ascii="Times New Roman" w:eastAsia="Calibri" w:hAnsi="Times New Roman" w:cs="Times New Roman"/>
          <w:bCs/>
          <w:sz w:val="26"/>
          <w:szCs w:val="26"/>
        </w:rPr>
        <w:t>. Должностное лицо, ответственное за предоставление Услуги, выдает результат Услуги заявителю под подпись.</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3.8.6.3</w:t>
      </w:r>
      <w:r>
        <w:rPr>
          <w:rFonts w:ascii="Times New Roman" w:eastAsia="Calibri" w:hAnsi="Times New Roman" w:cs="Times New Roman"/>
          <w:bCs/>
          <w:sz w:val="26"/>
          <w:szCs w:val="26"/>
        </w:rPr>
        <w:t>.  Предоставление результата оказания Услуги осуществляется в срок,</w:t>
      </w:r>
      <w:r>
        <w:rPr>
          <w:rFonts w:ascii="Times New Roman" w:eastAsia="Calibri" w:hAnsi="Times New Roman" w:cs="Times New Roman"/>
          <w:bCs/>
          <w:sz w:val="26"/>
          <w:szCs w:val="26"/>
        </w:rPr>
        <w:br/>
        <w:t>не превышающий 3 (трех) рабочих дней, и исчисляется со дня принятия решения</w:t>
      </w:r>
      <w:r>
        <w:rPr>
          <w:rFonts w:ascii="Times New Roman" w:eastAsia="Calibri" w:hAnsi="Times New Roman" w:cs="Times New Roman"/>
          <w:bCs/>
          <w:sz w:val="26"/>
          <w:szCs w:val="26"/>
        </w:rPr>
        <w:br/>
        <w:t>о предоставлении Услуги.</w:t>
      </w:r>
    </w:p>
    <w:p w:rsidR="001A4C96" w:rsidRDefault="007B3EA9">
      <w:pPr>
        <w:widowControl w:val="0"/>
        <w:spacing w:after="0" w:line="240" w:lineRule="auto"/>
        <w:ind w:firstLine="539"/>
        <w:jc w:val="both"/>
        <w:rPr>
          <w:rFonts w:ascii="Times New Roman" w:eastAsia="Times New Roman" w:hAnsi="Times New Roman" w:cs="Arial"/>
          <w:b/>
          <w:sz w:val="26"/>
          <w:szCs w:val="26"/>
          <w:lang w:eastAsia="ru-RU"/>
        </w:rPr>
      </w:pPr>
      <w:r>
        <w:rPr>
          <w:rFonts w:ascii="Times New Roman" w:eastAsia="Calibri" w:hAnsi="Times New Roman" w:cs="Times New Roman"/>
          <w:sz w:val="26"/>
          <w:szCs w:val="26"/>
        </w:rPr>
        <w:t>3.8.6.4.  Предоставление органом, предоставляющим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rsidR="001A4C96" w:rsidRDefault="001A4C96">
      <w:pPr>
        <w:widowControl w:val="0"/>
        <w:spacing w:after="0" w:line="240" w:lineRule="auto"/>
        <w:ind w:firstLine="539"/>
        <w:jc w:val="center"/>
        <w:rPr>
          <w:rFonts w:ascii="Times New Roman" w:eastAsia="Times New Roman" w:hAnsi="Times New Roman" w:cs="Arial"/>
          <w:b/>
          <w:sz w:val="26"/>
          <w:szCs w:val="26"/>
          <w:lang w:eastAsia="ru-RU"/>
        </w:rPr>
      </w:pPr>
    </w:p>
    <w:p w:rsidR="001A4C96" w:rsidRDefault="007B3EA9">
      <w:pPr>
        <w:widowControl w:val="0"/>
        <w:spacing w:after="0" w:line="240" w:lineRule="auto"/>
        <w:ind w:firstLine="539"/>
        <w:jc w:val="center"/>
        <w:rPr>
          <w:rFonts w:ascii="Times New Roman" w:eastAsia="Times New Roman" w:hAnsi="Times New Roman" w:cs="Arial"/>
          <w:b/>
          <w:sz w:val="26"/>
          <w:szCs w:val="26"/>
          <w:lang w:eastAsia="ru-RU"/>
        </w:rPr>
      </w:pPr>
      <w:r>
        <w:rPr>
          <w:rFonts w:ascii="Times New Roman" w:eastAsia="Times New Roman" w:hAnsi="Times New Roman" w:cs="Arial"/>
          <w:b/>
          <w:sz w:val="26"/>
          <w:szCs w:val="26"/>
          <w:lang w:eastAsia="ru-RU"/>
        </w:rPr>
        <w:t>3.9. Вариант №3«Исправление допущенных опечаток</w:t>
      </w:r>
      <w:r>
        <w:rPr>
          <w:rFonts w:ascii="Times New Roman" w:eastAsia="Times New Roman" w:hAnsi="Times New Roman" w:cs="Arial"/>
          <w:b/>
          <w:sz w:val="26"/>
          <w:szCs w:val="26"/>
          <w:lang w:eastAsia="ru-RU"/>
        </w:rPr>
        <w:br/>
        <w:t xml:space="preserve"> и (или) ошибок в выданных  в результате </w:t>
      </w:r>
    </w:p>
    <w:p w:rsidR="001A4C96" w:rsidRDefault="007B3EA9">
      <w:pPr>
        <w:widowControl w:val="0"/>
        <w:spacing w:after="0" w:line="240" w:lineRule="auto"/>
        <w:ind w:firstLine="539"/>
        <w:jc w:val="center"/>
        <w:rPr>
          <w:rFonts w:ascii="Times New Roman" w:eastAsia="Times New Roman" w:hAnsi="Times New Roman" w:cs="Arial"/>
          <w:b/>
          <w:sz w:val="26"/>
          <w:szCs w:val="26"/>
          <w:lang w:eastAsia="ru-RU"/>
        </w:rPr>
      </w:pPr>
      <w:r>
        <w:rPr>
          <w:rFonts w:ascii="Times New Roman" w:eastAsia="Times New Roman" w:hAnsi="Times New Roman" w:cs="Arial"/>
          <w:b/>
          <w:sz w:val="26"/>
          <w:szCs w:val="26"/>
          <w:lang w:eastAsia="ru-RU"/>
        </w:rPr>
        <w:t>предоставления Услуги документах»</w:t>
      </w:r>
    </w:p>
    <w:p w:rsidR="001A4C96" w:rsidRDefault="001A4C96">
      <w:pPr>
        <w:spacing w:after="160" w:line="240" w:lineRule="auto"/>
        <w:ind w:firstLine="709"/>
        <w:jc w:val="center"/>
        <w:rPr>
          <w:rFonts w:ascii="timesnewromanpsmt" w:eastAsia="Calibri" w:hAnsi="timesnewromanpsmt" w:cs="timesnewromanpsmt"/>
          <w:b/>
          <w:sz w:val="28"/>
          <w:szCs w:val="28"/>
        </w:rPr>
      </w:pP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3.9.1. Исправление допущенных опечаток и (или) ошибок в выданных</w:t>
      </w:r>
      <w:r>
        <w:rPr>
          <w:rFonts w:ascii="Times New Roman" w:eastAsia="Calibri" w:hAnsi="Times New Roman" w:cs="Times New Roman"/>
          <w:sz w:val="26"/>
          <w:szCs w:val="26"/>
        </w:rPr>
        <w:br/>
        <w:t>в результате предоставления Услуги документах включает в себя следующие административные процедуры:</w:t>
      </w:r>
    </w:p>
    <w:p w:rsidR="001A4C96" w:rsidRDefault="007B3EA9">
      <w:pPr>
        <w:spacing w:after="0" w:line="240" w:lineRule="auto"/>
        <w:ind w:firstLine="53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1) прием и регистрация заявления об исправлении допущенных опечаток</w:t>
      </w:r>
      <w:r>
        <w:rPr>
          <w:rFonts w:ascii="Times New Roman" w:eastAsia="Calibri" w:hAnsi="Times New Roman" w:cs="Times New Roman"/>
          <w:sz w:val="26"/>
          <w:szCs w:val="26"/>
        </w:rPr>
        <w:br/>
        <w:t>и (или) ошибок в выданных в результате предоставления Услуги документах;</w:t>
      </w:r>
    </w:p>
    <w:p w:rsidR="001A4C96" w:rsidRDefault="007B3EA9">
      <w:pPr>
        <w:spacing w:after="0" w:line="240" w:lineRule="auto"/>
        <w:ind w:firstLine="539"/>
        <w:jc w:val="both"/>
        <w:rPr>
          <w:rFonts w:ascii="Times New Roman" w:eastAsia="Calibri" w:hAnsi="Times New Roman" w:cs="Times New Roman"/>
          <w:sz w:val="26"/>
          <w:szCs w:val="26"/>
        </w:rPr>
      </w:pPr>
      <w:r>
        <w:rPr>
          <w:rFonts w:ascii="Times New Roman" w:eastAsia="Calibri" w:hAnsi="Times New Roman" w:cs="Times New Roman"/>
          <w:sz w:val="26"/>
          <w:szCs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1A4C96" w:rsidRDefault="007B3EA9">
      <w:pPr>
        <w:spacing w:after="0" w:line="240" w:lineRule="auto"/>
        <w:ind w:firstLine="539"/>
        <w:jc w:val="both"/>
        <w:rPr>
          <w:rFonts w:ascii="Times New Roman" w:eastAsia="Calibri" w:hAnsi="Times New Roman" w:cs="Times New Roman"/>
          <w:sz w:val="26"/>
          <w:szCs w:val="26"/>
        </w:rPr>
      </w:pPr>
      <w:r>
        <w:rPr>
          <w:rFonts w:ascii="Times New Roman" w:eastAsia="Calibri" w:hAnsi="Times New Roman" w:cs="Times New Roman"/>
          <w:sz w:val="26"/>
          <w:szCs w:val="26"/>
        </w:rPr>
        <w:t>3) предоставление (направление) заявителю результата Услуги.</w:t>
      </w:r>
    </w:p>
    <w:p w:rsidR="001A4C96" w:rsidRDefault="001A4C96">
      <w:pPr>
        <w:spacing w:after="0" w:line="240" w:lineRule="auto"/>
        <w:ind w:firstLine="539"/>
        <w:jc w:val="both"/>
        <w:rPr>
          <w:rFonts w:ascii="Times New Roman" w:eastAsia="Calibri" w:hAnsi="Times New Roman" w:cs="Times New Roman"/>
          <w:sz w:val="26"/>
          <w:szCs w:val="26"/>
        </w:rPr>
      </w:pPr>
    </w:p>
    <w:p w:rsidR="001A4C96" w:rsidRDefault="007B3EA9">
      <w:pPr>
        <w:spacing w:after="0" w:line="240" w:lineRule="auto"/>
        <w:ind w:firstLine="539"/>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3.9.2. Прием и регистрация заявления об исправлении </w:t>
      </w:r>
      <w:r>
        <w:rPr>
          <w:rFonts w:ascii="Times New Roman" w:eastAsia="Calibri" w:hAnsi="Times New Roman" w:cs="Times New Roman"/>
          <w:b/>
          <w:sz w:val="26"/>
          <w:szCs w:val="26"/>
        </w:rPr>
        <w:br/>
        <w:t>допущенных опечаток и (или) ошибок в выданных в результате</w:t>
      </w:r>
      <w:r>
        <w:rPr>
          <w:rFonts w:ascii="Times New Roman" w:eastAsia="Calibri" w:hAnsi="Times New Roman" w:cs="Times New Roman"/>
          <w:b/>
          <w:sz w:val="26"/>
          <w:szCs w:val="26"/>
        </w:rPr>
        <w:br/>
        <w:t xml:space="preserve"> предоставления Услуги документах </w:t>
      </w:r>
    </w:p>
    <w:p w:rsidR="001A4C96" w:rsidRDefault="001A4C96">
      <w:pPr>
        <w:spacing w:after="0" w:line="240" w:lineRule="auto"/>
        <w:ind w:firstLine="539"/>
        <w:jc w:val="both"/>
        <w:rPr>
          <w:rFonts w:ascii="Times New Roman" w:eastAsia="Calibri" w:hAnsi="Times New Roman" w:cs="Times New Roman"/>
          <w:b/>
          <w:sz w:val="26"/>
          <w:szCs w:val="26"/>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3.9.2.1.</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приложению № </w:t>
        </w:r>
      </w:hyperlink>
      <w:r>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br/>
        <w:t xml:space="preserve"> к Административному регламенту, а также следующие документы:</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идентифицирующий Заявителя;</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 подтверждающий полномочия представителя Заявителя;</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копию документа, в отношении которого требуется исправление опечаток и (или) ошибок;</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документы, обосновывающие необходимость исправления допущенных опечаток и (или) ошибок (при наличии).</w:t>
      </w:r>
    </w:p>
    <w:p w:rsidR="001A4C96" w:rsidRDefault="007B3EA9">
      <w:pPr>
        <w:spacing w:after="0" w:line="240" w:lineRule="auto"/>
        <w:ind w:firstLine="709"/>
        <w:jc w:val="both"/>
        <w:rPr>
          <w:rFonts w:ascii="Times New Roman" w:hAnsi="Times New Roman"/>
          <w:bCs/>
          <w:sz w:val="26"/>
          <w:szCs w:val="26"/>
        </w:rPr>
      </w:pPr>
      <w:r>
        <w:rPr>
          <w:rFonts w:ascii="Times New Roman" w:eastAsia="Calibri" w:hAnsi="Times New Roman" w:cs="Times New Roman"/>
          <w:sz w:val="26"/>
          <w:szCs w:val="26"/>
        </w:rPr>
        <w:t>3.9.2.2. </w:t>
      </w:r>
      <w:r>
        <w:rPr>
          <w:rFonts w:ascii="Times New Roman" w:hAnsi="Times New Roman"/>
          <w:sz w:val="26"/>
          <w:szCs w:val="26"/>
        </w:rPr>
        <w:t xml:space="preserve">Способами установления личности (идентификации) заявителя (представителя заявителя) являются </w:t>
      </w:r>
      <w:r>
        <w:rPr>
          <w:rFonts w:ascii="Times New Roman" w:hAnsi="Times New Roman"/>
          <w:bCs/>
          <w:sz w:val="26"/>
          <w:szCs w:val="26"/>
        </w:rPr>
        <w:t>предъявление</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3.9.2.3. Основаниями для отказа в приеме документов у заявителя являются:</w:t>
      </w:r>
    </w:p>
    <w:p w:rsidR="001A4C96" w:rsidRDefault="007B3EA9">
      <w:pPr>
        <w:spacing w:after="0" w:line="240" w:lineRule="auto"/>
        <w:ind w:firstLine="709"/>
        <w:jc w:val="both"/>
        <w:rPr>
          <w:rFonts w:ascii="Times New Roman" w:hAnsi="Times New Roman"/>
          <w:sz w:val="26"/>
          <w:szCs w:val="26"/>
        </w:rPr>
      </w:pPr>
      <w:r>
        <w:rPr>
          <w:rFonts w:ascii="Times New Roman" w:hAnsi="Times New Roman"/>
          <w:sz w:val="26"/>
          <w:szCs w:val="26"/>
        </w:rPr>
        <w:t>- некорректно указанные сведения о заявителе;</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hAnsi="Times New Roman"/>
          <w:sz w:val="26"/>
          <w:szCs w:val="26"/>
        </w:rPr>
        <w:t>- некорректно указанные реквизиты документа, в отношении которого,                 по мнению заявителя, необходимо внесение исправлений.</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3.9.2.4. Орган, предоставляющий Услугу, и органы, участвующие в приеме запроса о предоставлении Услуги: </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hAnsi="Times New Roman"/>
          <w:sz w:val="26"/>
          <w:szCs w:val="26"/>
        </w:rPr>
        <w:t>- Администрация Прохоровского района</w:t>
      </w:r>
      <w:r>
        <w:rPr>
          <w:rFonts w:ascii="Times New Roman" w:eastAsia="Calibri" w:hAnsi="Times New Roman" w:cs="Times New Roman"/>
          <w:sz w:val="26"/>
          <w:szCs w:val="26"/>
        </w:rPr>
        <w:t>.</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3.9.2.5. </w:t>
      </w:r>
      <w:r>
        <w:rPr>
          <w:rFonts w:ascii="Times New Roman" w:hAnsi="Times New Roman"/>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3.9.2.6. Срок регистрации запроса и документов, необходимых</w:t>
      </w:r>
      <w:r>
        <w:rPr>
          <w:rFonts w:ascii="Times New Roman" w:eastAsia="Calibri" w:hAnsi="Times New Roman" w:cs="Times New Roman"/>
          <w:sz w:val="26"/>
          <w:szCs w:val="26"/>
        </w:rPr>
        <w:br/>
        <w:t>для предоставления Услуги, в органе, предоставляющем муниципальную услугу, или в многофункциональном центре составляет 1 (один) рабочий день.</w:t>
      </w:r>
    </w:p>
    <w:p w:rsidR="001A4C96" w:rsidRDefault="001A4C96">
      <w:pPr>
        <w:spacing w:after="0" w:line="240" w:lineRule="auto"/>
        <w:ind w:firstLine="709"/>
        <w:jc w:val="both"/>
        <w:rPr>
          <w:rFonts w:ascii="Times New Roman" w:eastAsia="Calibri" w:hAnsi="Times New Roman" w:cs="Times New Roman"/>
          <w:sz w:val="26"/>
          <w:szCs w:val="26"/>
        </w:rPr>
      </w:pPr>
    </w:p>
    <w:p w:rsidR="001A4C96" w:rsidRDefault="007B3EA9">
      <w:pPr>
        <w:spacing w:after="0" w:line="240" w:lineRule="auto"/>
        <w:ind w:firstLine="539"/>
        <w:jc w:val="center"/>
        <w:rPr>
          <w:rFonts w:ascii="Times New Roman" w:eastAsia="Calibri" w:hAnsi="Times New Roman" w:cs="Times New Roman"/>
          <w:b/>
          <w:sz w:val="26"/>
          <w:szCs w:val="26"/>
        </w:rPr>
      </w:pPr>
      <w:r>
        <w:rPr>
          <w:rFonts w:ascii="Times New Roman" w:eastAsia="Calibri" w:hAnsi="Times New Roman" w:cs="Times New Roman"/>
          <w:b/>
          <w:sz w:val="26"/>
          <w:szCs w:val="26"/>
        </w:rPr>
        <w:t>3.9.3.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1A4C96" w:rsidRDefault="001A4C96">
      <w:pPr>
        <w:spacing w:after="0" w:line="240" w:lineRule="auto"/>
        <w:ind w:firstLine="539"/>
        <w:jc w:val="center"/>
        <w:rPr>
          <w:rFonts w:ascii="Times New Roman" w:eastAsia="Calibri" w:hAnsi="Times New Roman" w:cs="Times New Roman"/>
          <w:b/>
          <w:sz w:val="26"/>
          <w:szCs w:val="26"/>
        </w:rPr>
      </w:pP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3.9.3.1.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3.9.3.2. Основаниями для отказа в предоставлении Услуги являются:</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w:t>
      </w:r>
      <w:r>
        <w:rPr>
          <w:rFonts w:ascii="Times New Roman" w:eastAsia="Times New Roman" w:hAnsi="Times New Roman" w:cs="Times New Roman"/>
          <w:sz w:val="26"/>
          <w:szCs w:val="26"/>
          <w:lang w:eastAsia="ru-RU"/>
        </w:rPr>
        <w:lastRenderedPageBreak/>
        <w:t>Федерации;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отсутствие ошибок в документе, выданном в результате предоставления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3.9.3.3.  Решение о предоставлении Услуги принимается при одновременном соблюдении следующих критериев:</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1</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3.9.2.1. подраздела 3.9.2 раздела 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3.9.3.4.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 xml:space="preserve">пунктом 3.9.3.2 подраздела 3.9.3 раздела </w:t>
        </w:r>
      </w:hyperlink>
      <w:r>
        <w:rPr>
          <w:rFonts w:ascii="Times New Roman" w:eastAsia="Times New Roman" w:hAnsi="Times New Roman" w:cs="Times New Roman"/>
          <w:sz w:val="26"/>
          <w:szCs w:val="26"/>
          <w:lang w:eastAsia="ru-RU"/>
        </w:rPr>
        <w:t>3 настоящего Административного регламента.</w:t>
      </w:r>
    </w:p>
    <w:p w:rsidR="001A4C96" w:rsidRDefault="007B3EA9">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3.9.3.5. Срок принятия решения о предоставлении (об отказе в предоставлении) Услуги составляет 3 (три) рабочих дня.</w:t>
      </w:r>
    </w:p>
    <w:p w:rsidR="001A4C96" w:rsidRDefault="001A4C96">
      <w:pPr>
        <w:widowControl w:val="0"/>
        <w:spacing w:after="0" w:line="240" w:lineRule="auto"/>
        <w:jc w:val="both"/>
        <w:rPr>
          <w:rFonts w:ascii="Times New Roman" w:eastAsia="Times New Roman" w:hAnsi="Times New Roman" w:cs="Times New Roman"/>
          <w:sz w:val="26"/>
          <w:szCs w:val="26"/>
          <w:lang w:eastAsia="ru-RU"/>
        </w:rPr>
      </w:pPr>
    </w:p>
    <w:p w:rsidR="001A4C96" w:rsidRDefault="007B3EA9">
      <w:pPr>
        <w:spacing w:after="0" w:line="240" w:lineRule="auto"/>
        <w:ind w:firstLine="539"/>
        <w:jc w:val="center"/>
        <w:rPr>
          <w:rFonts w:ascii="Times New Roman" w:eastAsia="Calibri" w:hAnsi="Times New Roman" w:cs="Times New Roman"/>
          <w:b/>
          <w:sz w:val="26"/>
          <w:szCs w:val="26"/>
        </w:rPr>
      </w:pPr>
      <w:r>
        <w:rPr>
          <w:rFonts w:ascii="Times New Roman" w:eastAsia="Calibri" w:hAnsi="Times New Roman" w:cs="Times New Roman"/>
          <w:b/>
          <w:sz w:val="26"/>
          <w:szCs w:val="26"/>
        </w:rPr>
        <w:t>3.9.4.</w:t>
      </w:r>
      <w:r>
        <w:rPr>
          <w:rFonts w:ascii="Times New Roman" w:eastAsia="Calibri" w:hAnsi="Times New Roman" w:cs="Times New Roman"/>
          <w:sz w:val="26"/>
          <w:szCs w:val="26"/>
        </w:rPr>
        <w:t> </w:t>
      </w:r>
      <w:r>
        <w:rPr>
          <w:rFonts w:ascii="Times New Roman" w:eastAsia="Calibri" w:hAnsi="Times New Roman" w:cs="Times New Roman"/>
          <w:b/>
          <w:sz w:val="26"/>
          <w:szCs w:val="26"/>
        </w:rPr>
        <w:t>Предоставление результата Услуги</w:t>
      </w:r>
    </w:p>
    <w:p w:rsidR="001A4C96" w:rsidRDefault="001A4C96">
      <w:pPr>
        <w:widowControl w:val="0"/>
        <w:spacing w:after="0" w:line="240" w:lineRule="auto"/>
        <w:ind w:firstLine="540"/>
        <w:jc w:val="both"/>
        <w:rPr>
          <w:rFonts w:ascii="Times New Roman" w:eastAsia="Times New Roman" w:hAnsi="Times New Roman" w:cs="Times New Roman"/>
          <w:b/>
          <w:sz w:val="26"/>
          <w:szCs w:val="26"/>
          <w:lang w:eastAsia="ru-RU"/>
        </w:rPr>
      </w:pP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3.9.4.1</w:t>
      </w:r>
      <w:r>
        <w:rPr>
          <w:rFonts w:ascii="Times New Roman" w:eastAsia="Calibri" w:hAnsi="Times New Roman" w:cs="Times New Roman"/>
          <w:bCs/>
          <w:sz w:val="26"/>
          <w:szCs w:val="26"/>
        </w:rPr>
        <w:t>. </w:t>
      </w:r>
      <w:r>
        <w:rPr>
          <w:rFonts w:ascii="Times New Roman" w:hAnsi="Times New Roman"/>
          <w:bCs/>
          <w:sz w:val="26"/>
          <w:szCs w:val="26"/>
        </w:rPr>
        <w:t xml:space="preserve">Результат оказания Услуги предоставляется заявителю в органе, предоставляющем Услугу, в том числе </w:t>
      </w:r>
      <w:r>
        <w:rPr>
          <w:rFonts w:ascii="Times New Roman" w:hAnsi="Times New Roman" w:cs="Times New Roman"/>
          <w:sz w:val="26"/>
          <w:szCs w:val="26"/>
        </w:rPr>
        <w:t>в виде электронного документа, который направляется заявителю посредством электронной почтыили посредством почтового отправления</w:t>
      </w:r>
      <w:r>
        <w:rPr>
          <w:rFonts w:ascii="Times New Roman" w:eastAsia="Calibri" w:hAnsi="Times New Roman" w:cs="Times New Roman"/>
          <w:bCs/>
          <w:sz w:val="26"/>
          <w:szCs w:val="26"/>
        </w:rPr>
        <w:t>.</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3.9.4.2</w:t>
      </w:r>
      <w:r>
        <w:rPr>
          <w:rFonts w:ascii="Times New Roman" w:eastAsia="Calibri" w:hAnsi="Times New Roman" w:cs="Times New Roman"/>
          <w:bCs/>
          <w:sz w:val="26"/>
          <w:szCs w:val="26"/>
        </w:rPr>
        <w:t>. </w:t>
      </w:r>
      <w:r>
        <w:rPr>
          <w:rFonts w:ascii="Times New Roman" w:hAnsi="Times New Roman"/>
          <w:bCs/>
          <w:sz w:val="26"/>
          <w:szCs w:val="26"/>
        </w:rPr>
        <w:t>Должностное лицо, ответственное за предоставление Услуги, при получении заявителем результата предоставления Услуги непосредственно в органе, предоставляющем Услугу, выдает результат Услуги заявителю под подпись</w:t>
      </w:r>
      <w:r>
        <w:rPr>
          <w:rFonts w:ascii="Times New Roman" w:eastAsia="Calibri" w:hAnsi="Times New Roman" w:cs="Times New Roman"/>
          <w:bCs/>
          <w:sz w:val="26"/>
          <w:szCs w:val="26"/>
        </w:rPr>
        <w:t>.</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3.9.4.3</w:t>
      </w:r>
      <w:r>
        <w:rPr>
          <w:rFonts w:ascii="Times New Roman" w:eastAsia="Calibri" w:hAnsi="Times New Roman" w:cs="Times New Roman"/>
          <w:bCs/>
          <w:sz w:val="26"/>
          <w:szCs w:val="26"/>
        </w:rPr>
        <w:t xml:space="preserve">.  </w:t>
      </w:r>
      <w:r>
        <w:rPr>
          <w:rFonts w:ascii="Times New Roman" w:hAnsi="Times New Roman"/>
          <w:bCs/>
          <w:sz w:val="26"/>
          <w:szCs w:val="26"/>
        </w:rPr>
        <w:t>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Услуги</w:t>
      </w:r>
      <w:r>
        <w:rPr>
          <w:rFonts w:ascii="Times New Roman" w:eastAsia="Calibri" w:hAnsi="Times New Roman" w:cs="Times New Roman"/>
          <w:bCs/>
          <w:sz w:val="26"/>
          <w:szCs w:val="26"/>
        </w:rPr>
        <w:t>.</w:t>
      </w:r>
    </w:p>
    <w:p w:rsidR="001A4C96" w:rsidRDefault="007B3EA9">
      <w:pPr>
        <w:spacing w:after="0" w:line="240" w:lineRule="auto"/>
        <w:ind w:firstLine="539"/>
        <w:jc w:val="both"/>
        <w:rPr>
          <w:rFonts w:ascii="Times New Roman" w:eastAsia="Calibri" w:hAnsi="Times New Roman" w:cs="Times New Roman"/>
          <w:bCs/>
          <w:sz w:val="26"/>
          <w:szCs w:val="26"/>
        </w:rPr>
      </w:pPr>
      <w:r>
        <w:rPr>
          <w:rFonts w:ascii="Times New Roman" w:eastAsia="Calibri" w:hAnsi="Times New Roman" w:cs="Times New Roman"/>
          <w:sz w:val="26"/>
          <w:szCs w:val="26"/>
        </w:rPr>
        <w:t>3.9.4.4</w:t>
      </w:r>
      <w:r>
        <w:rPr>
          <w:rFonts w:ascii="Times New Roman" w:eastAsia="Calibri" w:hAnsi="Times New Roman" w:cs="Times New Roman"/>
          <w:bCs/>
          <w:sz w:val="26"/>
          <w:szCs w:val="26"/>
        </w:rPr>
        <w:t xml:space="preserve">.  </w:t>
      </w:r>
      <w:r>
        <w:rPr>
          <w:rFonts w:ascii="Times New Roman" w:hAnsi="Times New Roman"/>
          <w:bCs/>
          <w:sz w:val="26"/>
          <w:szCs w:val="26"/>
        </w:rPr>
        <w:t>Предоставление Уполномоченным органом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1A4C96" w:rsidRDefault="001A4C96">
      <w:pPr>
        <w:tabs>
          <w:tab w:val="center" w:pos="5178"/>
          <w:tab w:val="left" w:pos="8550"/>
        </w:tabs>
        <w:spacing w:after="0" w:line="240" w:lineRule="auto"/>
        <w:rPr>
          <w:rFonts w:ascii="Times New Roman" w:eastAsia="Calibri" w:hAnsi="Times New Roman" w:cs="Times New Roman"/>
          <w:b/>
          <w:sz w:val="26"/>
          <w:szCs w:val="26"/>
        </w:rPr>
      </w:pPr>
      <w:bookmarkStart w:id="1" w:name="Par721"/>
      <w:bookmarkEnd w:id="1"/>
    </w:p>
    <w:p w:rsidR="001A4C96" w:rsidRDefault="007B3EA9">
      <w:pPr>
        <w:tabs>
          <w:tab w:val="center" w:pos="5178"/>
          <w:tab w:val="left" w:pos="8550"/>
        </w:tabs>
        <w:spacing w:after="0" w:line="240" w:lineRule="auto"/>
        <w:ind w:firstLine="720"/>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IV</w:t>
      </w:r>
      <w:r>
        <w:rPr>
          <w:rFonts w:ascii="Times New Roman" w:eastAsia="Calibri" w:hAnsi="Times New Roman" w:cs="Times New Roman"/>
          <w:b/>
          <w:sz w:val="26"/>
          <w:szCs w:val="26"/>
        </w:rPr>
        <w:t>. Формы контроля за предоставлением Услуги</w:t>
      </w:r>
    </w:p>
    <w:p w:rsidR="001A4C96" w:rsidRDefault="001A4C96">
      <w:pPr>
        <w:widowControl w:val="0"/>
        <w:spacing w:after="0" w:line="240" w:lineRule="auto"/>
        <w:jc w:val="both"/>
        <w:rPr>
          <w:rFonts w:ascii="Times New Roman" w:eastAsia="Times New Roman" w:hAnsi="Times New Roman" w:cs="Times New Roman"/>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4.1. Контроль за полнотой и качеством предоставления </w:t>
      </w:r>
      <w:r>
        <w:rPr>
          <w:rFonts w:ascii="Times New Roman" w:eastAsia="Times New Roman" w:hAnsi="Times New Roman" w:cs="Times New Roman"/>
          <w:sz w:val="26"/>
          <w:szCs w:val="26"/>
          <w:lang w:eastAsia="ru-RU"/>
        </w:rPr>
        <w:t>администрацией Прохоровского района Услуги</w:t>
      </w:r>
      <w:r>
        <w:rPr>
          <w:rFonts w:ascii="Times New Roman" w:eastAsia="Times New Roman" w:hAnsi="Times New Roman" w:cs="Arial"/>
          <w:sz w:val="26"/>
          <w:szCs w:val="26"/>
          <w:lang w:eastAsia="ru-RU"/>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w:t>
      </w:r>
      <w:r>
        <w:rPr>
          <w:rFonts w:ascii="Times New Roman" w:eastAsia="Times New Roman" w:hAnsi="Times New Roman" w:cs="Times New Roman"/>
          <w:sz w:val="26"/>
          <w:szCs w:val="26"/>
          <w:lang w:eastAsia="ru-RU"/>
        </w:rPr>
        <w:t>администрации Прохоровского района.</w:t>
      </w:r>
    </w:p>
    <w:p w:rsidR="001A4C96" w:rsidRDefault="007B3EA9">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xml:space="preserve">4.2. </w:t>
      </w:r>
      <w:r>
        <w:rPr>
          <w:rFonts w:ascii="Times New Roman" w:eastAsia="Times New Roman" w:hAnsi="Times New Roman" w:cs="Times New Roman"/>
          <w:sz w:val="26"/>
          <w:szCs w:val="26"/>
          <w:lang w:eastAsia="ru-RU"/>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Pr>
          <w:rFonts w:ascii="Times New Roman" w:eastAsia="Times New Roman" w:hAnsi="Times New Roman" w:cs="Arial"/>
          <w:sz w:val="26"/>
          <w:szCs w:val="26"/>
          <w:lang w:eastAsia="ru-RU"/>
        </w:rPr>
        <w:t>настоящего а</w:t>
      </w:r>
      <w:r>
        <w:rPr>
          <w:rFonts w:ascii="Times New Roman" w:eastAsia="Times New Roman" w:hAnsi="Times New Roman" w:cs="Times New Roman"/>
          <w:sz w:val="26"/>
          <w:szCs w:val="26"/>
          <w:lang w:eastAsia="ru-RU"/>
        </w:rPr>
        <w:t xml:space="preserve">дминистративного регламента, иных нормативных правовых актов, </w:t>
      </w:r>
      <w:r>
        <w:rPr>
          <w:rFonts w:ascii="Times New Roman" w:eastAsia="Times New Roman" w:hAnsi="Times New Roman" w:cs="Times New Roman"/>
          <w:sz w:val="26"/>
          <w:szCs w:val="26"/>
          <w:lang w:eastAsia="ru-RU"/>
        </w:rPr>
        <w:lastRenderedPageBreak/>
        <w:t>устанавливающих требования к предоставлению Услуги.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4.3. Периодичность осуществления текущего контроля устанавливается руководителем </w:t>
      </w:r>
      <w:r>
        <w:rPr>
          <w:rFonts w:ascii="Times New Roman" w:eastAsia="Times New Roman" w:hAnsi="Times New Roman" w:cs="Times New Roman"/>
          <w:sz w:val="26"/>
          <w:szCs w:val="26"/>
          <w:lang w:eastAsia="ru-RU"/>
        </w:rPr>
        <w:t>администрации Прохоровского района</w:t>
      </w:r>
      <w:r>
        <w:rPr>
          <w:rFonts w:ascii="Times New Roman" w:eastAsia="Times New Roman" w:hAnsi="Times New Roman" w:cs="Arial"/>
          <w:sz w:val="26"/>
          <w:szCs w:val="26"/>
          <w:lang w:eastAsia="ru-RU"/>
        </w:rPr>
        <w:t>.</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4.4. Контроль за полнотой и качеством предоставления Услуги включает</w:t>
      </w:r>
      <w:r>
        <w:rPr>
          <w:rFonts w:ascii="Times New Roman" w:eastAsia="Times New Roman" w:hAnsi="Times New Roman" w:cs="Arial"/>
          <w:sz w:val="26"/>
          <w:szCs w:val="26"/>
          <w:lang w:eastAsia="ru-RU"/>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4.5. Проверки полноты и качества предоставления Услуги осуществляются</w:t>
      </w:r>
      <w:r>
        <w:rPr>
          <w:rFonts w:ascii="Times New Roman" w:eastAsia="Times New Roman" w:hAnsi="Times New Roman" w:cs="Arial"/>
          <w:sz w:val="26"/>
          <w:szCs w:val="26"/>
          <w:lang w:eastAsia="ru-RU"/>
        </w:rPr>
        <w:br/>
        <w:t xml:space="preserve">на основании индивидуальных правовых актов (приказов) </w:t>
      </w:r>
      <w:r>
        <w:rPr>
          <w:rFonts w:ascii="Times New Roman" w:eastAsia="Times New Roman" w:hAnsi="Times New Roman" w:cs="Times New Roman"/>
          <w:sz w:val="26"/>
          <w:szCs w:val="26"/>
          <w:lang w:eastAsia="ru-RU"/>
        </w:rPr>
        <w:t>администрации Прохоровского района</w:t>
      </w:r>
      <w:r>
        <w:rPr>
          <w:rFonts w:ascii="Times New Roman" w:eastAsia="Times New Roman" w:hAnsi="Times New Roman" w:cs="Arial"/>
          <w:sz w:val="26"/>
          <w:szCs w:val="26"/>
          <w:lang w:eastAsia="ru-RU"/>
        </w:rPr>
        <w:t>.</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4.6. Плановые проверки осуществляются на основании полугодовых</w:t>
      </w:r>
      <w:r>
        <w:rPr>
          <w:rFonts w:ascii="Times New Roman" w:eastAsia="Times New Roman" w:hAnsi="Times New Roman" w:cs="Arial"/>
          <w:sz w:val="26"/>
          <w:szCs w:val="26"/>
          <w:lang w:eastAsia="ru-RU"/>
        </w:rPr>
        <w:br/>
        <w:t xml:space="preserve">или годовых планов работы </w:t>
      </w:r>
      <w:r>
        <w:rPr>
          <w:rFonts w:ascii="Times New Roman" w:eastAsia="Times New Roman" w:hAnsi="Times New Roman" w:cs="Times New Roman"/>
          <w:sz w:val="26"/>
          <w:szCs w:val="26"/>
          <w:lang w:eastAsia="ru-RU"/>
        </w:rPr>
        <w:t>администрации Прохоровского района</w:t>
      </w:r>
      <w:r>
        <w:rPr>
          <w:rFonts w:ascii="Times New Roman" w:eastAsia="Times New Roman" w:hAnsi="Times New Roman" w:cs="Arial"/>
          <w:sz w:val="26"/>
          <w:szCs w:val="26"/>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4.7. Внеплановые проверки проводятся в случае необходимости проверки устранения ранее выявленных нарушений, а также при поступлении в </w:t>
      </w:r>
      <w:r>
        <w:rPr>
          <w:rFonts w:ascii="Times New Roman" w:eastAsia="Times New Roman" w:hAnsi="Times New Roman" w:cs="Times New Roman"/>
          <w:sz w:val="26"/>
          <w:szCs w:val="26"/>
          <w:lang w:eastAsia="ru-RU"/>
        </w:rPr>
        <w:t>администрацию Прохоровского района</w:t>
      </w:r>
      <w:r>
        <w:rPr>
          <w:rFonts w:ascii="Times New Roman" w:eastAsia="Times New Roman" w:hAnsi="Times New Roman" w:cs="Arial"/>
          <w:sz w:val="26"/>
          <w:szCs w:val="26"/>
          <w:lang w:eastAsia="ru-RU"/>
        </w:rPr>
        <w:t xml:space="preserve"> обращений граждан и организаций, связанных с нарушениями при предоставлении муниципальной услуги.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Pr>
          <w:rFonts w:ascii="Times New Roman" w:eastAsia="Times New Roman" w:hAnsi="Times New Roman" w:cs="Arial"/>
          <w:sz w:val="26"/>
          <w:szCs w:val="26"/>
          <w:lang w:eastAsia="ru-RU"/>
        </w:rPr>
        <w:br/>
        <w:t>в соответствии с законодательством Российской Федерации.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4.9. Контроль за исполнением настоящего административного регламента</w:t>
      </w:r>
      <w:r>
        <w:rPr>
          <w:rFonts w:ascii="Times New Roman" w:eastAsia="Times New Roman" w:hAnsi="Times New Roman" w:cs="Arial"/>
          <w:sz w:val="26"/>
          <w:szCs w:val="26"/>
          <w:lang w:eastAsia="ru-RU"/>
        </w:rPr>
        <w:br/>
        <w:t xml:space="preserve">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eastAsia="Times New Roman" w:hAnsi="Times New Roman" w:cs="Times New Roman"/>
          <w:sz w:val="26"/>
          <w:szCs w:val="26"/>
          <w:lang w:eastAsia="ru-RU"/>
        </w:rPr>
        <w:t>администрацию Прохоровского района</w:t>
      </w:r>
      <w:r>
        <w:rPr>
          <w:rFonts w:ascii="Times New Roman" w:eastAsia="Times New Roman" w:hAnsi="Times New Roman" w:cs="Arial"/>
          <w:sz w:val="26"/>
          <w:szCs w:val="26"/>
          <w:lang w:eastAsia="ru-RU"/>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1A4C96" w:rsidRDefault="001A4C96">
      <w:pPr>
        <w:widowControl w:val="0"/>
        <w:spacing w:after="0" w:line="240" w:lineRule="auto"/>
        <w:ind w:firstLine="709"/>
        <w:jc w:val="both"/>
        <w:rPr>
          <w:rFonts w:ascii="Times New Roman" w:eastAsia="Times New Roman" w:hAnsi="Times New Roman" w:cs="Arial"/>
          <w:sz w:val="26"/>
          <w:szCs w:val="26"/>
          <w:lang w:eastAsia="ru-RU"/>
        </w:rPr>
      </w:pPr>
    </w:p>
    <w:p w:rsidR="001A4C96" w:rsidRDefault="007B3EA9">
      <w:pPr>
        <w:widowControl w:val="0"/>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Arial"/>
          <w:b/>
          <w:sz w:val="26"/>
          <w:szCs w:val="26"/>
          <w:lang w:eastAsia="ru-RU"/>
        </w:rPr>
        <w:t xml:space="preserve">V. </w:t>
      </w:r>
      <w:r>
        <w:rPr>
          <w:rFonts w:ascii="Times New Roman" w:eastAsia="Times New Roman" w:hAnsi="Times New Roman" w:cs="Times New Roman"/>
          <w:b/>
          <w:sz w:val="26"/>
          <w:szCs w:val="26"/>
          <w:lang w:eastAsia="ru-RU"/>
        </w:rPr>
        <w:t>Досудебный (внесудебный) порядок обжалования решений</w:t>
      </w:r>
      <w:r>
        <w:rPr>
          <w:rFonts w:ascii="Times New Roman" w:eastAsia="Times New Roman" w:hAnsi="Times New Roman" w:cs="Times New Roman"/>
          <w:b/>
          <w:sz w:val="26"/>
          <w:szCs w:val="26"/>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w:t>
      </w:r>
    </w:p>
    <w:p w:rsidR="001A4C96" w:rsidRDefault="001A4C96">
      <w:pPr>
        <w:widowControl w:val="0"/>
        <w:spacing w:after="0" w:line="240" w:lineRule="auto"/>
        <w:ind w:firstLine="709"/>
        <w:jc w:val="center"/>
        <w:outlineLvl w:val="2"/>
        <w:rPr>
          <w:rFonts w:ascii="Times New Roman" w:eastAsia="Times New Roman" w:hAnsi="Times New Roman" w:cs="Times New Roman"/>
          <w:sz w:val="26"/>
          <w:szCs w:val="26"/>
          <w:lang w:eastAsia="ru-RU"/>
        </w:rPr>
      </w:pPr>
    </w:p>
    <w:p w:rsidR="001A4C96" w:rsidRDefault="007B3EA9">
      <w:pPr>
        <w:widowControl w:val="0"/>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5.1. Способы информирования заявителей</w:t>
      </w:r>
      <w:r>
        <w:rPr>
          <w:rFonts w:ascii="Times New Roman" w:eastAsia="Times New Roman" w:hAnsi="Times New Roman" w:cs="Times New Roman"/>
          <w:b/>
          <w:sz w:val="26"/>
          <w:szCs w:val="26"/>
          <w:lang w:eastAsia="ru-RU"/>
        </w:rPr>
        <w:br/>
        <w:t>о порядке досудебного (внесудебного) обжалования</w:t>
      </w:r>
    </w:p>
    <w:p w:rsidR="001A4C96" w:rsidRDefault="001A4C96">
      <w:pPr>
        <w:widowControl w:val="0"/>
        <w:spacing w:after="0" w:line="240" w:lineRule="auto"/>
        <w:ind w:firstLine="709"/>
        <w:jc w:val="both"/>
        <w:rPr>
          <w:rFonts w:ascii="Times New Roman" w:eastAsia="Times New Roman" w:hAnsi="Times New Roman" w:cs="Times New Roman"/>
          <w:b/>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5.1.1. 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муниципальными служащими, предоставляющего Услугу, в ходе предоставления Услуги.</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Pr>
          <w:rFonts w:ascii="Times New Roman" w:eastAsia="Times New Roman" w:hAnsi="Times New Roman" w:cs="Times New Roman"/>
          <w:sz w:val="26"/>
          <w:szCs w:val="26"/>
          <w:lang w:eastAsia="ru-RU"/>
        </w:rPr>
        <w:t>в местах предоставления муниципальной услуги</w:t>
      </w:r>
      <w:r>
        <w:rPr>
          <w:rFonts w:ascii="Times New Roman" w:eastAsia="Times New Roman" w:hAnsi="Times New Roman" w:cs="Arial"/>
          <w:sz w:val="26"/>
          <w:szCs w:val="26"/>
          <w:lang w:eastAsia="ru-RU"/>
        </w:rPr>
        <w:t xml:space="preserve">, на официальном сайте </w:t>
      </w:r>
      <w:r>
        <w:rPr>
          <w:rFonts w:ascii="Times New Roman" w:eastAsia="Times New Roman" w:hAnsi="Times New Roman" w:cs="Times New Roman"/>
          <w:sz w:val="26"/>
          <w:szCs w:val="26"/>
          <w:lang w:eastAsia="ru-RU"/>
        </w:rPr>
        <w:t>администрации</w:t>
      </w:r>
      <w:r>
        <w:rPr>
          <w:rFonts w:ascii="Times New Roman" w:eastAsia="Times New Roman" w:hAnsi="Times New Roman" w:cs="Arial"/>
          <w:sz w:val="26"/>
          <w:szCs w:val="26"/>
          <w:lang w:eastAsia="ru-RU"/>
        </w:rPr>
        <w:t xml:space="preserve"> (</w:t>
      </w:r>
      <w:r>
        <w:rPr>
          <w:rFonts w:ascii="Times New Roman" w:eastAsia="Times New Roman" w:hAnsi="Times New Roman" w:cs="Times New Roman"/>
          <w:sz w:val="26"/>
          <w:szCs w:val="26"/>
          <w:lang w:eastAsia="ru-RU"/>
        </w:rPr>
        <w:t>https://proxorovka-r31.gosweb.gosuslugi.ru/</w:t>
      </w:r>
      <w:r>
        <w:rPr>
          <w:rFonts w:ascii="Times New Roman" w:eastAsia="Times New Roman" w:hAnsi="Times New Roman" w:cs="Arial"/>
          <w:sz w:val="26"/>
          <w:szCs w:val="26"/>
          <w:lang w:eastAsia="ru-RU"/>
        </w:rPr>
        <w:t>), на ЕПГУ.</w:t>
      </w:r>
    </w:p>
    <w:p w:rsidR="001A4C96" w:rsidRDefault="007B3EA9">
      <w:pPr>
        <w:widowControl w:val="0"/>
        <w:spacing w:after="0" w:line="240" w:lineRule="auto"/>
        <w:ind w:firstLine="709"/>
        <w:jc w:val="center"/>
        <w:rPr>
          <w:rFonts w:ascii="Times New Roman" w:eastAsia="Times New Roman" w:hAnsi="Times New Roman" w:cs="Arial"/>
          <w:b/>
          <w:sz w:val="26"/>
          <w:szCs w:val="26"/>
          <w:lang w:eastAsia="ru-RU"/>
        </w:rPr>
      </w:pPr>
      <w:r>
        <w:rPr>
          <w:rFonts w:ascii="Times New Roman" w:eastAsia="Times New Roman" w:hAnsi="Times New Roman" w:cs="Arial"/>
          <w:b/>
          <w:sz w:val="26"/>
          <w:szCs w:val="26"/>
          <w:lang w:eastAsia="ru-RU"/>
        </w:rPr>
        <w:t>5.2. Формы и способы подачи заявителями жалобы</w:t>
      </w:r>
    </w:p>
    <w:p w:rsidR="001A4C96" w:rsidRDefault="001A4C96">
      <w:pPr>
        <w:widowControl w:val="0"/>
        <w:spacing w:after="0" w:line="240" w:lineRule="auto"/>
        <w:ind w:firstLine="709"/>
        <w:jc w:val="both"/>
        <w:rPr>
          <w:rFonts w:ascii="Times New Roman" w:eastAsia="Times New Roman" w:hAnsi="Times New Roman" w:cs="Arial"/>
          <w:sz w:val="26"/>
          <w:szCs w:val="26"/>
          <w:lang w:eastAsia="ru-RU"/>
        </w:rPr>
      </w:pP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5.2.1. Жалоба может быть направлена заявителем в письменной форме </w:t>
      </w:r>
      <w:r>
        <w:rPr>
          <w:rFonts w:ascii="Times New Roman" w:eastAsia="Times New Roman" w:hAnsi="Times New Roman" w:cs="Arial"/>
          <w:sz w:val="26"/>
          <w:szCs w:val="26"/>
          <w:lang w:eastAsia="ru-RU"/>
        </w:rPr>
        <w:br/>
        <w:t>по почте, а также может быть принята при личном приеме заявителя.</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5.2.2. В электронном виде жалоба может быть подана заявителем </w:t>
      </w:r>
      <w:r>
        <w:rPr>
          <w:rFonts w:ascii="Times New Roman" w:eastAsia="Times New Roman" w:hAnsi="Times New Roman" w:cs="Arial"/>
          <w:sz w:val="26"/>
          <w:szCs w:val="26"/>
          <w:lang w:eastAsia="ru-RU"/>
        </w:rPr>
        <w:br/>
      </w:r>
      <w:r>
        <w:rPr>
          <w:rFonts w:ascii="Times New Roman" w:eastAsia="Times New Roman" w:hAnsi="Times New Roman" w:cs="Arial"/>
          <w:sz w:val="26"/>
          <w:szCs w:val="26"/>
          <w:lang w:eastAsia="ru-RU"/>
        </w:rPr>
        <w:lastRenderedPageBreak/>
        <w:t>с использованием сети «Интернет» посредством:</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Times New Roman"/>
          <w:sz w:val="26"/>
          <w:szCs w:val="26"/>
          <w:lang w:eastAsia="ru-RU"/>
        </w:rPr>
        <w:t>‒ </w:t>
      </w:r>
      <w:r>
        <w:rPr>
          <w:rFonts w:ascii="Times New Roman" w:eastAsia="Times New Roman" w:hAnsi="Times New Roman" w:cs="Arial"/>
          <w:sz w:val="26"/>
          <w:szCs w:val="26"/>
          <w:lang w:eastAsia="ru-RU"/>
        </w:rPr>
        <w:t>официального сайта администрации https://proxorovka-r31.gosweb.gosuslugi.ru/;</w:t>
      </w:r>
    </w:p>
    <w:p w:rsidR="001A4C96" w:rsidRDefault="007B3EA9">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Times New Roman"/>
          <w:sz w:val="26"/>
          <w:szCs w:val="26"/>
          <w:lang w:eastAsia="ru-RU"/>
        </w:rPr>
        <w:t>‒ </w:t>
      </w:r>
      <w:r>
        <w:rPr>
          <w:rFonts w:ascii="Times New Roman" w:eastAsia="Times New Roman" w:hAnsi="Times New Roman" w:cs="Arial"/>
          <w:sz w:val="26"/>
          <w:szCs w:val="26"/>
          <w:lang w:eastAsia="ru-RU"/>
        </w:rPr>
        <w:t>ЕПГУ;</w:t>
      </w:r>
    </w:p>
    <w:p w:rsidR="001A4C96" w:rsidRDefault="007B3EA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w:t>
      </w:r>
      <w:r>
        <w:rPr>
          <w:rFonts w:ascii="Times New Roman" w:eastAsia="Calibri" w:hAnsi="Times New Roman" w:cs="Times New Roman"/>
          <w:sz w:val="26"/>
          <w:szCs w:val="26"/>
        </w:rPr>
        <w:br/>
        <w:t>и действий (бездействия), совершенных при предоставлении государственных</w:t>
      </w:r>
      <w:r>
        <w:rPr>
          <w:rFonts w:ascii="Times New Roman" w:eastAsia="Calibri" w:hAnsi="Times New Roman" w:cs="Times New Roman"/>
          <w:sz w:val="26"/>
          <w:szCs w:val="26"/>
        </w:rPr>
        <w:br/>
        <w:t>и муниципальных услуг органами, предоставляющими государственные</w:t>
      </w:r>
      <w:r>
        <w:rPr>
          <w:rFonts w:ascii="Times New Roman" w:eastAsia="Calibri" w:hAnsi="Times New Roman" w:cs="Times New Roman"/>
          <w:sz w:val="26"/>
          <w:szCs w:val="26"/>
        </w:rPr>
        <w:br/>
        <w:t>и муниципальные услуги, их должностными лицами, государственными</w:t>
      </w:r>
      <w:r>
        <w:rPr>
          <w:rFonts w:ascii="Times New Roman" w:eastAsia="Calibri" w:hAnsi="Times New Roman" w:cs="Times New Roman"/>
          <w:sz w:val="26"/>
          <w:szCs w:val="26"/>
        </w:rPr>
        <w:br/>
        <w:t>и муниципальными служащими с использованием сети «Интернет».</w:t>
      </w:r>
    </w:p>
    <w:p w:rsidR="001A4C96" w:rsidRDefault="001A4C96">
      <w:pPr>
        <w:spacing w:after="0" w:line="240" w:lineRule="auto"/>
        <w:ind w:firstLine="709"/>
        <w:jc w:val="both"/>
        <w:rPr>
          <w:rFonts w:ascii="Times New Roman" w:eastAsia="Calibri" w:hAnsi="Times New Roman" w:cs="Times New Roman"/>
          <w:sz w:val="26"/>
          <w:szCs w:val="26"/>
        </w:rPr>
      </w:pPr>
    </w:p>
    <w:p w:rsidR="001A4C96" w:rsidRDefault="001A4C96">
      <w:pPr>
        <w:spacing w:after="0" w:line="240" w:lineRule="auto"/>
        <w:ind w:firstLine="709"/>
        <w:jc w:val="both"/>
        <w:rPr>
          <w:rFonts w:ascii="Times New Roman" w:eastAsia="Calibri" w:hAnsi="Times New Roman" w:cs="Times New Roman"/>
          <w:sz w:val="26"/>
          <w:szCs w:val="26"/>
        </w:rPr>
      </w:pP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1</w:t>
      </w: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Административному регламенту</w:t>
      </w:r>
    </w:p>
    <w:p w:rsidR="001A4C96" w:rsidRDefault="001A4C96">
      <w:pPr>
        <w:spacing w:after="0" w:line="240" w:lineRule="auto"/>
        <w:ind w:left="5103"/>
        <w:jc w:val="center"/>
        <w:rPr>
          <w:rFonts w:ascii="Times New Roman" w:eastAsia="Times New Roman" w:hAnsi="Times New Roman" w:cs="Times New Roman"/>
          <w:sz w:val="26"/>
          <w:szCs w:val="26"/>
          <w:lang w:eastAsia="ru-RU"/>
        </w:rPr>
      </w:pPr>
    </w:p>
    <w:p w:rsidR="001A4C96" w:rsidRDefault="001A4C96">
      <w:pPr>
        <w:spacing w:after="0" w:line="240" w:lineRule="auto"/>
        <w:rPr>
          <w:rFonts w:ascii="Times New Roman" w:eastAsia="Times New Roman" w:hAnsi="Times New Roman" w:cs="Times New Roman"/>
          <w:sz w:val="26"/>
          <w:szCs w:val="26"/>
          <w:lang w:eastAsia="ru-RU"/>
        </w:rPr>
      </w:pPr>
    </w:p>
    <w:p w:rsidR="001A4C96" w:rsidRDefault="007B3EA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Форма решения о предоставлении муниципальной услуги</w:t>
      </w:r>
    </w:p>
    <w:p w:rsidR="001A4C96" w:rsidRDefault="007B3EA9">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__________________________________________________________________</w:t>
      </w:r>
    </w:p>
    <w:p w:rsidR="001A4C96" w:rsidRDefault="007B3EA9">
      <w:pPr>
        <w:spacing w:after="0" w:line="240" w:lineRule="auto"/>
        <w:ind w:firstLine="709"/>
        <w:jc w:val="center"/>
        <w:rPr>
          <w:rFonts w:ascii="Times New Roman" w:hAnsi="Times New Roman" w:cs="Times New Roman"/>
          <w:i/>
          <w:iCs/>
          <w:sz w:val="26"/>
          <w:szCs w:val="26"/>
        </w:rPr>
      </w:pPr>
      <w:r>
        <w:rPr>
          <w:rFonts w:ascii="Times New Roman" w:hAnsi="Times New Roman" w:cs="Times New Roman"/>
          <w:i/>
          <w:iCs/>
          <w:sz w:val="26"/>
          <w:szCs w:val="26"/>
        </w:rPr>
        <w:t>(наименование уполномоченного органа)</w:t>
      </w:r>
    </w:p>
    <w:p w:rsidR="001A4C96" w:rsidRDefault="001A4C96">
      <w:pPr>
        <w:pStyle w:val="af1"/>
        <w:ind w:firstLine="851"/>
        <w:jc w:val="center"/>
        <w:rPr>
          <w:rFonts w:ascii="Times New Roman" w:hAnsi="Times New Roman" w:cs="Times New Roman"/>
          <w:b/>
          <w:sz w:val="26"/>
          <w:szCs w:val="26"/>
        </w:rPr>
      </w:pPr>
    </w:p>
    <w:p w:rsidR="001A4C96" w:rsidRDefault="007B3EA9">
      <w:pPr>
        <w:pStyle w:val="af1"/>
        <w:ind w:firstLine="851"/>
        <w:jc w:val="center"/>
        <w:rPr>
          <w:rFonts w:ascii="Times New Roman" w:hAnsi="Times New Roman" w:cs="Times New Roman"/>
          <w:b/>
        </w:rPr>
      </w:pPr>
      <w:r>
        <w:rPr>
          <w:rFonts w:ascii="Times New Roman" w:hAnsi="Times New Roman" w:cs="Times New Roman"/>
          <w:b/>
        </w:rPr>
        <w:t xml:space="preserve">Разрешение </w:t>
      </w:r>
      <w:r>
        <w:rPr>
          <w:rFonts w:ascii="Times New Roman" w:hAnsi="Times New Roman" w:cs="Times New Roman"/>
          <w:b/>
          <w:bCs/>
        </w:rPr>
        <w:t>на использование земель</w:t>
      </w:r>
    </w:p>
    <w:p w:rsidR="001A4C96" w:rsidRDefault="007B3EA9">
      <w:pPr>
        <w:pStyle w:val="af1"/>
        <w:ind w:firstLine="851"/>
        <w:jc w:val="center"/>
        <w:rPr>
          <w:rFonts w:ascii="Times New Roman" w:hAnsi="Times New Roman" w:cs="Times New Roman"/>
          <w:b/>
        </w:rPr>
      </w:pPr>
      <w:r>
        <w:rPr>
          <w:rFonts w:ascii="Times New Roman" w:hAnsi="Times New Roman" w:cs="Times New Roman"/>
          <w:b/>
        </w:rPr>
        <w:t>без предоставления земельного участка и установления сервитута</w:t>
      </w:r>
    </w:p>
    <w:p w:rsidR="001A4C96" w:rsidRDefault="001A4C96">
      <w:pPr>
        <w:pStyle w:val="af1"/>
        <w:ind w:firstLine="851"/>
        <w:jc w:val="both"/>
        <w:rPr>
          <w:rFonts w:ascii="Times New Roman" w:hAnsi="Times New Roman" w:cs="Times New Roman"/>
          <w:bCs/>
        </w:rPr>
      </w:pPr>
    </w:p>
    <w:p w:rsidR="001A4C96" w:rsidRDefault="007B3EA9">
      <w:pPr>
        <w:pStyle w:val="af1"/>
        <w:ind w:firstLine="851"/>
        <w:jc w:val="both"/>
        <w:rPr>
          <w:rFonts w:ascii="Times New Roman" w:hAnsi="Times New Roman" w:cs="Times New Roman"/>
          <w:bCs/>
        </w:rPr>
      </w:pPr>
      <w:r>
        <w:rPr>
          <w:rFonts w:ascii="Times New Roman" w:hAnsi="Times New Roman" w:cs="Times New Roman"/>
          <w:bCs/>
        </w:rPr>
        <w:t xml:space="preserve">Руководствуясь главой </w:t>
      </w:r>
      <w:r>
        <w:rPr>
          <w:rFonts w:ascii="Times New Roman" w:hAnsi="Times New Roman" w:cs="Times New Roman"/>
          <w:bCs/>
          <w:lang w:val="en-US"/>
        </w:rPr>
        <w:t>V</w:t>
      </w:r>
      <w:r>
        <w:rPr>
          <w:rFonts w:ascii="Times New Roman" w:hAnsi="Times New Roman" w:cs="Times New Roman"/>
          <w:bCs/>
        </w:rPr>
        <w:t xml:space="preserve">.6 </w:t>
      </w:r>
      <w:r>
        <w:rPr>
          <w:rFonts w:ascii="Times New Roman" w:hAnsi="Times New Roman" w:cs="Times New Roman"/>
        </w:rPr>
        <w:t>Земельного кодекса Российской Федерации,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Белгородской области от 22 декабря 2014 года № 328 «Об установлении случаев, при которых не требуется получение разрешения на строительство на территории Белгородской области», рассмотрев обращение</w:t>
      </w:r>
      <w:r>
        <w:rPr>
          <w:rFonts w:ascii="Times New Roman" w:hAnsi="Times New Roman" w:cs="Times New Roman"/>
          <w:bCs/>
        </w:rPr>
        <w:t xml:space="preserve"> _____________</w:t>
      </w:r>
      <w:r>
        <w:rPr>
          <w:rFonts w:ascii="Times New Roman" w:hAnsi="Times New Roman" w:cs="Times New Roman"/>
          <w:bCs/>
          <w:i/>
        </w:rPr>
        <w:t>указывается наименование заявителя, реквизиты заявления</w:t>
      </w:r>
      <w:r>
        <w:rPr>
          <w:rFonts w:ascii="Times New Roman" w:hAnsi="Times New Roman" w:cs="Times New Roman"/>
          <w:bCs/>
        </w:rPr>
        <w:t xml:space="preserve">, администрация __________________: </w:t>
      </w:r>
    </w:p>
    <w:p w:rsidR="001A4C96" w:rsidRDefault="007B3EA9">
      <w:pPr>
        <w:pStyle w:val="af1"/>
        <w:ind w:firstLine="708"/>
        <w:jc w:val="both"/>
        <w:rPr>
          <w:rFonts w:ascii="Times New Roman" w:hAnsi="Times New Roman" w:cs="Times New Roman"/>
          <w:bCs/>
        </w:rPr>
      </w:pPr>
      <w:r>
        <w:rPr>
          <w:rFonts w:ascii="Times New Roman" w:hAnsi="Times New Roman" w:cs="Times New Roman"/>
          <w:bCs/>
        </w:rPr>
        <w:t>1. Предоставляет ________________</w:t>
      </w:r>
      <w:r>
        <w:rPr>
          <w:rFonts w:ascii="Times New Roman" w:hAnsi="Times New Roman" w:cs="Times New Roman"/>
        </w:rPr>
        <w:t>(ИНН,ОГРН), почтовый адрес: _______________</w:t>
      </w:r>
      <w:r>
        <w:rPr>
          <w:rFonts w:ascii="Times New Roman" w:hAnsi="Times New Roman" w:cs="Times New Roman"/>
          <w:bCs/>
        </w:rPr>
        <w:t xml:space="preserve"> разрешение на использование части земельного участка площадью ______ в составе земельного участка с кадастровым номером ___________________ общей площадью ______________, категория земель – __________________, местоположением: ______________ для размещения _____________</w:t>
      </w:r>
      <w:r>
        <w:rPr>
          <w:rFonts w:ascii="Times New Roman" w:hAnsi="Times New Roman" w:cs="Times New Roman"/>
          <w:bCs/>
          <w:i/>
        </w:rPr>
        <w:t>указывается вид объекта</w:t>
      </w:r>
      <w:r>
        <w:rPr>
          <w:rFonts w:ascii="Times New Roman" w:hAnsi="Times New Roman" w:cs="Times New Roman"/>
          <w:bCs/>
        </w:rPr>
        <w:t>, сроком на _________,  в соответствии  со схемой границ, которая является неотъемлемой частью настоящего разрешения.</w:t>
      </w:r>
    </w:p>
    <w:p w:rsidR="001A4C96" w:rsidRDefault="007B3EA9">
      <w:pPr>
        <w:pStyle w:val="af1"/>
        <w:ind w:firstLine="851"/>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Действие настоящего разрешения на использование земельного участка, указанного в пункте 1 настоящего разрешения, досрочно прекращается                со дня предоставления земельного участка физическому или юридическому лицу. Уведомление о предоставлении земельного участка третьим лицам направляется                     в адрес заявителя в течение 5 рабочих дней с момента предоставления земельного участка.</w:t>
      </w:r>
    </w:p>
    <w:p w:rsidR="001A4C96" w:rsidRDefault="007B3EA9">
      <w:pPr>
        <w:pStyle w:val="af1"/>
        <w:ind w:firstLine="851"/>
        <w:jc w:val="both"/>
        <w:rPr>
          <w:rFonts w:ascii="Times New Roman" w:hAnsi="Times New Roman" w:cs="Times New Roman"/>
        </w:rPr>
      </w:pPr>
      <w:r>
        <w:rPr>
          <w:rFonts w:ascii="Times New Roman" w:hAnsi="Times New Roman" w:cs="Times New Roman"/>
        </w:rPr>
        <w:t>3. Использование земель, указанных в пункте 1, необходимо осуществлять после согласования и утверждения в установленном законом порядке проекта рекультивации (снятия и использования плодородного слоя почвы), подготовленного в соответствии с требованиями, установленными постановлением Правительства Российской Федерации от 10 июля 2018 года № 800 «О проведении рекультивации и консервации земель».</w:t>
      </w:r>
      <w:r>
        <w:rPr>
          <w:rFonts w:ascii="Times New Roman" w:hAnsi="Times New Roman" w:cs="Times New Roman"/>
        </w:rPr>
        <w:tab/>
      </w:r>
    </w:p>
    <w:p w:rsidR="001A4C96" w:rsidRDefault="007B3EA9">
      <w:pPr>
        <w:pStyle w:val="af1"/>
        <w:ind w:firstLine="851"/>
        <w:jc w:val="both"/>
        <w:rPr>
          <w:rFonts w:ascii="Times New Roman" w:hAnsi="Times New Roman" w:cs="Times New Roman"/>
        </w:rPr>
      </w:pPr>
      <w:r>
        <w:rPr>
          <w:rFonts w:ascii="Times New Roman" w:hAnsi="Times New Roman" w:cs="Times New Roman"/>
        </w:rPr>
        <w:t>4. В соответствии со статьёй 39.35 Земельного кодекса Российской Федерации в случае, если использование данных земель привело к порче либо уничтожению плодородного слоя почвы в границах использования земель, необходимо привести земли в состояние, пригодное для их использования                                    в соответствии с разрешенным использованием, а также выполнить необходимые работы по рекультивации земельного участка, предусмотренные проектом рекультивации, являющимся неотъемлемой частью настоящего разрешения.</w:t>
      </w:r>
    </w:p>
    <w:p w:rsidR="001A4C96" w:rsidRDefault="001A4C96">
      <w:pPr>
        <w:pStyle w:val="af1"/>
        <w:ind w:firstLine="851"/>
        <w:jc w:val="both"/>
        <w:rPr>
          <w:rFonts w:ascii="Times New Roman" w:hAnsi="Times New Roman" w:cs="Times New Roman"/>
        </w:rPr>
      </w:pPr>
    </w:p>
    <w:tbl>
      <w:tblPr>
        <w:tblStyle w:val="af8"/>
        <w:tblW w:w="9481" w:type="dxa"/>
        <w:tblLook w:val="04A0"/>
      </w:tblPr>
      <w:tblGrid>
        <w:gridCol w:w="4361"/>
        <w:gridCol w:w="1557"/>
        <w:gridCol w:w="3563"/>
      </w:tblGrid>
      <w:tr w:rsidR="001A4C96">
        <w:tc>
          <w:tcPr>
            <w:tcW w:w="4361" w:type="dxa"/>
            <w:tcBorders>
              <w:top w:val="nil"/>
              <w:left w:val="nil"/>
              <w:bottom w:val="nil"/>
              <w:right w:val="nil"/>
            </w:tcBorders>
          </w:tcPr>
          <w:p w:rsidR="001A4C96" w:rsidRDefault="001A4C96">
            <w:pPr>
              <w:spacing w:after="0" w:line="240" w:lineRule="auto"/>
              <w:jc w:val="center"/>
              <w:rPr>
                <w:rFonts w:ascii="Times New Roman" w:hAnsi="Times New Roman" w:cs="Times New Roman"/>
              </w:rPr>
            </w:pPr>
          </w:p>
          <w:p w:rsidR="001A4C96" w:rsidRDefault="007B3EA9">
            <w:pPr>
              <w:spacing w:after="0" w:line="240" w:lineRule="auto"/>
              <w:jc w:val="center"/>
              <w:rPr>
                <w:rFonts w:ascii="Times New Roman" w:hAnsi="Times New Roman" w:cs="Times New Roman"/>
              </w:rPr>
            </w:pPr>
            <w:r>
              <w:rPr>
                <w:rFonts w:ascii="Times New Roman" w:hAnsi="Times New Roman" w:cs="Times New Roman"/>
              </w:rPr>
              <w:t>________________________</w:t>
            </w:r>
          </w:p>
          <w:p w:rsidR="001A4C96" w:rsidRDefault="007B3EA9">
            <w:pPr>
              <w:spacing w:after="0" w:line="240" w:lineRule="auto"/>
              <w:jc w:val="center"/>
              <w:rPr>
                <w:rFonts w:ascii="Times New Roman" w:hAnsi="Times New Roman" w:cs="Times New Roman"/>
              </w:rPr>
            </w:pPr>
            <w:r>
              <w:rPr>
                <w:rFonts w:ascii="Times New Roman" w:hAnsi="Times New Roman" w:cs="Times New Roman"/>
              </w:rPr>
              <w:t>должность уполномоченного лица</w:t>
            </w:r>
          </w:p>
        </w:tc>
        <w:tc>
          <w:tcPr>
            <w:tcW w:w="1557" w:type="dxa"/>
            <w:tcBorders>
              <w:top w:val="nil"/>
              <w:left w:val="nil"/>
              <w:bottom w:val="nil"/>
              <w:right w:val="nil"/>
            </w:tcBorders>
          </w:tcPr>
          <w:p w:rsidR="001A4C96" w:rsidRDefault="001A4C96">
            <w:pPr>
              <w:spacing w:after="0" w:line="240" w:lineRule="auto"/>
              <w:jc w:val="center"/>
              <w:rPr>
                <w:rFonts w:ascii="Times New Roman" w:hAnsi="Times New Roman" w:cs="Times New Roman"/>
              </w:rPr>
            </w:pPr>
          </w:p>
          <w:p w:rsidR="001A4C96" w:rsidRDefault="007B3EA9">
            <w:pPr>
              <w:spacing w:after="0" w:line="240" w:lineRule="auto"/>
              <w:jc w:val="center"/>
              <w:rPr>
                <w:rFonts w:ascii="Times New Roman" w:hAnsi="Times New Roman" w:cs="Times New Roman"/>
              </w:rPr>
            </w:pPr>
            <w:r>
              <w:rPr>
                <w:rFonts w:ascii="Times New Roman" w:hAnsi="Times New Roman" w:cs="Times New Roman"/>
              </w:rPr>
              <w:t>___________</w:t>
            </w:r>
          </w:p>
          <w:p w:rsidR="001A4C96" w:rsidRDefault="007B3EA9">
            <w:pPr>
              <w:spacing w:after="0" w:line="240" w:lineRule="auto"/>
              <w:jc w:val="center"/>
              <w:rPr>
                <w:rFonts w:ascii="Times New Roman" w:hAnsi="Times New Roman" w:cs="Times New Roman"/>
              </w:rPr>
            </w:pPr>
            <w:r>
              <w:rPr>
                <w:rFonts w:ascii="Times New Roman" w:hAnsi="Times New Roman" w:cs="Times New Roman"/>
              </w:rPr>
              <w:t>подпись</w:t>
            </w:r>
          </w:p>
        </w:tc>
        <w:tc>
          <w:tcPr>
            <w:tcW w:w="3563" w:type="dxa"/>
            <w:tcBorders>
              <w:top w:val="nil"/>
              <w:left w:val="nil"/>
              <w:bottom w:val="nil"/>
              <w:right w:val="nil"/>
            </w:tcBorders>
          </w:tcPr>
          <w:p w:rsidR="001A4C96" w:rsidRDefault="001A4C96">
            <w:pPr>
              <w:spacing w:after="0" w:line="240" w:lineRule="auto"/>
              <w:jc w:val="center"/>
              <w:rPr>
                <w:rFonts w:ascii="Times New Roman" w:hAnsi="Times New Roman" w:cs="Times New Roman"/>
              </w:rPr>
            </w:pPr>
          </w:p>
          <w:p w:rsidR="001A4C96" w:rsidRDefault="007B3EA9">
            <w:pPr>
              <w:spacing w:after="0" w:line="240" w:lineRule="auto"/>
              <w:jc w:val="center"/>
              <w:rPr>
                <w:rFonts w:ascii="Times New Roman" w:hAnsi="Times New Roman" w:cs="Times New Roman"/>
              </w:rPr>
            </w:pPr>
            <w:r>
              <w:rPr>
                <w:rFonts w:ascii="Times New Roman" w:hAnsi="Times New Roman" w:cs="Times New Roman"/>
              </w:rPr>
              <w:t>___________________</w:t>
            </w:r>
          </w:p>
          <w:p w:rsidR="001A4C96" w:rsidRDefault="007B3EA9">
            <w:pPr>
              <w:spacing w:after="0" w:line="240" w:lineRule="auto"/>
              <w:jc w:val="center"/>
              <w:rPr>
                <w:rFonts w:ascii="Times New Roman" w:hAnsi="Times New Roman" w:cs="Times New Roman"/>
              </w:rPr>
            </w:pPr>
            <w:r>
              <w:rPr>
                <w:rFonts w:ascii="Times New Roman" w:hAnsi="Times New Roman" w:cs="Times New Roman"/>
              </w:rPr>
              <w:t>ФИО уполномоченного лица</w:t>
            </w:r>
          </w:p>
        </w:tc>
      </w:tr>
    </w:tbl>
    <w:p w:rsidR="001A4C96" w:rsidRDefault="001A4C96">
      <w:pPr>
        <w:pStyle w:val="af1"/>
        <w:ind w:firstLine="851"/>
        <w:jc w:val="both"/>
        <w:rPr>
          <w:rFonts w:ascii="Times New Roman" w:hAnsi="Times New Roman" w:cs="Times New Roman"/>
        </w:rPr>
      </w:pPr>
    </w:p>
    <w:p w:rsidR="001A4C96" w:rsidRDefault="001A4C96">
      <w:pPr>
        <w:pStyle w:val="af1"/>
        <w:ind w:firstLine="851"/>
        <w:jc w:val="both"/>
        <w:rPr>
          <w:rFonts w:ascii="Times New Roman" w:hAnsi="Times New Roman" w:cs="Times New Roman"/>
        </w:rPr>
      </w:pPr>
    </w:p>
    <w:p w:rsidR="001A4C96" w:rsidRDefault="001A4C96">
      <w:pPr>
        <w:pStyle w:val="af1"/>
        <w:jc w:val="both"/>
        <w:rPr>
          <w:rFonts w:ascii="Times New Roman" w:hAnsi="Times New Roman" w:cs="Times New Roman"/>
        </w:rPr>
      </w:pP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2</w:t>
      </w: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Административному регламенту</w:t>
      </w:r>
    </w:p>
    <w:p w:rsidR="001A4C96" w:rsidRDefault="001A4C96">
      <w:pPr>
        <w:spacing w:after="0" w:line="240" w:lineRule="auto"/>
        <w:ind w:left="5103"/>
        <w:jc w:val="center"/>
        <w:rPr>
          <w:rFonts w:ascii="Times New Roman" w:eastAsia="Times New Roman" w:hAnsi="Times New Roman" w:cs="Times New Roman"/>
          <w:sz w:val="26"/>
          <w:szCs w:val="26"/>
          <w:lang w:eastAsia="ru-RU"/>
        </w:rPr>
      </w:pPr>
    </w:p>
    <w:p w:rsidR="001A4C96" w:rsidRDefault="001A4C96">
      <w:pPr>
        <w:spacing w:after="0" w:line="240" w:lineRule="auto"/>
        <w:rPr>
          <w:rFonts w:ascii="Times New Roman" w:eastAsia="Times New Roman" w:hAnsi="Times New Roman" w:cs="Times New Roman"/>
          <w:sz w:val="26"/>
          <w:szCs w:val="26"/>
          <w:lang w:eastAsia="ru-RU"/>
        </w:rPr>
      </w:pPr>
    </w:p>
    <w:p w:rsidR="001A4C96" w:rsidRDefault="007B3EA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Форма решения об отказе в предоставлении муниципальной услуги</w:t>
      </w:r>
    </w:p>
    <w:p w:rsidR="001A4C96" w:rsidRDefault="007B3EA9">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__________________________________________________________________</w:t>
      </w:r>
    </w:p>
    <w:p w:rsidR="001A4C96" w:rsidRDefault="007B3EA9">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(наименование уполномоченного органа)</w:t>
      </w:r>
    </w:p>
    <w:p w:rsidR="001A4C96" w:rsidRDefault="001A4C96">
      <w:pPr>
        <w:spacing w:after="0" w:line="240" w:lineRule="auto"/>
        <w:rPr>
          <w:rFonts w:ascii="Times New Roman" w:hAnsi="Times New Roman" w:cs="Times New Roman"/>
          <w:sz w:val="26"/>
          <w:szCs w:val="26"/>
        </w:rPr>
      </w:pPr>
    </w:p>
    <w:p w:rsidR="001A4C96" w:rsidRDefault="007B3EA9">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Кому: ____________________</w:t>
      </w:r>
    </w:p>
    <w:p w:rsidR="001A4C96" w:rsidRDefault="007B3EA9">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ИНН ____________________</w:t>
      </w:r>
    </w:p>
    <w:p w:rsidR="001A4C96" w:rsidRDefault="007B3EA9">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Представитель: ____________</w:t>
      </w:r>
    </w:p>
    <w:p w:rsidR="001A4C96" w:rsidRDefault="007B3EA9">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Контактные данные заявителя</w:t>
      </w:r>
    </w:p>
    <w:p w:rsidR="001A4C96" w:rsidRDefault="007B3EA9">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(представителя):</w:t>
      </w:r>
    </w:p>
    <w:p w:rsidR="001A4C96" w:rsidRDefault="007B3EA9">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Тел.: _____________________</w:t>
      </w:r>
    </w:p>
    <w:p w:rsidR="001A4C96" w:rsidRDefault="007B3EA9">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Эл. почта: ________________</w:t>
      </w:r>
    </w:p>
    <w:p w:rsidR="001A4C96" w:rsidRDefault="001A4C96">
      <w:pPr>
        <w:spacing w:after="0" w:line="240" w:lineRule="auto"/>
        <w:rPr>
          <w:rFonts w:ascii="Times New Roman" w:hAnsi="Times New Roman" w:cs="Times New Roman"/>
          <w:b/>
          <w:bCs/>
          <w:sz w:val="26"/>
          <w:szCs w:val="26"/>
        </w:rPr>
      </w:pPr>
    </w:p>
    <w:p w:rsidR="001A4C96" w:rsidRDefault="007B3EA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Решение об отказе в предоставлении муниципальной услуги</w:t>
      </w:r>
    </w:p>
    <w:p w:rsidR="001A4C96" w:rsidRDefault="001A4C96">
      <w:pPr>
        <w:spacing w:after="0" w:line="240" w:lineRule="auto"/>
        <w:rPr>
          <w:rFonts w:ascii="Times New Roman" w:hAnsi="Times New Roman" w:cs="Times New Roman"/>
          <w:b/>
          <w:bCs/>
          <w:sz w:val="26"/>
          <w:szCs w:val="26"/>
        </w:rPr>
      </w:pPr>
    </w:p>
    <w:tbl>
      <w:tblPr>
        <w:tblStyle w:val="af8"/>
        <w:tblW w:w="9571" w:type="dxa"/>
        <w:tblLook w:val="04A0"/>
      </w:tblPr>
      <w:tblGrid>
        <w:gridCol w:w="4785"/>
        <w:gridCol w:w="4786"/>
      </w:tblGrid>
      <w:tr w:rsidR="001A4C96">
        <w:tc>
          <w:tcPr>
            <w:tcW w:w="4785" w:type="dxa"/>
            <w:tcBorders>
              <w:top w:val="nil"/>
              <w:left w:val="nil"/>
              <w:bottom w:val="nil"/>
              <w:right w:val="nil"/>
            </w:tcBorders>
          </w:tcPr>
          <w:p w:rsidR="001A4C96" w:rsidRDefault="007B3EA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____________________________</w:t>
            </w:r>
          </w:p>
          <w:p w:rsidR="001A4C96" w:rsidRDefault="007B3EA9">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дата решения уполномоченного</w:t>
            </w:r>
          </w:p>
          <w:p w:rsidR="001A4C96" w:rsidRDefault="007B3EA9">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органа</w:t>
            </w:r>
          </w:p>
        </w:tc>
        <w:tc>
          <w:tcPr>
            <w:tcW w:w="4785" w:type="dxa"/>
            <w:tcBorders>
              <w:top w:val="nil"/>
              <w:left w:val="nil"/>
              <w:bottom w:val="nil"/>
              <w:right w:val="nil"/>
            </w:tcBorders>
          </w:tcPr>
          <w:p w:rsidR="001A4C96" w:rsidRDefault="007B3EA9">
            <w:pPr>
              <w:spacing w:after="0" w:line="240" w:lineRule="auto"/>
              <w:jc w:val="right"/>
              <w:rPr>
                <w:rFonts w:ascii="Times New Roman" w:hAnsi="Times New Roman" w:cs="Times New Roman"/>
                <w:i/>
                <w:iCs/>
                <w:sz w:val="26"/>
                <w:szCs w:val="26"/>
              </w:rPr>
            </w:pPr>
            <w:r>
              <w:rPr>
                <w:rFonts w:ascii="Times New Roman" w:hAnsi="Times New Roman" w:cs="Times New Roman"/>
                <w:i/>
                <w:iCs/>
                <w:sz w:val="26"/>
                <w:szCs w:val="26"/>
              </w:rPr>
              <w:t>_____________________________</w:t>
            </w:r>
          </w:p>
          <w:p w:rsidR="001A4C96" w:rsidRDefault="007B3EA9">
            <w:pPr>
              <w:spacing w:after="0" w:line="240" w:lineRule="auto"/>
              <w:jc w:val="right"/>
              <w:rPr>
                <w:rFonts w:ascii="Times New Roman" w:hAnsi="Times New Roman" w:cs="Times New Roman"/>
                <w:i/>
                <w:iCs/>
                <w:sz w:val="26"/>
                <w:szCs w:val="26"/>
              </w:rPr>
            </w:pPr>
            <w:r>
              <w:rPr>
                <w:rFonts w:ascii="Times New Roman" w:hAnsi="Times New Roman" w:cs="Times New Roman"/>
                <w:i/>
                <w:iCs/>
                <w:sz w:val="26"/>
                <w:szCs w:val="26"/>
              </w:rPr>
              <w:t>номер решения уполномоченного</w:t>
            </w:r>
          </w:p>
          <w:p w:rsidR="001A4C96" w:rsidRDefault="007B3EA9">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органа</w:t>
            </w:r>
          </w:p>
        </w:tc>
      </w:tr>
    </w:tbl>
    <w:p w:rsidR="001A4C96" w:rsidRDefault="001A4C96">
      <w:pPr>
        <w:spacing w:after="0" w:line="240" w:lineRule="auto"/>
        <w:rPr>
          <w:rFonts w:ascii="timesnewromanpsmt" w:hAnsi="timesnewromanpsmt" w:cs="timesnewromanpsmt"/>
          <w:sz w:val="26"/>
          <w:szCs w:val="26"/>
        </w:rPr>
      </w:pPr>
    </w:p>
    <w:p w:rsidR="001A4C96" w:rsidRDefault="007B3EA9">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 xml:space="preserve">По результатам рассмотрения заявления от ____________ № ___________ об установлении сервитута  и приложенных  к нему документов принято решение отказать в предоставлении услуги по следующим основаниям: </w:t>
      </w:r>
      <w:r>
        <w:rPr>
          <w:rFonts w:ascii="Times New Roman" w:hAnsi="Times New Roman" w:cs="Times New Roman"/>
          <w:i/>
          <w:sz w:val="26"/>
          <w:szCs w:val="26"/>
        </w:rPr>
        <w:t>указываются основания отказа с указанием норм законодательства и пункта административного регламента.</w:t>
      </w:r>
    </w:p>
    <w:p w:rsidR="001A4C96" w:rsidRDefault="007B3EA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A4C96" w:rsidRDefault="007B3EA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A4C96" w:rsidRDefault="001A4C96">
      <w:pPr>
        <w:spacing w:after="0" w:line="240" w:lineRule="auto"/>
        <w:ind w:firstLine="709"/>
        <w:rPr>
          <w:rFonts w:ascii="Times New Roman" w:hAnsi="Times New Roman" w:cs="Times New Roman"/>
          <w:sz w:val="26"/>
          <w:szCs w:val="26"/>
        </w:rPr>
      </w:pPr>
    </w:p>
    <w:p w:rsidR="001A4C96" w:rsidRDefault="001A4C96">
      <w:pPr>
        <w:spacing w:after="0" w:line="240" w:lineRule="auto"/>
        <w:ind w:firstLine="709"/>
        <w:rPr>
          <w:rFonts w:ascii="Times New Roman" w:hAnsi="Times New Roman" w:cs="Times New Roman"/>
          <w:sz w:val="26"/>
          <w:szCs w:val="26"/>
        </w:rPr>
      </w:pPr>
    </w:p>
    <w:tbl>
      <w:tblPr>
        <w:tblStyle w:val="af8"/>
        <w:tblW w:w="9567" w:type="dxa"/>
        <w:tblLook w:val="04A0"/>
      </w:tblPr>
      <w:tblGrid>
        <w:gridCol w:w="4360"/>
        <w:gridCol w:w="1646"/>
        <w:gridCol w:w="3561"/>
      </w:tblGrid>
      <w:tr w:rsidR="001A4C96">
        <w:tc>
          <w:tcPr>
            <w:tcW w:w="4360" w:type="dxa"/>
            <w:tcBorders>
              <w:top w:val="nil"/>
              <w:left w:val="nil"/>
              <w:bottom w:val="nil"/>
              <w:right w:val="nil"/>
            </w:tcBorders>
          </w:tcPr>
          <w:p w:rsidR="001A4C96" w:rsidRDefault="001A4C96">
            <w:pPr>
              <w:spacing w:after="0" w:line="240" w:lineRule="auto"/>
              <w:jc w:val="center"/>
              <w:rPr>
                <w:rFonts w:ascii="Times New Roman" w:hAnsi="Times New Roman" w:cs="Times New Roman"/>
                <w:sz w:val="26"/>
                <w:szCs w:val="26"/>
              </w:rPr>
            </w:pPr>
          </w:p>
          <w:p w:rsidR="001A4C96" w:rsidRDefault="007B3E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1A4C96" w:rsidRDefault="007B3E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должность уполномоченного лица</w:t>
            </w:r>
          </w:p>
        </w:tc>
        <w:tc>
          <w:tcPr>
            <w:tcW w:w="1646" w:type="dxa"/>
            <w:tcBorders>
              <w:top w:val="nil"/>
              <w:left w:val="nil"/>
              <w:bottom w:val="nil"/>
              <w:right w:val="nil"/>
            </w:tcBorders>
          </w:tcPr>
          <w:p w:rsidR="001A4C96" w:rsidRDefault="001A4C96">
            <w:pPr>
              <w:spacing w:after="0" w:line="240" w:lineRule="auto"/>
              <w:jc w:val="center"/>
              <w:rPr>
                <w:rFonts w:ascii="Times New Roman" w:hAnsi="Times New Roman" w:cs="Times New Roman"/>
                <w:sz w:val="26"/>
                <w:szCs w:val="26"/>
              </w:rPr>
            </w:pPr>
          </w:p>
          <w:p w:rsidR="001A4C96" w:rsidRDefault="007B3E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w:t>
            </w:r>
          </w:p>
          <w:p w:rsidR="001A4C96" w:rsidRDefault="007B3E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подпись</w:t>
            </w:r>
          </w:p>
        </w:tc>
        <w:tc>
          <w:tcPr>
            <w:tcW w:w="3561" w:type="dxa"/>
            <w:tcBorders>
              <w:top w:val="nil"/>
              <w:left w:val="nil"/>
              <w:bottom w:val="nil"/>
              <w:right w:val="nil"/>
            </w:tcBorders>
          </w:tcPr>
          <w:p w:rsidR="001A4C96" w:rsidRDefault="001A4C96">
            <w:pPr>
              <w:spacing w:after="0" w:line="240" w:lineRule="auto"/>
              <w:jc w:val="center"/>
              <w:rPr>
                <w:rFonts w:ascii="Times New Roman" w:hAnsi="Times New Roman" w:cs="Times New Roman"/>
                <w:sz w:val="26"/>
                <w:szCs w:val="26"/>
              </w:rPr>
            </w:pPr>
          </w:p>
          <w:p w:rsidR="001A4C96" w:rsidRDefault="007B3E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___________________</w:t>
            </w:r>
          </w:p>
          <w:p w:rsidR="001A4C96" w:rsidRDefault="007B3E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ФИО уполномоченного лица</w:t>
            </w:r>
          </w:p>
        </w:tc>
      </w:tr>
    </w:tbl>
    <w:p w:rsidR="001A4C96" w:rsidRDefault="001A4C96">
      <w:pPr>
        <w:pStyle w:val="af1"/>
        <w:ind w:firstLine="851"/>
        <w:jc w:val="both"/>
        <w:rPr>
          <w:rFonts w:ascii="Times New Roman" w:hAnsi="Times New Roman" w:cs="Times New Roman"/>
        </w:rPr>
      </w:pPr>
    </w:p>
    <w:p w:rsidR="001A4C96" w:rsidRDefault="001A4C96">
      <w:pPr>
        <w:pStyle w:val="af1"/>
        <w:ind w:firstLine="851"/>
        <w:jc w:val="both"/>
        <w:rPr>
          <w:rFonts w:ascii="Times New Roman" w:hAnsi="Times New Roman" w:cs="Times New Roman"/>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3</w:t>
      </w:r>
    </w:p>
    <w:p w:rsidR="001A4C96" w:rsidRDefault="007B3EA9">
      <w:pPr>
        <w:pStyle w:val="af1"/>
        <w:ind w:left="5103"/>
        <w:jc w:val="both"/>
        <w:rPr>
          <w:rFonts w:ascii="Times New Roman" w:hAnsi="Times New Roman" w:cs="Times New Roman"/>
        </w:rPr>
      </w:pPr>
      <w:r>
        <w:rPr>
          <w:rFonts w:ascii="Times New Roman" w:eastAsia="Times New Roman" w:hAnsi="Times New Roman" w:cs="Times New Roman"/>
          <w:sz w:val="26"/>
          <w:szCs w:val="26"/>
          <w:lang w:eastAsia="ru-RU"/>
        </w:rPr>
        <w:t>к Административному регламенту</w:t>
      </w:r>
    </w:p>
    <w:p w:rsidR="001A4C96" w:rsidRDefault="001A4C96">
      <w:pPr>
        <w:pStyle w:val="Default"/>
        <w:rPr>
          <w:b/>
          <w:bCs/>
          <w:color w:val="auto"/>
          <w:sz w:val="28"/>
          <w:szCs w:val="28"/>
        </w:rPr>
      </w:pPr>
    </w:p>
    <w:p w:rsidR="001A4C96" w:rsidRDefault="007B3EA9">
      <w:pPr>
        <w:pStyle w:val="Default"/>
        <w:jc w:val="center"/>
        <w:rPr>
          <w:color w:val="auto"/>
          <w:sz w:val="26"/>
          <w:szCs w:val="26"/>
        </w:rPr>
      </w:pPr>
      <w:r>
        <w:rPr>
          <w:b/>
          <w:bCs/>
          <w:color w:val="auto"/>
          <w:sz w:val="26"/>
          <w:szCs w:val="26"/>
        </w:rPr>
        <w:t>Форма заявления о предоставлении услуги</w:t>
      </w:r>
    </w:p>
    <w:p w:rsidR="001A4C96" w:rsidRDefault="007B3EA9">
      <w:pPr>
        <w:pStyle w:val="Default"/>
        <w:ind w:left="4962"/>
        <w:rPr>
          <w:color w:val="auto"/>
          <w:sz w:val="28"/>
          <w:szCs w:val="28"/>
        </w:rPr>
      </w:pPr>
      <w:r>
        <w:rPr>
          <w:color w:val="auto"/>
          <w:sz w:val="28"/>
          <w:szCs w:val="28"/>
        </w:rPr>
        <w:t xml:space="preserve">__________________________ </w:t>
      </w:r>
    </w:p>
    <w:p w:rsidR="001A4C96" w:rsidRDefault="007B3EA9">
      <w:pPr>
        <w:pStyle w:val="Default"/>
        <w:ind w:left="4962"/>
        <w:jc w:val="center"/>
        <w:rPr>
          <w:color w:val="auto"/>
          <w:sz w:val="18"/>
          <w:szCs w:val="18"/>
        </w:rPr>
      </w:pPr>
      <w:r>
        <w:rPr>
          <w:color w:val="auto"/>
          <w:sz w:val="18"/>
          <w:szCs w:val="18"/>
        </w:rPr>
        <w:t>(</w:t>
      </w:r>
      <w:r>
        <w:rPr>
          <w:i/>
          <w:iCs/>
          <w:color w:val="auto"/>
          <w:sz w:val="18"/>
          <w:szCs w:val="18"/>
        </w:rPr>
        <w:t>наименование уполномоченного органа</w:t>
      </w:r>
      <w:r>
        <w:rPr>
          <w:color w:val="auto"/>
          <w:sz w:val="18"/>
          <w:szCs w:val="18"/>
        </w:rPr>
        <w:t>)</w:t>
      </w:r>
    </w:p>
    <w:p w:rsidR="001A4C96" w:rsidRDefault="007B3EA9">
      <w:pPr>
        <w:pStyle w:val="Default"/>
        <w:ind w:left="4962"/>
        <w:rPr>
          <w:color w:val="auto"/>
          <w:sz w:val="28"/>
          <w:szCs w:val="28"/>
        </w:rPr>
      </w:pPr>
      <w:r>
        <w:rPr>
          <w:color w:val="auto"/>
          <w:sz w:val="28"/>
          <w:szCs w:val="28"/>
        </w:rPr>
        <w:t xml:space="preserve">от кого: _____________________________ </w:t>
      </w:r>
    </w:p>
    <w:p w:rsidR="001A4C96" w:rsidRDefault="007B3EA9">
      <w:pPr>
        <w:pStyle w:val="Default"/>
        <w:ind w:left="4962"/>
        <w:rPr>
          <w:color w:val="auto"/>
          <w:sz w:val="18"/>
          <w:szCs w:val="18"/>
        </w:rPr>
      </w:pPr>
      <w:r>
        <w:rPr>
          <w:i/>
          <w:iCs/>
          <w:color w:val="auto"/>
          <w:sz w:val="18"/>
          <w:szCs w:val="18"/>
        </w:rPr>
        <w:t xml:space="preserve">(полное наименование, ИНН, ОГРН юридического лица) </w:t>
      </w:r>
    </w:p>
    <w:p w:rsidR="001A4C96" w:rsidRDefault="007B3EA9">
      <w:pPr>
        <w:pStyle w:val="Default"/>
        <w:ind w:left="4962"/>
        <w:rPr>
          <w:color w:val="auto"/>
          <w:sz w:val="28"/>
          <w:szCs w:val="28"/>
        </w:rPr>
      </w:pPr>
      <w:r>
        <w:rPr>
          <w:color w:val="auto"/>
          <w:sz w:val="28"/>
          <w:szCs w:val="28"/>
        </w:rPr>
        <w:t xml:space="preserve">_______________________________ </w:t>
      </w:r>
    </w:p>
    <w:p w:rsidR="001A4C96" w:rsidRDefault="007B3EA9">
      <w:pPr>
        <w:pStyle w:val="Default"/>
        <w:ind w:left="4962"/>
        <w:jc w:val="center"/>
        <w:rPr>
          <w:i/>
          <w:iCs/>
          <w:color w:val="auto"/>
          <w:sz w:val="18"/>
          <w:szCs w:val="18"/>
        </w:rPr>
      </w:pPr>
      <w:r>
        <w:rPr>
          <w:i/>
          <w:iCs/>
          <w:color w:val="auto"/>
          <w:sz w:val="18"/>
          <w:szCs w:val="18"/>
        </w:rPr>
        <w:t xml:space="preserve">(контактный телефон, электронная почта, </w:t>
      </w:r>
    </w:p>
    <w:p w:rsidR="001A4C96" w:rsidRDefault="007B3EA9">
      <w:pPr>
        <w:pStyle w:val="Default"/>
        <w:ind w:left="4962"/>
        <w:jc w:val="center"/>
        <w:rPr>
          <w:color w:val="auto"/>
          <w:sz w:val="18"/>
          <w:szCs w:val="18"/>
        </w:rPr>
      </w:pPr>
      <w:r>
        <w:rPr>
          <w:i/>
          <w:iCs/>
          <w:color w:val="auto"/>
          <w:sz w:val="18"/>
          <w:szCs w:val="18"/>
        </w:rPr>
        <w:t>почтовый адрес)</w:t>
      </w:r>
    </w:p>
    <w:p w:rsidR="001A4C96" w:rsidRDefault="007B3EA9">
      <w:pPr>
        <w:pStyle w:val="Default"/>
        <w:ind w:left="4962"/>
        <w:rPr>
          <w:color w:val="auto"/>
          <w:sz w:val="28"/>
          <w:szCs w:val="28"/>
        </w:rPr>
      </w:pPr>
      <w:r>
        <w:rPr>
          <w:color w:val="auto"/>
          <w:sz w:val="28"/>
          <w:szCs w:val="28"/>
        </w:rPr>
        <w:t>_______________________________</w:t>
      </w:r>
    </w:p>
    <w:p w:rsidR="001A4C96" w:rsidRDefault="007B3EA9">
      <w:pPr>
        <w:pStyle w:val="Default"/>
        <w:ind w:left="4962"/>
        <w:jc w:val="center"/>
        <w:rPr>
          <w:color w:val="auto"/>
          <w:sz w:val="18"/>
          <w:szCs w:val="18"/>
        </w:rPr>
      </w:pPr>
      <w:r>
        <w:rPr>
          <w:i/>
          <w:iCs/>
          <w:color w:val="auto"/>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rsidR="001A4C96" w:rsidRDefault="007B3EA9">
      <w:pPr>
        <w:pStyle w:val="Default"/>
        <w:ind w:left="4962"/>
        <w:rPr>
          <w:color w:val="auto"/>
          <w:sz w:val="23"/>
          <w:szCs w:val="23"/>
        </w:rPr>
      </w:pPr>
      <w:r>
        <w:rPr>
          <w:color w:val="auto"/>
          <w:sz w:val="23"/>
          <w:szCs w:val="23"/>
        </w:rPr>
        <w:t>______________________________________</w:t>
      </w:r>
    </w:p>
    <w:p w:rsidR="001A4C96" w:rsidRDefault="007B3EA9">
      <w:pPr>
        <w:spacing w:after="0" w:line="240" w:lineRule="auto"/>
        <w:ind w:firstLine="709"/>
        <w:rPr>
          <w:rFonts w:ascii="Times New Roman" w:hAnsi="Times New Roman" w:cs="Times New Roman"/>
          <w:i/>
          <w:iCs/>
          <w:sz w:val="18"/>
          <w:szCs w:val="18"/>
        </w:rPr>
      </w:pPr>
      <w:r>
        <w:rPr>
          <w:rFonts w:ascii="Times New Roman" w:hAnsi="Times New Roman" w:cs="Times New Roman"/>
          <w:i/>
          <w:iCs/>
          <w:sz w:val="18"/>
          <w:szCs w:val="18"/>
        </w:rPr>
        <w:t>(данные представителя заявителя)</w:t>
      </w:r>
    </w:p>
    <w:p w:rsidR="001A4C96" w:rsidRDefault="007B3EA9">
      <w:pPr>
        <w:pStyle w:val="Default"/>
        <w:jc w:val="center"/>
        <w:rPr>
          <w:color w:val="auto"/>
          <w:sz w:val="26"/>
          <w:szCs w:val="26"/>
        </w:rPr>
      </w:pPr>
      <w:r>
        <w:rPr>
          <w:b/>
          <w:bCs/>
          <w:color w:val="auto"/>
          <w:sz w:val="26"/>
          <w:szCs w:val="26"/>
        </w:rPr>
        <w:t>Заявление</w:t>
      </w:r>
    </w:p>
    <w:p w:rsidR="001A4C96" w:rsidRDefault="007B3EA9">
      <w:pPr>
        <w:pStyle w:val="Default"/>
        <w:jc w:val="center"/>
        <w:rPr>
          <w:b/>
          <w:bCs/>
          <w:color w:val="auto"/>
          <w:sz w:val="26"/>
          <w:szCs w:val="26"/>
        </w:rPr>
      </w:pPr>
      <w:r>
        <w:rPr>
          <w:b/>
          <w:bCs/>
          <w:color w:val="auto"/>
          <w:sz w:val="26"/>
          <w:szCs w:val="26"/>
        </w:rPr>
        <w:t xml:space="preserve">о выдаче разрешения на использование земель, земельного участка </w:t>
      </w:r>
    </w:p>
    <w:p w:rsidR="001A4C96" w:rsidRDefault="007B3EA9">
      <w:pPr>
        <w:pStyle w:val="Default"/>
        <w:jc w:val="center"/>
        <w:rPr>
          <w:b/>
          <w:bCs/>
          <w:color w:val="auto"/>
          <w:sz w:val="26"/>
          <w:szCs w:val="26"/>
        </w:rPr>
      </w:pPr>
      <w:r>
        <w:rPr>
          <w:b/>
          <w:bCs/>
          <w:color w:val="auto"/>
          <w:sz w:val="26"/>
          <w:szCs w:val="26"/>
        </w:rPr>
        <w:t>или части земельного участка, находящихся в государственной</w:t>
      </w:r>
    </w:p>
    <w:p w:rsidR="001A4C96" w:rsidRDefault="007B3EA9">
      <w:pPr>
        <w:pStyle w:val="Default"/>
        <w:jc w:val="center"/>
        <w:rPr>
          <w:b/>
          <w:bCs/>
          <w:color w:val="auto"/>
          <w:sz w:val="26"/>
          <w:szCs w:val="26"/>
        </w:rPr>
      </w:pPr>
      <w:r>
        <w:rPr>
          <w:b/>
          <w:bCs/>
          <w:color w:val="auto"/>
          <w:sz w:val="26"/>
          <w:szCs w:val="26"/>
        </w:rPr>
        <w:t>или муниципальной собственности</w:t>
      </w:r>
    </w:p>
    <w:p w:rsidR="001A4C96" w:rsidRDefault="001A4C96">
      <w:pPr>
        <w:pStyle w:val="Default"/>
        <w:jc w:val="center"/>
        <w:rPr>
          <w:color w:val="auto"/>
          <w:sz w:val="16"/>
          <w:szCs w:val="16"/>
        </w:rPr>
      </w:pPr>
    </w:p>
    <w:p w:rsidR="001A4C96" w:rsidRDefault="007B3EA9">
      <w:pPr>
        <w:pStyle w:val="Default"/>
        <w:ind w:firstLine="709"/>
        <w:jc w:val="both"/>
        <w:rPr>
          <w:color w:val="auto"/>
          <w:sz w:val="26"/>
          <w:szCs w:val="26"/>
        </w:rPr>
      </w:pPr>
      <w:r>
        <w:rPr>
          <w:color w:val="auto"/>
          <w:sz w:val="26"/>
          <w:szCs w:val="26"/>
        </w:rPr>
        <w:t>В соответствии со статьями 39.33 и 39.34 Земельного кодекса Российской Федерации (</w:t>
      </w:r>
      <w:r>
        <w:rPr>
          <w:i/>
          <w:iCs/>
          <w:color w:val="auto"/>
          <w:sz w:val="26"/>
          <w:szCs w:val="26"/>
        </w:rPr>
        <w:t>либо в соответствии со статьей 39.36 Земельного кодекса Российской Федерации, законом субъекта Российской Федерации от _______ № _______</w:t>
      </w:r>
      <w:r>
        <w:rPr>
          <w:color w:val="auto"/>
          <w:sz w:val="26"/>
          <w:szCs w:val="26"/>
        </w:rPr>
        <w:t xml:space="preserve">), прошу выдать разрешение на использование земельного участка (разрешение на размещение объекта) с целью: </w:t>
      </w:r>
    </w:p>
    <w:p w:rsidR="001A4C96" w:rsidRDefault="007B3EA9">
      <w:pPr>
        <w:pStyle w:val="Default"/>
        <w:jc w:val="both"/>
        <w:rPr>
          <w:color w:val="auto"/>
          <w:sz w:val="26"/>
          <w:szCs w:val="26"/>
        </w:rPr>
      </w:pPr>
      <w:r>
        <w:rPr>
          <w:color w:val="auto"/>
          <w:sz w:val="26"/>
          <w:szCs w:val="26"/>
        </w:rPr>
        <w:t xml:space="preserve">_______________________________________________________________________ </w:t>
      </w:r>
    </w:p>
    <w:p w:rsidR="001A4C96" w:rsidRDefault="007B3EA9">
      <w:pPr>
        <w:pStyle w:val="Default"/>
        <w:jc w:val="center"/>
        <w:rPr>
          <w:color w:val="auto"/>
          <w:sz w:val="20"/>
          <w:szCs w:val="20"/>
        </w:rPr>
      </w:pPr>
      <w:r>
        <w:rPr>
          <w:i/>
          <w:iCs/>
          <w:color w:val="auto"/>
          <w:sz w:val="20"/>
          <w:szCs w:val="20"/>
        </w:rPr>
        <w:t>(цель использования земельного участка)</w:t>
      </w:r>
    </w:p>
    <w:p w:rsidR="001A4C96" w:rsidRDefault="007B3EA9">
      <w:pPr>
        <w:pStyle w:val="Default"/>
        <w:jc w:val="both"/>
        <w:rPr>
          <w:color w:val="auto"/>
          <w:sz w:val="26"/>
          <w:szCs w:val="26"/>
        </w:rPr>
      </w:pPr>
      <w:r>
        <w:rPr>
          <w:color w:val="auto"/>
          <w:sz w:val="26"/>
          <w:szCs w:val="26"/>
        </w:rPr>
        <w:t xml:space="preserve">на землях ______________________________________________________________ </w:t>
      </w:r>
    </w:p>
    <w:p w:rsidR="001A4C96" w:rsidRDefault="007B3EA9">
      <w:pPr>
        <w:pStyle w:val="Default"/>
        <w:jc w:val="center"/>
        <w:rPr>
          <w:color w:val="auto"/>
          <w:sz w:val="20"/>
          <w:szCs w:val="20"/>
        </w:rPr>
      </w:pPr>
      <w:r>
        <w:rPr>
          <w:color w:val="auto"/>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1A4C96" w:rsidRDefault="007B3EA9">
      <w:pPr>
        <w:pStyle w:val="Default"/>
        <w:jc w:val="both"/>
        <w:rPr>
          <w:color w:val="auto"/>
          <w:sz w:val="26"/>
          <w:szCs w:val="26"/>
        </w:rPr>
      </w:pPr>
      <w:r>
        <w:rPr>
          <w:i/>
          <w:iCs/>
          <w:color w:val="auto"/>
          <w:sz w:val="26"/>
          <w:szCs w:val="26"/>
        </w:rPr>
        <w:t xml:space="preserve">_______________________________________________________________________ </w:t>
      </w:r>
    </w:p>
    <w:p w:rsidR="001A4C96" w:rsidRDefault="007B3EA9">
      <w:pPr>
        <w:pStyle w:val="Default"/>
        <w:jc w:val="both"/>
        <w:rPr>
          <w:color w:val="auto"/>
          <w:sz w:val="26"/>
          <w:szCs w:val="26"/>
        </w:rPr>
      </w:pPr>
      <w:r>
        <w:rPr>
          <w:color w:val="auto"/>
          <w:sz w:val="26"/>
          <w:szCs w:val="26"/>
        </w:rPr>
        <w:t>на срок ________________________________________________________________</w:t>
      </w:r>
    </w:p>
    <w:p w:rsidR="001A4C96" w:rsidRDefault="007B3EA9">
      <w:pPr>
        <w:pStyle w:val="Default"/>
        <w:jc w:val="center"/>
        <w:rPr>
          <w:color w:val="auto"/>
          <w:sz w:val="20"/>
          <w:szCs w:val="20"/>
        </w:rPr>
      </w:pPr>
      <w:r>
        <w:rPr>
          <w:i/>
          <w:iCs/>
          <w:color w:val="auto"/>
          <w:sz w:val="20"/>
          <w:szCs w:val="20"/>
        </w:rPr>
        <w:t>(Указать количество месяцев)</w:t>
      </w:r>
    </w:p>
    <w:p w:rsidR="001A4C96" w:rsidRDefault="007B3EA9">
      <w:pPr>
        <w:pStyle w:val="Default"/>
        <w:jc w:val="both"/>
        <w:rPr>
          <w:color w:val="auto"/>
          <w:sz w:val="26"/>
          <w:szCs w:val="26"/>
        </w:rPr>
      </w:pPr>
      <w:r>
        <w:rPr>
          <w:color w:val="auto"/>
          <w:sz w:val="26"/>
          <w:szCs w:val="26"/>
        </w:rPr>
        <w:t>Кадастровый номер земельного участка (при наличии) _______________________</w:t>
      </w:r>
    </w:p>
    <w:p w:rsidR="001A4C96" w:rsidRDefault="007B3EA9">
      <w:pPr>
        <w:pStyle w:val="Default"/>
        <w:jc w:val="both"/>
        <w:rPr>
          <w:color w:val="auto"/>
          <w:sz w:val="26"/>
          <w:szCs w:val="26"/>
        </w:rPr>
      </w:pPr>
      <w:r>
        <w:rPr>
          <w:color w:val="auto"/>
          <w:sz w:val="26"/>
          <w:szCs w:val="26"/>
        </w:rPr>
        <w:t>Сведения о вырубке деревьев_____________________________________________</w:t>
      </w:r>
    </w:p>
    <w:p w:rsidR="001A4C96" w:rsidRDefault="001A4C96">
      <w:pPr>
        <w:pStyle w:val="Default"/>
        <w:jc w:val="both"/>
        <w:rPr>
          <w:color w:val="auto"/>
          <w:sz w:val="26"/>
          <w:szCs w:val="26"/>
        </w:rPr>
      </w:pPr>
    </w:p>
    <w:p w:rsidR="001A4C96" w:rsidRDefault="007B3EA9">
      <w:pPr>
        <w:pStyle w:val="Default"/>
        <w:jc w:val="both"/>
        <w:rPr>
          <w:color w:val="auto"/>
          <w:sz w:val="26"/>
          <w:szCs w:val="26"/>
        </w:rPr>
      </w:pPr>
      <w:r>
        <w:rPr>
          <w:color w:val="auto"/>
          <w:sz w:val="26"/>
          <w:szCs w:val="26"/>
        </w:rPr>
        <w:t>Приложения:_________________</w:t>
      </w:r>
    </w:p>
    <w:p w:rsidR="001A4C96" w:rsidRDefault="001A4C96">
      <w:pPr>
        <w:pStyle w:val="Default"/>
        <w:jc w:val="both"/>
        <w:rPr>
          <w:color w:val="auto"/>
          <w:sz w:val="26"/>
          <w:szCs w:val="26"/>
        </w:rPr>
      </w:pPr>
    </w:p>
    <w:p w:rsidR="001A4C96" w:rsidRDefault="007B3EA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 __________________ "__" ____________ 20__ г.</w:t>
      </w:r>
    </w:p>
    <w:p w:rsidR="001A4C96" w:rsidRDefault="007B3EA9">
      <w:pPr>
        <w:pStyle w:val="ConsPlusNonformat"/>
        <w:jc w:val="both"/>
        <w:rPr>
          <w:rFonts w:ascii="Times New Roman" w:hAnsi="Times New Roman" w:cs="Times New Roman"/>
          <w:szCs w:val="20"/>
        </w:rPr>
      </w:pPr>
      <w:r>
        <w:rPr>
          <w:rFonts w:ascii="Times New Roman" w:hAnsi="Times New Roman" w:cs="Times New Roman"/>
          <w:szCs w:val="20"/>
        </w:rPr>
        <w:t>(Ф.И.О. заявителя                                                     (личная подпись)                     дата составления</w:t>
      </w:r>
    </w:p>
    <w:p w:rsidR="001A4C96" w:rsidRDefault="007B3EA9">
      <w:pPr>
        <w:pStyle w:val="ConsPlusNonformat"/>
        <w:jc w:val="both"/>
        <w:rPr>
          <w:rFonts w:ascii="Times New Roman" w:hAnsi="Times New Roman" w:cs="Times New Roman"/>
          <w:szCs w:val="20"/>
        </w:rPr>
      </w:pPr>
      <w:r>
        <w:rPr>
          <w:rFonts w:ascii="Times New Roman" w:hAnsi="Times New Roman" w:cs="Times New Roman"/>
          <w:szCs w:val="20"/>
        </w:rPr>
        <w:t>(представителя заявителя)</w:t>
      </w: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4</w:t>
      </w:r>
    </w:p>
    <w:p w:rsidR="001A4C96" w:rsidRDefault="007B3EA9">
      <w:pPr>
        <w:spacing w:after="0" w:line="240" w:lineRule="auto"/>
        <w:ind w:left="5103"/>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к Административному регламенту</w:t>
      </w:r>
    </w:p>
    <w:p w:rsidR="001A4C96" w:rsidRDefault="001A4C96">
      <w:pPr>
        <w:spacing w:after="0" w:line="240" w:lineRule="auto"/>
        <w:ind w:firstLine="709"/>
        <w:jc w:val="both"/>
        <w:rPr>
          <w:rFonts w:ascii="Times New Roman" w:hAnsi="Times New Roman" w:cs="Times New Roman"/>
          <w:sz w:val="26"/>
          <w:szCs w:val="26"/>
        </w:rPr>
      </w:pPr>
    </w:p>
    <w:p w:rsidR="001A4C96" w:rsidRDefault="007B3EA9">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Признаки, определяющие вариант </w:t>
      </w:r>
    </w:p>
    <w:p w:rsidR="001A4C96" w:rsidRDefault="007B3EA9">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предоставления муниципальной услуги</w:t>
      </w:r>
    </w:p>
    <w:p w:rsidR="001A4C96" w:rsidRDefault="007B3EA9">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Таблица 1</w:t>
      </w:r>
    </w:p>
    <w:tbl>
      <w:tblPr>
        <w:tblStyle w:val="af8"/>
        <w:tblW w:w="9889" w:type="dxa"/>
        <w:tblLook w:val="04A0"/>
      </w:tblPr>
      <w:tblGrid>
        <w:gridCol w:w="675"/>
        <w:gridCol w:w="4111"/>
        <w:gridCol w:w="5103"/>
      </w:tblGrid>
      <w:tr w:rsidR="001A4C96">
        <w:tc>
          <w:tcPr>
            <w:tcW w:w="675" w:type="dxa"/>
          </w:tcPr>
          <w:p w:rsidR="001A4C96" w:rsidRDefault="007B3EA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п/п</w:t>
            </w:r>
          </w:p>
        </w:tc>
        <w:tc>
          <w:tcPr>
            <w:tcW w:w="4111" w:type="dxa"/>
          </w:tcPr>
          <w:p w:rsidR="001A4C96" w:rsidRDefault="007B3EA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Наименование признака</w:t>
            </w:r>
          </w:p>
        </w:tc>
        <w:tc>
          <w:tcPr>
            <w:tcW w:w="5103" w:type="dxa"/>
          </w:tcPr>
          <w:p w:rsidR="001A4C96" w:rsidRDefault="007B3EA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Значения признака</w:t>
            </w:r>
          </w:p>
        </w:tc>
      </w:tr>
      <w:tr w:rsidR="001A4C96">
        <w:tc>
          <w:tcPr>
            <w:tcW w:w="9889" w:type="dxa"/>
            <w:gridSpan w:val="3"/>
          </w:tcPr>
          <w:p w:rsidR="001A4C96" w:rsidRDefault="007B3EA9">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Результат </w:t>
            </w:r>
            <w:r>
              <w:rPr>
                <w:rFonts w:ascii="Times New Roman" w:hAnsi="Times New Roman" w:cs="Times New Roman"/>
                <w:b/>
                <w:sz w:val="26"/>
                <w:szCs w:val="26"/>
              </w:rPr>
              <w:t>«</w:t>
            </w:r>
            <w:r>
              <w:rPr>
                <w:rFonts w:ascii="Times New Roman" w:eastAsia="Times New Roman" w:hAnsi="Times New Roman" w:cs="Times New Roman"/>
                <w:sz w:val="26"/>
                <w:szCs w:val="26"/>
                <w:lang w:eastAsia="ru-RU"/>
              </w:rPr>
              <w:t>Разрешение на использование земель или земельного участка                                      без предоставления земельных участков и установления сервитутов»</w:t>
            </w:r>
          </w:p>
        </w:tc>
      </w:tr>
      <w:tr w:rsidR="001A4C96">
        <w:tc>
          <w:tcPr>
            <w:tcW w:w="675"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w:t>
            </w:r>
          </w:p>
        </w:tc>
        <w:tc>
          <w:tcPr>
            <w:tcW w:w="4111" w:type="dxa"/>
          </w:tcPr>
          <w:p w:rsidR="001A4C96" w:rsidRDefault="007B3EA9">
            <w:pPr>
              <w:spacing w:after="0" w:line="240" w:lineRule="auto"/>
              <w:rPr>
                <w:rFonts w:ascii="Times New Roman" w:hAnsi="Times New Roman" w:cs="Times New Roman"/>
                <w:sz w:val="26"/>
                <w:szCs w:val="26"/>
              </w:rPr>
            </w:pPr>
            <w:r>
              <w:rPr>
                <w:rFonts w:ascii="Times New Roman" w:hAnsi="Times New Roman" w:cs="Times New Roman"/>
                <w:sz w:val="26"/>
                <w:szCs w:val="26"/>
              </w:rPr>
              <w:t>К какой категории относится заявитель?</w:t>
            </w:r>
          </w:p>
        </w:tc>
        <w:tc>
          <w:tcPr>
            <w:tcW w:w="5103" w:type="dxa"/>
          </w:tcPr>
          <w:p w:rsidR="001A4C96" w:rsidRDefault="007B3EA9">
            <w:pPr>
              <w:pStyle w:val="af0"/>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rsidR="001A4C96" w:rsidRDefault="007B3EA9">
            <w:pPr>
              <w:spacing w:after="0" w:line="240" w:lineRule="auto"/>
              <w:ind w:left="34"/>
              <w:rPr>
                <w:rFonts w:ascii="Times New Roman" w:hAnsi="Times New Roman" w:cs="Times New Roman"/>
                <w:sz w:val="26"/>
                <w:szCs w:val="26"/>
              </w:rPr>
            </w:pPr>
            <w:r>
              <w:rPr>
                <w:rFonts w:ascii="Times New Roman" w:hAnsi="Times New Roman" w:cs="Times New Roman"/>
                <w:sz w:val="26"/>
                <w:szCs w:val="26"/>
              </w:rPr>
              <w:t>2. Юридическое лицо (ЮЛ) </w:t>
            </w:r>
          </w:p>
          <w:p w:rsidR="001A4C96" w:rsidRDefault="007B3EA9">
            <w:pPr>
              <w:spacing w:after="0" w:line="240" w:lineRule="auto"/>
              <w:rPr>
                <w:rFonts w:ascii="Times New Roman" w:hAnsi="Times New Roman" w:cs="Times New Roman"/>
                <w:sz w:val="26"/>
                <w:szCs w:val="26"/>
              </w:rPr>
            </w:pPr>
            <w:r>
              <w:rPr>
                <w:rFonts w:ascii="Times New Roman" w:hAnsi="Times New Roman" w:cs="Times New Roman"/>
                <w:sz w:val="26"/>
                <w:szCs w:val="26"/>
              </w:rPr>
              <w:t>3. Индивидуальный предприниматель (ИП)</w:t>
            </w:r>
          </w:p>
        </w:tc>
      </w:tr>
      <w:tr w:rsidR="001A4C96">
        <w:tc>
          <w:tcPr>
            <w:tcW w:w="675"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4111"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Способ обращения за предоставлением Услуги?</w:t>
            </w:r>
          </w:p>
        </w:tc>
        <w:tc>
          <w:tcPr>
            <w:tcW w:w="5103" w:type="dxa"/>
          </w:tcPr>
          <w:p w:rsidR="001A4C96" w:rsidRDefault="007B3EA9">
            <w:pPr>
              <w:pStyle w:val="af0"/>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1. Лично в Уполномоченный орган</w:t>
            </w:r>
          </w:p>
          <w:p w:rsidR="001A4C96" w:rsidRDefault="007B3EA9">
            <w:pPr>
              <w:pStyle w:val="af0"/>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2. Посредством почтового отправления</w:t>
            </w:r>
          </w:p>
          <w:p w:rsidR="001A4C96" w:rsidRDefault="007B3EA9">
            <w:pPr>
              <w:pStyle w:val="af0"/>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3. Посредством ЕПГУ</w:t>
            </w:r>
          </w:p>
        </w:tc>
      </w:tr>
      <w:tr w:rsidR="001A4C96">
        <w:tc>
          <w:tcPr>
            <w:tcW w:w="9889" w:type="dxa"/>
            <w:gridSpan w:val="3"/>
          </w:tcPr>
          <w:p w:rsidR="001A4C96" w:rsidRDefault="007B3EA9">
            <w:pPr>
              <w:pStyle w:val="af0"/>
              <w:spacing w:after="0" w:line="240" w:lineRule="auto"/>
              <w:ind w:left="33"/>
              <w:jc w:val="center"/>
              <w:rPr>
                <w:rFonts w:ascii="Times New Roman" w:hAnsi="Times New Roman" w:cs="Times New Roman"/>
                <w:sz w:val="26"/>
                <w:szCs w:val="26"/>
              </w:rPr>
            </w:pPr>
            <w:r>
              <w:rPr>
                <w:rFonts w:ascii="Times New Roman" w:eastAsia="Times New Roman" w:hAnsi="Times New Roman" w:cs="Times New Roman"/>
                <w:sz w:val="26"/>
                <w:szCs w:val="26"/>
                <w:lang w:eastAsia="ru-RU"/>
              </w:rPr>
              <w:t>Результат «Разрешение на размещение объекта без предоставления земельного участков и установления сервитута»</w:t>
            </w:r>
          </w:p>
        </w:tc>
      </w:tr>
      <w:tr w:rsidR="001A4C96">
        <w:tc>
          <w:tcPr>
            <w:tcW w:w="675"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4111"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 какой категории относится заявитель?</w:t>
            </w:r>
          </w:p>
        </w:tc>
        <w:tc>
          <w:tcPr>
            <w:tcW w:w="5103" w:type="dxa"/>
          </w:tcPr>
          <w:p w:rsidR="001A4C96" w:rsidRDefault="007B3EA9">
            <w:pPr>
              <w:pStyle w:val="af0"/>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rsidR="001A4C96" w:rsidRDefault="007B3EA9">
            <w:pPr>
              <w:spacing w:after="0" w:line="240" w:lineRule="auto"/>
              <w:ind w:left="34"/>
              <w:rPr>
                <w:rFonts w:ascii="Times New Roman" w:hAnsi="Times New Roman" w:cs="Times New Roman"/>
                <w:sz w:val="26"/>
                <w:szCs w:val="26"/>
              </w:rPr>
            </w:pPr>
            <w:r>
              <w:rPr>
                <w:rFonts w:ascii="Times New Roman" w:hAnsi="Times New Roman" w:cs="Times New Roman"/>
                <w:sz w:val="26"/>
                <w:szCs w:val="26"/>
              </w:rPr>
              <w:t>2. Юридическое лицо (ЮЛ) </w:t>
            </w:r>
          </w:p>
          <w:p w:rsidR="001A4C96" w:rsidRDefault="007B3EA9">
            <w:pPr>
              <w:pStyle w:val="af0"/>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3. Индивидуальный предприниматель (ИП)</w:t>
            </w:r>
          </w:p>
        </w:tc>
      </w:tr>
      <w:tr w:rsidR="001A4C96">
        <w:tc>
          <w:tcPr>
            <w:tcW w:w="675"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4111"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Способ обращения за предоставлением Услуги?</w:t>
            </w:r>
          </w:p>
        </w:tc>
        <w:tc>
          <w:tcPr>
            <w:tcW w:w="5103" w:type="dxa"/>
          </w:tcPr>
          <w:p w:rsidR="001A4C96" w:rsidRDefault="007B3EA9">
            <w:pPr>
              <w:pStyle w:val="af0"/>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1. Лично в Уполномоченный орган</w:t>
            </w:r>
          </w:p>
          <w:p w:rsidR="001A4C96" w:rsidRDefault="007B3EA9">
            <w:pPr>
              <w:pStyle w:val="af0"/>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2. Посредством почтового отправления</w:t>
            </w:r>
          </w:p>
          <w:p w:rsidR="001A4C96" w:rsidRDefault="007B3EA9">
            <w:pPr>
              <w:pStyle w:val="af0"/>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3. Посредством ЕПГУ</w:t>
            </w:r>
          </w:p>
        </w:tc>
      </w:tr>
    </w:tbl>
    <w:p w:rsidR="001A4C96" w:rsidRDefault="001A4C96">
      <w:pPr>
        <w:spacing w:after="0" w:line="240" w:lineRule="auto"/>
        <w:rPr>
          <w:rFonts w:ascii="Times New Roman" w:hAnsi="Times New Roman" w:cs="Times New Roman"/>
          <w:sz w:val="26"/>
          <w:szCs w:val="26"/>
        </w:rPr>
      </w:pPr>
    </w:p>
    <w:p w:rsidR="001A4C96" w:rsidRDefault="007B3EA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Комбинации значений признаков, каждая из которых соответствует одному варианту предоставления Услуги</w:t>
      </w:r>
    </w:p>
    <w:p w:rsidR="001A4C96" w:rsidRDefault="001A4C96">
      <w:pPr>
        <w:spacing w:after="0" w:line="240" w:lineRule="auto"/>
        <w:jc w:val="right"/>
        <w:rPr>
          <w:rFonts w:ascii="Times New Roman" w:hAnsi="Times New Roman" w:cs="Times New Roman"/>
          <w:sz w:val="26"/>
          <w:szCs w:val="26"/>
        </w:rPr>
      </w:pPr>
    </w:p>
    <w:p w:rsidR="001A4C96" w:rsidRDefault="007B3EA9">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Таблица 2</w:t>
      </w:r>
    </w:p>
    <w:tbl>
      <w:tblPr>
        <w:tblStyle w:val="af8"/>
        <w:tblW w:w="9889" w:type="dxa"/>
        <w:tblLook w:val="04A0"/>
      </w:tblPr>
      <w:tblGrid>
        <w:gridCol w:w="2660"/>
        <w:gridCol w:w="7229"/>
      </w:tblGrid>
      <w:tr w:rsidR="001A4C96">
        <w:tc>
          <w:tcPr>
            <w:tcW w:w="2660" w:type="dxa"/>
          </w:tcPr>
          <w:p w:rsidR="001A4C96" w:rsidRDefault="007B3EA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варианта</w:t>
            </w:r>
          </w:p>
        </w:tc>
        <w:tc>
          <w:tcPr>
            <w:tcW w:w="7228" w:type="dxa"/>
          </w:tcPr>
          <w:p w:rsidR="001A4C96" w:rsidRDefault="007B3EA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Комбинация значений признаков</w:t>
            </w:r>
          </w:p>
        </w:tc>
      </w:tr>
      <w:tr w:rsidR="001A4C96">
        <w:tc>
          <w:tcPr>
            <w:tcW w:w="9888" w:type="dxa"/>
            <w:gridSpan w:val="2"/>
          </w:tcPr>
          <w:p w:rsidR="001A4C96" w:rsidRDefault="007B3EA9">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 xml:space="preserve">Результат </w:t>
            </w:r>
            <w:r>
              <w:rPr>
                <w:rFonts w:ascii="Times New Roman" w:hAnsi="Times New Roman" w:cs="Times New Roman"/>
                <w:b/>
                <w:sz w:val="26"/>
                <w:szCs w:val="26"/>
              </w:rPr>
              <w:t>«</w:t>
            </w:r>
            <w:r>
              <w:rPr>
                <w:rFonts w:ascii="Times New Roman" w:eastAsia="Times New Roman" w:hAnsi="Times New Roman" w:cs="Times New Roman"/>
                <w:sz w:val="26"/>
                <w:szCs w:val="26"/>
                <w:lang w:eastAsia="ru-RU"/>
              </w:rPr>
              <w:t>Разрешение на использование земель или земельного участка                                      без предоставления земельных участков и установления сервитутов»</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Физическое лицо лично в Уполномоченный орган</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Физическое лицо посредством почтового отправления</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Физическое лицо посредством ЕПГУ</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Физическое лицо в МФЦ</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Юридическое лицо лично в Уполномоченный орган</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Юридическое лицо посредством почтового отправления</w:t>
            </w:r>
          </w:p>
        </w:tc>
      </w:tr>
      <w:tr w:rsidR="001A4C96">
        <w:tc>
          <w:tcPr>
            <w:tcW w:w="2660" w:type="dxa"/>
          </w:tcPr>
          <w:p w:rsidR="001A4C96" w:rsidRDefault="001A4C96">
            <w:pPr>
              <w:spacing w:after="0" w:line="240" w:lineRule="auto"/>
              <w:jc w:val="both"/>
              <w:rPr>
                <w:rFonts w:ascii="Times New Roman" w:hAnsi="Times New Roman" w:cs="Times New Roman"/>
                <w:sz w:val="26"/>
                <w:szCs w:val="26"/>
              </w:rPr>
            </w:pP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Юридическое лицо посредством ЕПГУ</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Юридическое лицо в МФЦ</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Индивидуальный предприниматель лично в Уполномоченный орган</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Индивидуальный предприниматель посредством почтового отправления</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Индивидуальный предприниматель посредством ЕПГУ</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Индивидуальный предприниматель в МФЦ</w:t>
            </w:r>
          </w:p>
        </w:tc>
      </w:tr>
      <w:tr w:rsidR="001A4C96">
        <w:tc>
          <w:tcPr>
            <w:tcW w:w="9888" w:type="dxa"/>
            <w:gridSpan w:val="2"/>
          </w:tcPr>
          <w:p w:rsidR="001A4C96" w:rsidRDefault="007B3E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Результат </w:t>
            </w:r>
            <w:r>
              <w:rPr>
                <w:rFonts w:ascii="Times New Roman" w:eastAsia="Times New Roman" w:hAnsi="Times New Roman" w:cs="Times New Roman"/>
                <w:sz w:val="26"/>
                <w:szCs w:val="26"/>
                <w:lang w:eastAsia="ru-RU"/>
              </w:rPr>
              <w:t>«Разрешение на размещение объекта без предоставления земельного участков и установления сервитута»</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Физическое лицо лично в Уполномоченный орган</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Физическое лицо посредством почтового отправления</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Физическое лицо посредством ЕПГУ</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Физическое лицо в МФЦ</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Юридическое лицо лично в Уполномоченный орган</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Юридическое лицо посредством почтового отправления</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Юридическое лицо посредством ЕПГУ</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Юридическое лицо в МФЦ</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Индивидуальный предприниматель лично в Уполномоченный орган</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Индивидуальный предприниматель посредством почтового отправления</w:t>
            </w:r>
          </w:p>
        </w:tc>
      </w:tr>
      <w:tr w:rsidR="001A4C96">
        <w:tc>
          <w:tcPr>
            <w:tcW w:w="2660"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11</w:t>
            </w:r>
          </w:p>
        </w:tc>
        <w:tc>
          <w:tcPr>
            <w:tcW w:w="7228" w:type="dxa"/>
          </w:tcPr>
          <w:p w:rsidR="001A4C96" w:rsidRDefault="007B3E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Индивидуальный предприниматель посредством ЕПГУ</w:t>
            </w:r>
          </w:p>
        </w:tc>
      </w:tr>
    </w:tbl>
    <w:p w:rsidR="001A4C96" w:rsidRDefault="001A4C96">
      <w:pPr>
        <w:pStyle w:val="Default"/>
        <w:jc w:val="both"/>
        <w:rPr>
          <w:color w:val="auto"/>
          <w:sz w:val="26"/>
          <w:szCs w:val="26"/>
        </w:rPr>
      </w:pPr>
    </w:p>
    <w:p w:rsidR="001A4C96" w:rsidRDefault="001A4C96">
      <w:pPr>
        <w:spacing w:after="0" w:line="240" w:lineRule="auto"/>
        <w:ind w:left="5103"/>
        <w:jc w:val="center"/>
        <w:rPr>
          <w:rFonts w:ascii="Times New Roman" w:eastAsia="Times New Roman" w:hAnsi="Times New Roman" w:cs="Times New Roman"/>
          <w:sz w:val="26"/>
          <w:szCs w:val="26"/>
          <w:lang w:eastAsia="ru-RU"/>
        </w:rPr>
      </w:pPr>
    </w:p>
    <w:p w:rsidR="001A4C96" w:rsidRDefault="001A4C96">
      <w:pPr>
        <w:spacing w:after="0" w:line="240" w:lineRule="auto"/>
        <w:ind w:left="5103"/>
        <w:jc w:val="center"/>
        <w:rPr>
          <w:rFonts w:ascii="Times New Roman" w:eastAsia="Times New Roman" w:hAnsi="Times New Roman" w:cs="Times New Roman"/>
          <w:sz w:val="26"/>
          <w:szCs w:val="26"/>
          <w:lang w:eastAsia="ru-RU"/>
        </w:rPr>
      </w:pP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5</w:t>
      </w: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Административному регламенту</w:t>
      </w:r>
    </w:p>
    <w:p w:rsidR="001A4C96" w:rsidRDefault="001A4C96">
      <w:pPr>
        <w:spacing w:after="0" w:line="240" w:lineRule="auto"/>
        <w:ind w:left="5103"/>
        <w:jc w:val="center"/>
        <w:rPr>
          <w:rFonts w:ascii="Times New Roman" w:eastAsia="Times New Roman" w:hAnsi="Times New Roman" w:cs="Times New Roman"/>
          <w:sz w:val="26"/>
          <w:szCs w:val="26"/>
          <w:lang w:eastAsia="ru-RU"/>
        </w:rPr>
      </w:pPr>
    </w:p>
    <w:p w:rsidR="001A4C96" w:rsidRDefault="001A4C96">
      <w:pPr>
        <w:spacing w:after="0" w:line="240" w:lineRule="auto"/>
        <w:ind w:left="5103"/>
        <w:jc w:val="center"/>
        <w:rPr>
          <w:rFonts w:ascii="Times New Roman" w:eastAsia="Times New Roman" w:hAnsi="Times New Roman" w:cs="Times New Roman"/>
          <w:sz w:val="26"/>
          <w:szCs w:val="26"/>
          <w:lang w:eastAsia="ru-RU"/>
        </w:rPr>
      </w:pPr>
    </w:p>
    <w:p w:rsidR="001A4C96" w:rsidRDefault="007B3EA9">
      <w:pPr>
        <w:pStyle w:val="Default"/>
        <w:jc w:val="center"/>
        <w:rPr>
          <w:b/>
          <w:bCs/>
          <w:color w:val="auto"/>
          <w:sz w:val="26"/>
          <w:szCs w:val="26"/>
        </w:rPr>
      </w:pPr>
      <w:r>
        <w:rPr>
          <w:b/>
          <w:bCs/>
          <w:color w:val="auto"/>
          <w:sz w:val="26"/>
          <w:szCs w:val="26"/>
        </w:rPr>
        <w:t xml:space="preserve">Форма заявления об исправлении допущенных опечаток </w:t>
      </w:r>
    </w:p>
    <w:p w:rsidR="001A4C96" w:rsidRDefault="007B3EA9">
      <w:pPr>
        <w:pStyle w:val="Default"/>
        <w:jc w:val="center"/>
        <w:rPr>
          <w:color w:val="auto"/>
          <w:sz w:val="26"/>
          <w:szCs w:val="26"/>
        </w:rPr>
      </w:pPr>
      <w:r>
        <w:rPr>
          <w:b/>
          <w:bCs/>
          <w:color w:val="auto"/>
          <w:sz w:val="26"/>
          <w:szCs w:val="26"/>
        </w:rPr>
        <w:t>и (или) ошибок в выданных в результате предоставления муниципальной Услуги документах</w:t>
      </w:r>
    </w:p>
    <w:p w:rsidR="001A4C96" w:rsidRDefault="007B3EA9">
      <w:pPr>
        <w:pStyle w:val="Default"/>
        <w:ind w:left="4962"/>
        <w:rPr>
          <w:color w:val="auto"/>
          <w:sz w:val="26"/>
          <w:szCs w:val="26"/>
        </w:rPr>
      </w:pPr>
      <w:r>
        <w:rPr>
          <w:color w:val="auto"/>
          <w:sz w:val="26"/>
          <w:szCs w:val="26"/>
        </w:rPr>
        <w:t xml:space="preserve">кому: ______________________________ </w:t>
      </w:r>
    </w:p>
    <w:p w:rsidR="001A4C96" w:rsidRDefault="007B3EA9">
      <w:pPr>
        <w:pStyle w:val="Default"/>
        <w:ind w:left="4962"/>
        <w:jc w:val="center"/>
        <w:rPr>
          <w:color w:val="auto"/>
          <w:sz w:val="20"/>
          <w:szCs w:val="20"/>
        </w:rPr>
      </w:pPr>
      <w:r>
        <w:rPr>
          <w:color w:val="auto"/>
          <w:sz w:val="20"/>
          <w:szCs w:val="20"/>
        </w:rPr>
        <w:t>(</w:t>
      </w:r>
      <w:r>
        <w:rPr>
          <w:i/>
          <w:iCs/>
          <w:color w:val="auto"/>
          <w:sz w:val="20"/>
          <w:szCs w:val="20"/>
        </w:rPr>
        <w:t>наименование уполномоченного органа</w:t>
      </w:r>
      <w:r>
        <w:rPr>
          <w:color w:val="auto"/>
          <w:sz w:val="20"/>
          <w:szCs w:val="20"/>
        </w:rPr>
        <w:t>)</w:t>
      </w:r>
    </w:p>
    <w:p w:rsidR="001A4C96" w:rsidRDefault="007B3EA9">
      <w:pPr>
        <w:pStyle w:val="Default"/>
        <w:ind w:left="4962"/>
        <w:rPr>
          <w:color w:val="auto"/>
          <w:sz w:val="26"/>
          <w:szCs w:val="26"/>
        </w:rPr>
      </w:pPr>
      <w:r>
        <w:rPr>
          <w:color w:val="auto"/>
          <w:sz w:val="26"/>
          <w:szCs w:val="26"/>
        </w:rPr>
        <w:t xml:space="preserve">от кого: _____________________________ </w:t>
      </w:r>
    </w:p>
    <w:p w:rsidR="001A4C96" w:rsidRDefault="007B3EA9">
      <w:pPr>
        <w:pStyle w:val="Default"/>
        <w:ind w:left="4962"/>
        <w:jc w:val="center"/>
        <w:rPr>
          <w:i/>
          <w:iCs/>
          <w:color w:val="auto"/>
          <w:sz w:val="20"/>
          <w:szCs w:val="20"/>
        </w:rPr>
      </w:pPr>
      <w:r>
        <w:rPr>
          <w:i/>
          <w:iCs/>
          <w:color w:val="auto"/>
          <w:sz w:val="20"/>
          <w:szCs w:val="20"/>
        </w:rPr>
        <w:t>(полное наименование, ИНН, ОГРН</w:t>
      </w:r>
    </w:p>
    <w:p w:rsidR="001A4C96" w:rsidRDefault="007B3EA9">
      <w:pPr>
        <w:pStyle w:val="Default"/>
        <w:ind w:left="4962"/>
        <w:jc w:val="center"/>
        <w:rPr>
          <w:color w:val="auto"/>
          <w:sz w:val="20"/>
          <w:szCs w:val="20"/>
        </w:rPr>
      </w:pPr>
      <w:r>
        <w:rPr>
          <w:i/>
          <w:iCs/>
          <w:color w:val="auto"/>
          <w:sz w:val="20"/>
          <w:szCs w:val="20"/>
        </w:rPr>
        <w:t>юридического лица)</w:t>
      </w:r>
    </w:p>
    <w:p w:rsidR="001A4C96" w:rsidRDefault="007B3EA9">
      <w:pPr>
        <w:pStyle w:val="Default"/>
        <w:ind w:left="4962"/>
        <w:rPr>
          <w:color w:val="auto"/>
          <w:sz w:val="26"/>
          <w:szCs w:val="26"/>
        </w:rPr>
      </w:pPr>
      <w:r>
        <w:rPr>
          <w:color w:val="auto"/>
          <w:sz w:val="26"/>
          <w:szCs w:val="26"/>
        </w:rPr>
        <w:t xml:space="preserve">_________________________________ </w:t>
      </w:r>
    </w:p>
    <w:p w:rsidR="001A4C96" w:rsidRDefault="007B3EA9">
      <w:pPr>
        <w:pStyle w:val="Default"/>
        <w:ind w:left="4962"/>
        <w:jc w:val="center"/>
        <w:rPr>
          <w:i/>
          <w:iCs/>
          <w:color w:val="auto"/>
          <w:sz w:val="20"/>
          <w:szCs w:val="20"/>
        </w:rPr>
      </w:pPr>
      <w:r>
        <w:rPr>
          <w:i/>
          <w:iCs/>
          <w:color w:val="auto"/>
          <w:sz w:val="20"/>
          <w:szCs w:val="20"/>
        </w:rPr>
        <w:t xml:space="preserve">(контактный телефон, электронная почта, </w:t>
      </w:r>
    </w:p>
    <w:p w:rsidR="001A4C96" w:rsidRDefault="007B3EA9">
      <w:pPr>
        <w:pStyle w:val="Default"/>
        <w:ind w:left="4962"/>
        <w:jc w:val="center"/>
        <w:rPr>
          <w:color w:val="auto"/>
          <w:sz w:val="20"/>
          <w:szCs w:val="20"/>
        </w:rPr>
      </w:pPr>
      <w:r>
        <w:rPr>
          <w:i/>
          <w:iCs/>
          <w:color w:val="auto"/>
          <w:sz w:val="20"/>
          <w:szCs w:val="20"/>
        </w:rPr>
        <w:t>почтовый адрес)</w:t>
      </w:r>
    </w:p>
    <w:p w:rsidR="001A4C96" w:rsidRDefault="007B3EA9">
      <w:pPr>
        <w:pStyle w:val="Default"/>
        <w:ind w:left="4962"/>
        <w:rPr>
          <w:color w:val="auto"/>
          <w:sz w:val="26"/>
          <w:szCs w:val="26"/>
        </w:rPr>
      </w:pPr>
      <w:r>
        <w:rPr>
          <w:color w:val="auto"/>
          <w:sz w:val="26"/>
          <w:szCs w:val="26"/>
        </w:rPr>
        <w:t>_________________________________</w:t>
      </w:r>
    </w:p>
    <w:p w:rsidR="001A4C96" w:rsidRDefault="007B3EA9">
      <w:pPr>
        <w:pStyle w:val="Default"/>
        <w:ind w:left="4962"/>
        <w:jc w:val="center"/>
        <w:rPr>
          <w:color w:val="auto"/>
          <w:sz w:val="20"/>
          <w:szCs w:val="20"/>
        </w:rPr>
      </w:pPr>
      <w:r>
        <w:rPr>
          <w:i/>
          <w:iCs/>
          <w:color w:val="auto"/>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rsidR="001A4C96" w:rsidRDefault="007B3EA9">
      <w:pPr>
        <w:pStyle w:val="Default"/>
        <w:ind w:left="4962"/>
        <w:rPr>
          <w:color w:val="auto"/>
          <w:sz w:val="26"/>
          <w:szCs w:val="26"/>
        </w:rPr>
      </w:pPr>
      <w:r>
        <w:rPr>
          <w:color w:val="auto"/>
          <w:sz w:val="26"/>
          <w:szCs w:val="26"/>
        </w:rPr>
        <w:t>_________________________________</w:t>
      </w:r>
    </w:p>
    <w:p w:rsidR="001A4C96" w:rsidRDefault="007B3EA9">
      <w:pPr>
        <w:pStyle w:val="Default"/>
        <w:ind w:left="4962"/>
        <w:jc w:val="center"/>
        <w:rPr>
          <w:i/>
          <w:iCs/>
          <w:color w:val="auto"/>
          <w:sz w:val="20"/>
          <w:szCs w:val="20"/>
        </w:rPr>
      </w:pPr>
      <w:r>
        <w:rPr>
          <w:i/>
          <w:iCs/>
          <w:color w:val="auto"/>
          <w:sz w:val="20"/>
          <w:szCs w:val="20"/>
        </w:rPr>
        <w:t xml:space="preserve">(данные представителя заявителя) </w:t>
      </w:r>
    </w:p>
    <w:p w:rsidR="001A4C96" w:rsidRDefault="001A4C96">
      <w:pPr>
        <w:pStyle w:val="Default"/>
        <w:jc w:val="center"/>
        <w:rPr>
          <w:b/>
          <w:bCs/>
          <w:color w:val="auto"/>
          <w:sz w:val="26"/>
          <w:szCs w:val="26"/>
        </w:rPr>
      </w:pPr>
    </w:p>
    <w:p w:rsidR="001A4C96" w:rsidRDefault="007B3EA9">
      <w:pPr>
        <w:pStyle w:val="Default"/>
        <w:jc w:val="center"/>
        <w:rPr>
          <w:b/>
          <w:bCs/>
          <w:color w:val="auto"/>
          <w:sz w:val="26"/>
          <w:szCs w:val="26"/>
        </w:rPr>
      </w:pPr>
      <w:r>
        <w:rPr>
          <w:b/>
          <w:bCs/>
          <w:color w:val="auto"/>
          <w:sz w:val="26"/>
          <w:szCs w:val="26"/>
        </w:rPr>
        <w:t xml:space="preserve">Форма ЗАЯВЛЕНИЯ </w:t>
      </w:r>
    </w:p>
    <w:p w:rsidR="001A4C96" w:rsidRDefault="007B3EA9">
      <w:pPr>
        <w:pStyle w:val="Default"/>
        <w:jc w:val="center"/>
        <w:rPr>
          <w:b/>
          <w:bCs/>
          <w:color w:val="auto"/>
          <w:sz w:val="26"/>
          <w:szCs w:val="26"/>
        </w:rPr>
      </w:pPr>
      <w:r>
        <w:rPr>
          <w:b/>
          <w:bCs/>
          <w:color w:val="auto"/>
          <w:sz w:val="26"/>
          <w:szCs w:val="26"/>
        </w:rPr>
        <w:t xml:space="preserve">об исправлении допущенных опечаток и (или) ошибок в выданных </w:t>
      </w:r>
    </w:p>
    <w:p w:rsidR="001A4C96" w:rsidRDefault="007B3EA9">
      <w:pPr>
        <w:pStyle w:val="Default"/>
        <w:jc w:val="center"/>
        <w:rPr>
          <w:color w:val="auto"/>
          <w:sz w:val="26"/>
          <w:szCs w:val="26"/>
        </w:rPr>
      </w:pPr>
      <w:r>
        <w:rPr>
          <w:b/>
          <w:bCs/>
          <w:color w:val="auto"/>
          <w:sz w:val="26"/>
          <w:szCs w:val="26"/>
        </w:rPr>
        <w:t>в результате предоставления муниципальной услуги документах</w:t>
      </w:r>
    </w:p>
    <w:p w:rsidR="001A4C96" w:rsidRDefault="001A4C96">
      <w:pPr>
        <w:pStyle w:val="Default"/>
        <w:rPr>
          <w:color w:val="auto"/>
          <w:sz w:val="26"/>
          <w:szCs w:val="26"/>
        </w:rPr>
      </w:pPr>
    </w:p>
    <w:p w:rsidR="001A4C96" w:rsidRDefault="001A4C96">
      <w:pPr>
        <w:pStyle w:val="Default"/>
        <w:rPr>
          <w:color w:val="auto"/>
          <w:sz w:val="26"/>
          <w:szCs w:val="26"/>
        </w:rPr>
      </w:pPr>
    </w:p>
    <w:p w:rsidR="001A4C96" w:rsidRDefault="007B3EA9">
      <w:pPr>
        <w:pStyle w:val="Default"/>
        <w:ind w:firstLine="709"/>
        <w:rPr>
          <w:color w:val="auto"/>
          <w:sz w:val="26"/>
          <w:szCs w:val="26"/>
        </w:rPr>
      </w:pPr>
      <w:r>
        <w:rPr>
          <w:color w:val="auto"/>
          <w:sz w:val="26"/>
          <w:szCs w:val="26"/>
        </w:rPr>
        <w:t xml:space="preserve">Прошу исправить опечатку и (или) ошибку в __________________________________________________________________ </w:t>
      </w:r>
    </w:p>
    <w:p w:rsidR="001A4C96" w:rsidRDefault="007B3EA9">
      <w:pPr>
        <w:pStyle w:val="Default"/>
        <w:ind w:firstLine="709"/>
        <w:jc w:val="center"/>
        <w:rPr>
          <w:color w:val="auto"/>
          <w:sz w:val="20"/>
          <w:szCs w:val="20"/>
        </w:rPr>
      </w:pPr>
      <w:r>
        <w:rPr>
          <w:color w:val="auto"/>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1A4C96" w:rsidRDefault="001A4C96">
      <w:pPr>
        <w:pStyle w:val="Default"/>
        <w:rPr>
          <w:color w:val="auto"/>
          <w:sz w:val="26"/>
          <w:szCs w:val="26"/>
        </w:rPr>
      </w:pPr>
    </w:p>
    <w:p w:rsidR="001A4C96" w:rsidRDefault="007B3EA9">
      <w:pPr>
        <w:pStyle w:val="Default"/>
        <w:rPr>
          <w:color w:val="auto"/>
          <w:sz w:val="26"/>
          <w:szCs w:val="26"/>
        </w:rPr>
      </w:pPr>
      <w:r>
        <w:rPr>
          <w:color w:val="auto"/>
          <w:sz w:val="26"/>
          <w:szCs w:val="26"/>
        </w:rPr>
        <w:t xml:space="preserve">Приложение (при наличии): __________________________________________. </w:t>
      </w:r>
    </w:p>
    <w:p w:rsidR="001A4C96" w:rsidRDefault="007B3EA9">
      <w:pPr>
        <w:pStyle w:val="Default"/>
        <w:jc w:val="center"/>
        <w:rPr>
          <w:color w:val="auto"/>
          <w:sz w:val="20"/>
          <w:szCs w:val="20"/>
        </w:rPr>
      </w:pPr>
      <w:r>
        <w:rPr>
          <w:color w:val="auto"/>
          <w:sz w:val="20"/>
          <w:szCs w:val="20"/>
        </w:rPr>
        <w:t>прилагаются материалы, обосновывающие наличие</w:t>
      </w:r>
    </w:p>
    <w:p w:rsidR="001A4C96" w:rsidRDefault="007B3EA9">
      <w:pPr>
        <w:pStyle w:val="Default"/>
        <w:jc w:val="center"/>
        <w:rPr>
          <w:color w:val="auto"/>
          <w:sz w:val="20"/>
          <w:szCs w:val="20"/>
        </w:rPr>
      </w:pPr>
      <w:r>
        <w:rPr>
          <w:color w:val="auto"/>
          <w:sz w:val="20"/>
          <w:szCs w:val="20"/>
        </w:rPr>
        <w:t>опечатки и (или) ошибки</w:t>
      </w:r>
    </w:p>
    <w:p w:rsidR="001A4C96" w:rsidRDefault="001A4C96">
      <w:pPr>
        <w:pStyle w:val="Default"/>
        <w:rPr>
          <w:color w:val="auto"/>
          <w:sz w:val="26"/>
          <w:szCs w:val="26"/>
        </w:rPr>
      </w:pPr>
    </w:p>
    <w:p w:rsidR="001A4C96" w:rsidRDefault="007B3EA9">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Подпись заявителя __________________                           Дата _____________</w:t>
      </w:r>
    </w:p>
    <w:p w:rsidR="001A4C96" w:rsidRDefault="001A4C96">
      <w:pPr>
        <w:pStyle w:val="Default"/>
        <w:jc w:val="both"/>
        <w:rPr>
          <w:color w:val="auto"/>
          <w:sz w:val="26"/>
          <w:szCs w:val="26"/>
        </w:rPr>
      </w:pPr>
    </w:p>
    <w:p w:rsidR="001A4C96" w:rsidRDefault="001A4C96">
      <w:pPr>
        <w:pStyle w:val="Default"/>
        <w:jc w:val="both"/>
        <w:rPr>
          <w:color w:val="auto"/>
          <w:sz w:val="26"/>
          <w:szCs w:val="26"/>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525A97" w:rsidRDefault="00525A97">
      <w:pPr>
        <w:spacing w:after="0" w:line="240" w:lineRule="auto"/>
        <w:ind w:left="5103"/>
        <w:jc w:val="center"/>
        <w:rPr>
          <w:rFonts w:ascii="Times New Roman" w:eastAsia="Times New Roman" w:hAnsi="Times New Roman" w:cs="Times New Roman"/>
          <w:sz w:val="26"/>
          <w:szCs w:val="26"/>
          <w:lang w:eastAsia="ru-RU"/>
        </w:rPr>
      </w:pP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6</w:t>
      </w:r>
    </w:p>
    <w:p w:rsidR="001A4C96" w:rsidRDefault="007B3EA9">
      <w:pPr>
        <w:spacing w:after="0" w:line="240" w:lineRule="auto"/>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Административному регламенту</w:t>
      </w:r>
    </w:p>
    <w:p w:rsidR="001A4C96" w:rsidRDefault="001A4C96">
      <w:pPr>
        <w:spacing w:after="0" w:line="240" w:lineRule="auto"/>
        <w:ind w:left="5103"/>
        <w:jc w:val="center"/>
        <w:rPr>
          <w:rFonts w:ascii="Times New Roman" w:eastAsia="Times New Roman" w:hAnsi="Times New Roman" w:cs="Times New Roman"/>
          <w:sz w:val="26"/>
          <w:szCs w:val="26"/>
          <w:lang w:eastAsia="ru-RU"/>
        </w:rPr>
      </w:pPr>
    </w:p>
    <w:p w:rsidR="001A4C96" w:rsidRDefault="001A4C96">
      <w:pPr>
        <w:spacing w:after="0" w:line="240" w:lineRule="auto"/>
        <w:rPr>
          <w:rFonts w:ascii="Times New Roman" w:eastAsia="Times New Roman" w:hAnsi="Times New Roman" w:cs="Times New Roman"/>
          <w:sz w:val="26"/>
          <w:szCs w:val="26"/>
          <w:lang w:eastAsia="ru-RU"/>
        </w:rPr>
      </w:pPr>
    </w:p>
    <w:p w:rsidR="001A4C96" w:rsidRDefault="007B3EA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Форма решения о предоставлении муниципальной услуги</w:t>
      </w:r>
    </w:p>
    <w:p w:rsidR="001A4C96" w:rsidRDefault="007B3EA9">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__________________________________________________________________</w:t>
      </w:r>
    </w:p>
    <w:p w:rsidR="001A4C96" w:rsidRDefault="007B3EA9">
      <w:pPr>
        <w:spacing w:after="0" w:line="240" w:lineRule="auto"/>
        <w:ind w:firstLine="709"/>
        <w:jc w:val="center"/>
        <w:rPr>
          <w:rFonts w:ascii="Times New Roman" w:hAnsi="Times New Roman" w:cs="Times New Roman"/>
          <w:i/>
          <w:iCs/>
          <w:sz w:val="20"/>
          <w:szCs w:val="20"/>
        </w:rPr>
      </w:pPr>
      <w:r>
        <w:rPr>
          <w:rFonts w:ascii="Times New Roman" w:hAnsi="Times New Roman" w:cs="Times New Roman"/>
          <w:i/>
          <w:iCs/>
          <w:sz w:val="20"/>
          <w:szCs w:val="20"/>
        </w:rPr>
        <w:t>(наименование уполномоченного органа)</w:t>
      </w:r>
    </w:p>
    <w:p w:rsidR="001A4C96" w:rsidRDefault="001A4C96">
      <w:pPr>
        <w:pStyle w:val="af1"/>
        <w:ind w:firstLine="851"/>
        <w:jc w:val="center"/>
        <w:rPr>
          <w:rFonts w:ascii="Times New Roman" w:hAnsi="Times New Roman" w:cs="Times New Roman"/>
          <w:b/>
          <w:sz w:val="26"/>
          <w:szCs w:val="26"/>
        </w:rPr>
      </w:pPr>
    </w:p>
    <w:p w:rsidR="001A4C96" w:rsidRDefault="007B3EA9">
      <w:pPr>
        <w:pStyle w:val="af1"/>
        <w:ind w:firstLine="851"/>
        <w:jc w:val="center"/>
        <w:rPr>
          <w:rFonts w:ascii="Times New Roman" w:hAnsi="Times New Roman" w:cs="Times New Roman"/>
          <w:b/>
        </w:rPr>
      </w:pPr>
      <w:r>
        <w:rPr>
          <w:rFonts w:ascii="Times New Roman" w:hAnsi="Times New Roman" w:cs="Times New Roman"/>
          <w:b/>
        </w:rPr>
        <w:t xml:space="preserve">Разрешение </w:t>
      </w:r>
      <w:r>
        <w:rPr>
          <w:rFonts w:ascii="Times New Roman" w:hAnsi="Times New Roman" w:cs="Times New Roman"/>
          <w:b/>
          <w:bCs/>
        </w:rPr>
        <w:t>на размещение объекта на землях или земельном участке</w:t>
      </w:r>
    </w:p>
    <w:p w:rsidR="001A4C96" w:rsidRDefault="007B3EA9">
      <w:pPr>
        <w:pStyle w:val="af1"/>
        <w:ind w:firstLine="851"/>
        <w:jc w:val="center"/>
        <w:rPr>
          <w:rFonts w:ascii="Times New Roman" w:hAnsi="Times New Roman" w:cs="Times New Roman"/>
          <w:b/>
        </w:rPr>
      </w:pPr>
      <w:r>
        <w:rPr>
          <w:rFonts w:ascii="Times New Roman" w:hAnsi="Times New Roman" w:cs="Times New Roman"/>
          <w:b/>
        </w:rPr>
        <w:t>без предоставления земельного участка и установления сервитута</w:t>
      </w:r>
    </w:p>
    <w:p w:rsidR="001A4C96" w:rsidRDefault="001A4C96">
      <w:pPr>
        <w:pStyle w:val="af1"/>
        <w:ind w:firstLine="851"/>
        <w:jc w:val="both"/>
        <w:rPr>
          <w:rFonts w:ascii="Times New Roman" w:hAnsi="Times New Roman" w:cs="Times New Roman"/>
          <w:bCs/>
        </w:rPr>
      </w:pPr>
    </w:p>
    <w:p w:rsidR="001A4C96" w:rsidRDefault="007B3EA9">
      <w:pPr>
        <w:pStyle w:val="af1"/>
        <w:ind w:firstLine="851"/>
        <w:jc w:val="both"/>
        <w:rPr>
          <w:rFonts w:ascii="Times New Roman" w:hAnsi="Times New Roman" w:cs="Times New Roman"/>
          <w:bCs/>
        </w:rPr>
      </w:pPr>
      <w:r>
        <w:rPr>
          <w:rFonts w:ascii="Times New Roman" w:hAnsi="Times New Roman" w:cs="Times New Roman"/>
          <w:bCs/>
        </w:rPr>
        <w:t xml:space="preserve">Руководствуясь главой </w:t>
      </w:r>
      <w:r>
        <w:rPr>
          <w:rFonts w:ascii="Times New Roman" w:hAnsi="Times New Roman" w:cs="Times New Roman"/>
          <w:bCs/>
          <w:lang w:val="en-US"/>
        </w:rPr>
        <w:t>V</w:t>
      </w:r>
      <w:r>
        <w:rPr>
          <w:rFonts w:ascii="Times New Roman" w:hAnsi="Times New Roman" w:cs="Times New Roman"/>
          <w:bCs/>
        </w:rPr>
        <w:t xml:space="preserve">.6 </w:t>
      </w:r>
      <w:r>
        <w:rPr>
          <w:rFonts w:ascii="Times New Roman" w:hAnsi="Times New Roman" w:cs="Times New Roman"/>
        </w:rPr>
        <w:t>Земельного кодекса Российской Федерации, постановлением Правительства Российской Федерации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Белгородской области от 22 декабря 2014 года № 328 «Об установлении случаев, при которых не требуется получение разрешения на строительство на территории Белгородской области» постановлением Правительства Белгородской области от 16 ноября 2015 года № 408-пп «Об утверждении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рассмотрев обращение</w:t>
      </w:r>
      <w:r>
        <w:rPr>
          <w:rFonts w:ascii="Times New Roman" w:hAnsi="Times New Roman" w:cs="Times New Roman"/>
          <w:bCs/>
        </w:rPr>
        <w:t xml:space="preserve"> _____________</w:t>
      </w:r>
      <w:r>
        <w:rPr>
          <w:rFonts w:ascii="Times New Roman" w:hAnsi="Times New Roman" w:cs="Times New Roman"/>
          <w:bCs/>
          <w:i/>
        </w:rPr>
        <w:t>указывается наименование заявителя, реквизиты заявления</w:t>
      </w:r>
      <w:r>
        <w:rPr>
          <w:rFonts w:ascii="Times New Roman" w:hAnsi="Times New Roman" w:cs="Times New Roman"/>
          <w:bCs/>
        </w:rPr>
        <w:t xml:space="preserve">, администрация __________________: </w:t>
      </w:r>
    </w:p>
    <w:p w:rsidR="001A4C96" w:rsidRDefault="007B3EA9">
      <w:pPr>
        <w:pStyle w:val="af1"/>
        <w:ind w:firstLine="708"/>
        <w:jc w:val="both"/>
        <w:rPr>
          <w:rFonts w:ascii="Times New Roman" w:hAnsi="Times New Roman" w:cs="Times New Roman"/>
          <w:bCs/>
        </w:rPr>
      </w:pPr>
      <w:r>
        <w:rPr>
          <w:rFonts w:ascii="Times New Roman" w:hAnsi="Times New Roman" w:cs="Times New Roman"/>
          <w:bCs/>
        </w:rPr>
        <w:t xml:space="preserve">1. Предоставляет ________________ </w:t>
      </w:r>
      <w:r>
        <w:rPr>
          <w:rFonts w:ascii="Times New Roman" w:hAnsi="Times New Roman" w:cs="Times New Roman"/>
        </w:rPr>
        <w:t>(ИНН, ОГРН), почтовый адрес: _______________</w:t>
      </w:r>
      <w:r>
        <w:rPr>
          <w:rFonts w:ascii="Times New Roman" w:hAnsi="Times New Roman" w:cs="Times New Roman"/>
          <w:bCs/>
        </w:rPr>
        <w:t xml:space="preserve"> разрешение на размещение объекта _________</w:t>
      </w:r>
      <w:r>
        <w:rPr>
          <w:rFonts w:ascii="Times New Roman" w:hAnsi="Times New Roman" w:cs="Times New Roman"/>
          <w:bCs/>
          <w:i/>
        </w:rPr>
        <w:t xml:space="preserve"> указывается вид объекта</w:t>
      </w:r>
      <w:r>
        <w:rPr>
          <w:rFonts w:ascii="Times New Roman" w:hAnsi="Times New Roman" w:cs="Times New Roman"/>
          <w:bCs/>
        </w:rPr>
        <w:t xml:space="preserve"> на части земельного участка площадью ______ в составе земельного участка с кадастровым номером ___________________ общей площадью ______________, категория земель – __________________, местоположением: ______________, сроком на _________,  в соответствии  со схемой границ, которая является неотъемлемой частью настоящего разрешения.</w:t>
      </w:r>
    </w:p>
    <w:p w:rsidR="001A4C96" w:rsidRDefault="007B3EA9">
      <w:pPr>
        <w:pStyle w:val="af1"/>
        <w:ind w:firstLine="851"/>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Действие настоящего разрешения на размещение объекта, указанного в пункте 1 настоящего разрешения, досрочно прекращается со дня предоставления земельного участка, указанного в пункте 1 настоящего распоряжения, физическому или юридическому лицу. Уведомление о предоставлении земельного участка третьим лицам направляется в адрес заявителя в течение 5 рабочих дней с момента предоставления земельного участка.</w:t>
      </w:r>
    </w:p>
    <w:p w:rsidR="001A4C96" w:rsidRDefault="007B3EA9">
      <w:pPr>
        <w:pStyle w:val="af1"/>
        <w:ind w:firstLine="851"/>
        <w:jc w:val="both"/>
        <w:rPr>
          <w:rFonts w:ascii="Times New Roman" w:hAnsi="Times New Roman" w:cs="Times New Roman"/>
        </w:rPr>
      </w:pPr>
      <w:r>
        <w:rPr>
          <w:rFonts w:ascii="Times New Roman" w:hAnsi="Times New Roman" w:cs="Times New Roman"/>
        </w:rPr>
        <w:t>3. Размещение объекта, указанного в пункте 1 настоящего разрешения, на земельном участке необходимо осуществлять после согласования и утверждения в установленном законом порядке проекта рекультивации (снятия и использования плодородного слоя почвы), подготовленного в соответствии с требованиями, установленными постановлением Правительства Российской Федерации от 10 июля 2018 года № 800 «О проведении рекультивации и консервации земель».</w:t>
      </w:r>
      <w:r>
        <w:rPr>
          <w:rFonts w:ascii="Times New Roman" w:hAnsi="Times New Roman" w:cs="Times New Roman"/>
        </w:rPr>
        <w:tab/>
      </w:r>
    </w:p>
    <w:p w:rsidR="001A4C96" w:rsidRDefault="007B3EA9">
      <w:pPr>
        <w:pStyle w:val="af1"/>
        <w:ind w:firstLine="851"/>
        <w:jc w:val="both"/>
        <w:rPr>
          <w:rFonts w:ascii="Times New Roman" w:hAnsi="Times New Roman" w:cs="Times New Roman"/>
        </w:rPr>
      </w:pPr>
      <w:r>
        <w:rPr>
          <w:rFonts w:ascii="Times New Roman" w:hAnsi="Times New Roman" w:cs="Times New Roman"/>
        </w:rPr>
        <w:t>4. В соответствии со статьёй 39.35 Земельного кодекса Российской Федерации в случае, если использование данных земель для размещения объекта привело к порче либо уничтожению плодородного слоя почвы в границах использования земель, необходимо привести земли в состояние, пригодное для их использования в соответствии с разрешенным использованием, а также выполнить необходимые работы по рекультивации земельного участка, предусмотренные проектом рекультивации, являющимся неотъемлемой частью настоящего разрешения.</w:t>
      </w:r>
    </w:p>
    <w:p w:rsidR="001A4C96" w:rsidRDefault="001A4C96">
      <w:pPr>
        <w:pStyle w:val="af1"/>
        <w:ind w:firstLine="851"/>
        <w:jc w:val="both"/>
        <w:rPr>
          <w:rFonts w:ascii="Times New Roman" w:hAnsi="Times New Roman" w:cs="Times New Roman"/>
        </w:rPr>
      </w:pPr>
    </w:p>
    <w:tbl>
      <w:tblPr>
        <w:tblStyle w:val="af8"/>
        <w:tblW w:w="9481" w:type="dxa"/>
        <w:tblLook w:val="04A0"/>
      </w:tblPr>
      <w:tblGrid>
        <w:gridCol w:w="4361"/>
        <w:gridCol w:w="1557"/>
        <w:gridCol w:w="3563"/>
      </w:tblGrid>
      <w:tr w:rsidR="001A4C96">
        <w:tc>
          <w:tcPr>
            <w:tcW w:w="4361" w:type="dxa"/>
            <w:tcBorders>
              <w:top w:val="nil"/>
              <w:left w:val="nil"/>
              <w:bottom w:val="nil"/>
              <w:right w:val="nil"/>
            </w:tcBorders>
          </w:tcPr>
          <w:p w:rsidR="001A4C96" w:rsidRDefault="001A4C96">
            <w:pPr>
              <w:spacing w:after="0" w:line="240" w:lineRule="auto"/>
              <w:jc w:val="center"/>
              <w:rPr>
                <w:rFonts w:ascii="Times New Roman" w:hAnsi="Times New Roman" w:cs="Times New Roman"/>
              </w:rPr>
            </w:pPr>
          </w:p>
          <w:p w:rsidR="001A4C96" w:rsidRDefault="007B3EA9">
            <w:pPr>
              <w:spacing w:after="0" w:line="240" w:lineRule="auto"/>
              <w:jc w:val="center"/>
              <w:rPr>
                <w:rFonts w:ascii="Times New Roman" w:hAnsi="Times New Roman" w:cs="Times New Roman"/>
              </w:rPr>
            </w:pPr>
            <w:r>
              <w:rPr>
                <w:rFonts w:ascii="Times New Roman" w:hAnsi="Times New Roman" w:cs="Times New Roman"/>
              </w:rPr>
              <w:t>________________________</w:t>
            </w:r>
          </w:p>
          <w:p w:rsidR="001A4C96" w:rsidRDefault="007B3EA9">
            <w:pPr>
              <w:spacing w:after="0" w:line="240" w:lineRule="auto"/>
              <w:jc w:val="center"/>
              <w:rPr>
                <w:rFonts w:ascii="Times New Roman" w:hAnsi="Times New Roman" w:cs="Times New Roman"/>
              </w:rPr>
            </w:pPr>
            <w:r>
              <w:rPr>
                <w:rFonts w:ascii="Times New Roman" w:hAnsi="Times New Roman" w:cs="Times New Roman"/>
              </w:rPr>
              <w:t>должность уполномоченного лица</w:t>
            </w:r>
          </w:p>
        </w:tc>
        <w:tc>
          <w:tcPr>
            <w:tcW w:w="1557" w:type="dxa"/>
            <w:tcBorders>
              <w:top w:val="nil"/>
              <w:left w:val="nil"/>
              <w:bottom w:val="nil"/>
              <w:right w:val="nil"/>
            </w:tcBorders>
          </w:tcPr>
          <w:p w:rsidR="001A4C96" w:rsidRDefault="001A4C96">
            <w:pPr>
              <w:spacing w:after="0" w:line="240" w:lineRule="auto"/>
              <w:jc w:val="center"/>
              <w:rPr>
                <w:rFonts w:ascii="Times New Roman" w:hAnsi="Times New Roman" w:cs="Times New Roman"/>
              </w:rPr>
            </w:pPr>
          </w:p>
          <w:p w:rsidR="001A4C96" w:rsidRDefault="007B3EA9">
            <w:pPr>
              <w:spacing w:after="0" w:line="240" w:lineRule="auto"/>
              <w:jc w:val="center"/>
              <w:rPr>
                <w:rFonts w:ascii="Times New Roman" w:hAnsi="Times New Roman" w:cs="Times New Roman"/>
              </w:rPr>
            </w:pPr>
            <w:r>
              <w:rPr>
                <w:rFonts w:ascii="Times New Roman" w:hAnsi="Times New Roman" w:cs="Times New Roman"/>
              </w:rPr>
              <w:t>___________</w:t>
            </w:r>
          </w:p>
          <w:p w:rsidR="001A4C96" w:rsidRDefault="007B3EA9">
            <w:pPr>
              <w:spacing w:after="0" w:line="240" w:lineRule="auto"/>
              <w:jc w:val="center"/>
              <w:rPr>
                <w:rFonts w:ascii="Times New Roman" w:hAnsi="Times New Roman" w:cs="Times New Roman"/>
              </w:rPr>
            </w:pPr>
            <w:r>
              <w:rPr>
                <w:rFonts w:ascii="Times New Roman" w:hAnsi="Times New Roman" w:cs="Times New Roman"/>
              </w:rPr>
              <w:t>подпись</w:t>
            </w:r>
          </w:p>
        </w:tc>
        <w:tc>
          <w:tcPr>
            <w:tcW w:w="3563" w:type="dxa"/>
            <w:tcBorders>
              <w:top w:val="nil"/>
              <w:left w:val="nil"/>
              <w:bottom w:val="nil"/>
              <w:right w:val="nil"/>
            </w:tcBorders>
          </w:tcPr>
          <w:p w:rsidR="001A4C96" w:rsidRDefault="001A4C96">
            <w:pPr>
              <w:spacing w:after="0" w:line="240" w:lineRule="auto"/>
              <w:jc w:val="center"/>
              <w:rPr>
                <w:rFonts w:ascii="Times New Roman" w:hAnsi="Times New Roman" w:cs="Times New Roman"/>
              </w:rPr>
            </w:pPr>
          </w:p>
          <w:p w:rsidR="001A4C96" w:rsidRDefault="007B3EA9">
            <w:pPr>
              <w:spacing w:after="0" w:line="240" w:lineRule="auto"/>
              <w:jc w:val="center"/>
              <w:rPr>
                <w:rFonts w:ascii="Times New Roman" w:hAnsi="Times New Roman" w:cs="Times New Roman"/>
              </w:rPr>
            </w:pPr>
            <w:r>
              <w:rPr>
                <w:rFonts w:ascii="Times New Roman" w:hAnsi="Times New Roman" w:cs="Times New Roman"/>
              </w:rPr>
              <w:t>___________________</w:t>
            </w:r>
          </w:p>
          <w:p w:rsidR="001A4C96" w:rsidRDefault="007B3EA9">
            <w:pPr>
              <w:spacing w:after="0" w:line="240" w:lineRule="auto"/>
              <w:jc w:val="center"/>
              <w:rPr>
                <w:rFonts w:ascii="Times New Roman" w:hAnsi="Times New Roman" w:cs="Times New Roman"/>
              </w:rPr>
            </w:pPr>
            <w:r>
              <w:rPr>
                <w:rFonts w:ascii="Times New Roman" w:hAnsi="Times New Roman" w:cs="Times New Roman"/>
              </w:rPr>
              <w:t>ФИО уполномоченного лица</w:t>
            </w:r>
          </w:p>
        </w:tc>
      </w:tr>
    </w:tbl>
    <w:p w:rsidR="001A4C96" w:rsidRDefault="001A4C96">
      <w:pPr>
        <w:pStyle w:val="Default"/>
        <w:jc w:val="both"/>
        <w:rPr>
          <w:color w:val="auto"/>
          <w:sz w:val="26"/>
          <w:szCs w:val="26"/>
        </w:rPr>
      </w:pPr>
    </w:p>
    <w:sectPr w:rsidR="001A4C96" w:rsidSect="00525A97">
      <w:headerReference w:type="default" r:id="rId15"/>
      <w:pgSz w:w="11906" w:h="16838"/>
      <w:pgMar w:top="426" w:right="850" w:bottom="284" w:left="1701" w:header="708"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513" w:rsidRDefault="00A64513" w:rsidP="001A4C96">
      <w:pPr>
        <w:spacing w:after="0" w:line="240" w:lineRule="auto"/>
      </w:pPr>
      <w:r>
        <w:separator/>
      </w:r>
    </w:p>
  </w:endnote>
  <w:endnote w:type="continuationSeparator" w:id="1">
    <w:p w:rsidR="00A64513" w:rsidRDefault="00A64513" w:rsidP="001A4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no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513" w:rsidRDefault="00A64513" w:rsidP="001A4C96">
      <w:pPr>
        <w:spacing w:after="0" w:line="240" w:lineRule="auto"/>
      </w:pPr>
      <w:r>
        <w:separator/>
      </w:r>
    </w:p>
  </w:footnote>
  <w:footnote w:type="continuationSeparator" w:id="1">
    <w:p w:rsidR="00A64513" w:rsidRDefault="00A64513" w:rsidP="001A4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97" w:rsidRDefault="00525A97">
    <w:pPr>
      <w:pStyle w:val="Header"/>
      <w:jc w:val="center"/>
    </w:pPr>
  </w:p>
  <w:p w:rsidR="00525A97" w:rsidRDefault="00525A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1A4C96"/>
    <w:rsid w:val="000D3A87"/>
    <w:rsid w:val="001A4C96"/>
    <w:rsid w:val="00304C20"/>
    <w:rsid w:val="003173AD"/>
    <w:rsid w:val="00525A97"/>
    <w:rsid w:val="005450C1"/>
    <w:rsid w:val="00607BF5"/>
    <w:rsid w:val="006475E5"/>
    <w:rsid w:val="0068089B"/>
    <w:rsid w:val="007B3EA9"/>
    <w:rsid w:val="009B6038"/>
    <w:rsid w:val="00A20824"/>
    <w:rsid w:val="00A64513"/>
    <w:rsid w:val="00B81F6D"/>
    <w:rsid w:val="00C64BDF"/>
    <w:rsid w:val="00DC7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38D"/>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1A4C96"/>
    <w:pPr>
      <w:ind w:left="3738"/>
      <w:outlineLvl w:val="1"/>
    </w:pPr>
    <w:rPr>
      <w:rFonts w:ascii="Times New Roman" w:eastAsia="Times New Roman" w:hAnsi="Times New Roman" w:cs="Times New Roman"/>
      <w:b/>
      <w:bCs/>
      <w:sz w:val="28"/>
      <w:szCs w:val="28"/>
    </w:rPr>
  </w:style>
  <w:style w:type="character" w:customStyle="1" w:styleId="-">
    <w:name w:val="Интернет-ссылка"/>
    <w:basedOn w:val="a0"/>
    <w:uiPriority w:val="99"/>
    <w:unhideWhenUsed/>
    <w:rsid w:val="00CA1909"/>
    <w:rPr>
      <w:color w:val="0000FF" w:themeColor="hyperlink"/>
      <w:u w:val="single"/>
    </w:rPr>
  </w:style>
  <w:style w:type="character" w:customStyle="1" w:styleId="a3">
    <w:name w:val="Текст выноски Знак"/>
    <w:basedOn w:val="a0"/>
    <w:uiPriority w:val="99"/>
    <w:semiHidden/>
    <w:qFormat/>
    <w:rsid w:val="00375410"/>
    <w:rPr>
      <w:rFonts w:ascii="Calibri" w:hAnsi="Calibri"/>
      <w:sz w:val="16"/>
      <w:szCs w:val="16"/>
    </w:rPr>
  </w:style>
  <w:style w:type="character" w:customStyle="1" w:styleId="a4">
    <w:name w:val="Текст сноски Знак"/>
    <w:basedOn w:val="a0"/>
    <w:uiPriority w:val="99"/>
    <w:semiHidden/>
    <w:qFormat/>
    <w:rsid w:val="00BE064C"/>
    <w:rPr>
      <w:sz w:val="20"/>
      <w:szCs w:val="20"/>
    </w:rPr>
  </w:style>
  <w:style w:type="character" w:customStyle="1" w:styleId="a5">
    <w:name w:val="Привязка сноски"/>
    <w:rsid w:val="001A4C96"/>
    <w:rPr>
      <w:rFonts w:cs="Times New Roman"/>
      <w:vertAlign w:val="superscript"/>
    </w:rPr>
  </w:style>
  <w:style w:type="character" w:customStyle="1" w:styleId="FootnoteCharacters">
    <w:name w:val="Footnote Characters"/>
    <w:basedOn w:val="a0"/>
    <w:uiPriority w:val="99"/>
    <w:semiHidden/>
    <w:qFormat/>
    <w:rsid w:val="00BE064C"/>
    <w:rPr>
      <w:rFonts w:cs="Times New Roman"/>
      <w:vertAlign w:val="superscript"/>
    </w:rPr>
  </w:style>
  <w:style w:type="character" w:customStyle="1" w:styleId="a6">
    <w:name w:val="Верхний колонтитул Знак"/>
    <w:basedOn w:val="a0"/>
    <w:uiPriority w:val="99"/>
    <w:qFormat/>
    <w:rsid w:val="005E752C"/>
  </w:style>
  <w:style w:type="character" w:customStyle="1" w:styleId="a7">
    <w:name w:val="Нижний колонтитул Знак"/>
    <w:basedOn w:val="a0"/>
    <w:uiPriority w:val="99"/>
    <w:qFormat/>
    <w:rsid w:val="005E752C"/>
  </w:style>
  <w:style w:type="character" w:styleId="a8">
    <w:name w:val="annotation reference"/>
    <w:basedOn w:val="a0"/>
    <w:uiPriority w:val="99"/>
    <w:semiHidden/>
    <w:unhideWhenUsed/>
    <w:qFormat/>
    <w:rsid w:val="001E7387"/>
    <w:rPr>
      <w:sz w:val="16"/>
      <w:szCs w:val="16"/>
    </w:rPr>
  </w:style>
  <w:style w:type="character" w:customStyle="1" w:styleId="a9">
    <w:name w:val="Текст примечания Знак"/>
    <w:basedOn w:val="a0"/>
    <w:uiPriority w:val="99"/>
    <w:semiHidden/>
    <w:qFormat/>
    <w:rsid w:val="001E7387"/>
    <w:rPr>
      <w:sz w:val="20"/>
      <w:szCs w:val="20"/>
    </w:rPr>
  </w:style>
  <w:style w:type="character" w:customStyle="1" w:styleId="aa">
    <w:name w:val="Тема примечания Знак"/>
    <w:basedOn w:val="a9"/>
    <w:uiPriority w:val="99"/>
    <w:semiHidden/>
    <w:qFormat/>
    <w:rsid w:val="001E7387"/>
    <w:rPr>
      <w:b/>
      <w:bCs/>
      <w:sz w:val="20"/>
      <w:szCs w:val="20"/>
    </w:rPr>
  </w:style>
  <w:style w:type="character" w:customStyle="1" w:styleId="ConsPlusNormal">
    <w:name w:val="ConsPlusNormal Знак"/>
    <w:link w:val="ConsPlusNormal"/>
    <w:qFormat/>
    <w:locked/>
    <w:rsid w:val="00AE748B"/>
    <w:rPr>
      <w:rFonts w:ascii="Calibri" w:eastAsia="Times New Roman" w:hAnsi="Calibri" w:cs="Calibri"/>
      <w:szCs w:val="20"/>
      <w:lang w:eastAsia="ru-RU"/>
    </w:rPr>
  </w:style>
  <w:style w:type="paragraph" w:customStyle="1" w:styleId="ab">
    <w:name w:val="Заголовок"/>
    <w:basedOn w:val="a"/>
    <w:next w:val="ac"/>
    <w:qFormat/>
    <w:rsid w:val="001A4C96"/>
    <w:pPr>
      <w:keepNext/>
      <w:spacing w:before="240" w:after="120"/>
    </w:pPr>
    <w:rPr>
      <w:rFonts w:ascii="PT Astra Serif" w:eastAsia="Tahoma" w:hAnsi="PT Astra Serif" w:cs="Noto Sans Devanagari"/>
      <w:sz w:val="28"/>
      <w:szCs w:val="28"/>
    </w:rPr>
  </w:style>
  <w:style w:type="paragraph" w:styleId="ac">
    <w:name w:val="Body Text"/>
    <w:basedOn w:val="a"/>
    <w:rsid w:val="001A4C96"/>
    <w:pPr>
      <w:spacing w:after="140"/>
    </w:pPr>
  </w:style>
  <w:style w:type="paragraph" w:styleId="ad">
    <w:name w:val="List"/>
    <w:basedOn w:val="ac"/>
    <w:rsid w:val="001A4C96"/>
    <w:rPr>
      <w:rFonts w:ascii="PT Astra Serif" w:hAnsi="PT Astra Serif" w:cs="Noto Sans Devanagari"/>
    </w:rPr>
  </w:style>
  <w:style w:type="paragraph" w:customStyle="1" w:styleId="Caption">
    <w:name w:val="Caption"/>
    <w:basedOn w:val="a"/>
    <w:qFormat/>
    <w:rsid w:val="001A4C96"/>
    <w:pPr>
      <w:suppressLineNumbers/>
      <w:spacing w:before="120" w:after="120"/>
    </w:pPr>
    <w:rPr>
      <w:rFonts w:ascii="PT Astra Serif" w:hAnsi="PT Astra Serif" w:cs="Noto Sans Devanagari"/>
      <w:i/>
      <w:iCs/>
      <w:sz w:val="24"/>
      <w:szCs w:val="24"/>
    </w:rPr>
  </w:style>
  <w:style w:type="paragraph" w:styleId="ae">
    <w:name w:val="index heading"/>
    <w:basedOn w:val="a"/>
    <w:qFormat/>
    <w:rsid w:val="001A4C96"/>
    <w:pPr>
      <w:suppressLineNumbers/>
    </w:pPr>
    <w:rPr>
      <w:rFonts w:ascii="PT Astra Serif" w:hAnsi="PT Astra Serif" w:cs="Noto Sans Devanagari"/>
    </w:rPr>
  </w:style>
  <w:style w:type="paragraph" w:styleId="af">
    <w:name w:val="Balloon Text"/>
    <w:basedOn w:val="a"/>
    <w:uiPriority w:val="99"/>
    <w:semiHidden/>
    <w:unhideWhenUsed/>
    <w:qFormat/>
    <w:rsid w:val="00375410"/>
    <w:pPr>
      <w:spacing w:after="0" w:line="240" w:lineRule="auto"/>
    </w:pPr>
    <w:rPr>
      <w:rFonts w:ascii="Calibri" w:hAnsi="Calibri"/>
      <w:sz w:val="16"/>
      <w:szCs w:val="16"/>
    </w:rPr>
  </w:style>
  <w:style w:type="paragraph" w:styleId="af0">
    <w:name w:val="List Paragraph"/>
    <w:basedOn w:val="a"/>
    <w:uiPriority w:val="34"/>
    <w:qFormat/>
    <w:rsid w:val="00E779A2"/>
    <w:pPr>
      <w:ind w:left="720"/>
      <w:contextualSpacing/>
    </w:pPr>
  </w:style>
  <w:style w:type="paragraph" w:customStyle="1" w:styleId="FootnoteText">
    <w:name w:val="Footnote Text"/>
    <w:basedOn w:val="a"/>
    <w:uiPriority w:val="99"/>
    <w:semiHidden/>
    <w:unhideWhenUsed/>
    <w:rsid w:val="00BE064C"/>
    <w:pPr>
      <w:spacing w:after="0" w:line="240" w:lineRule="auto"/>
    </w:pPr>
    <w:rPr>
      <w:sz w:val="20"/>
      <w:szCs w:val="20"/>
    </w:rPr>
  </w:style>
  <w:style w:type="paragraph" w:styleId="af1">
    <w:name w:val="No Spacing"/>
    <w:uiPriority w:val="1"/>
    <w:qFormat/>
    <w:rsid w:val="00CB3528"/>
    <w:rPr>
      <w:sz w:val="22"/>
    </w:rPr>
  </w:style>
  <w:style w:type="paragraph" w:customStyle="1" w:styleId="Default">
    <w:name w:val="Default"/>
    <w:qFormat/>
    <w:rsid w:val="00C20A98"/>
    <w:rPr>
      <w:rFonts w:ascii="Times New Roman" w:eastAsia="Calibri" w:hAnsi="Times New Roman" w:cs="Times New Roman"/>
      <w:color w:val="000000"/>
      <w:sz w:val="24"/>
      <w:szCs w:val="24"/>
    </w:rPr>
  </w:style>
  <w:style w:type="paragraph" w:customStyle="1" w:styleId="ConsPlusNonformat">
    <w:name w:val="ConsPlusNonformat"/>
    <w:qFormat/>
    <w:rsid w:val="001D62BE"/>
    <w:pPr>
      <w:widowControl w:val="0"/>
    </w:pPr>
    <w:rPr>
      <w:rFonts w:ascii="Courier New" w:eastAsiaTheme="minorEastAsia" w:hAnsi="Courier New" w:cs="Courier New"/>
      <w:lang w:eastAsia="ru-RU"/>
    </w:rPr>
  </w:style>
  <w:style w:type="paragraph" w:customStyle="1" w:styleId="af2">
    <w:name w:val="Верхний и нижний колонтитулы"/>
    <w:basedOn w:val="a"/>
    <w:qFormat/>
    <w:rsid w:val="001A4C96"/>
  </w:style>
  <w:style w:type="paragraph" w:customStyle="1" w:styleId="Header">
    <w:name w:val="Header"/>
    <w:basedOn w:val="a"/>
    <w:uiPriority w:val="99"/>
    <w:unhideWhenUsed/>
    <w:rsid w:val="005E752C"/>
    <w:pPr>
      <w:tabs>
        <w:tab w:val="center" w:pos="4677"/>
        <w:tab w:val="right" w:pos="9355"/>
      </w:tabs>
      <w:spacing w:after="0" w:line="240" w:lineRule="auto"/>
    </w:pPr>
  </w:style>
  <w:style w:type="paragraph" w:customStyle="1" w:styleId="Footer">
    <w:name w:val="Footer"/>
    <w:basedOn w:val="a"/>
    <w:uiPriority w:val="99"/>
    <w:unhideWhenUsed/>
    <w:rsid w:val="005E752C"/>
    <w:pPr>
      <w:tabs>
        <w:tab w:val="center" w:pos="4677"/>
        <w:tab w:val="right" w:pos="9355"/>
      </w:tabs>
      <w:spacing w:after="0" w:line="240" w:lineRule="auto"/>
    </w:pPr>
  </w:style>
  <w:style w:type="paragraph" w:styleId="af3">
    <w:name w:val="annotation text"/>
    <w:basedOn w:val="a"/>
    <w:uiPriority w:val="99"/>
    <w:semiHidden/>
    <w:unhideWhenUsed/>
    <w:qFormat/>
    <w:rsid w:val="001E7387"/>
    <w:pPr>
      <w:spacing w:line="240" w:lineRule="auto"/>
    </w:pPr>
    <w:rPr>
      <w:sz w:val="20"/>
      <w:szCs w:val="20"/>
    </w:rPr>
  </w:style>
  <w:style w:type="paragraph" w:styleId="af4">
    <w:name w:val="annotation subject"/>
    <w:basedOn w:val="af3"/>
    <w:next w:val="af3"/>
    <w:uiPriority w:val="99"/>
    <w:semiHidden/>
    <w:unhideWhenUsed/>
    <w:qFormat/>
    <w:rsid w:val="001E7387"/>
    <w:rPr>
      <w:b/>
      <w:bCs/>
    </w:rPr>
  </w:style>
  <w:style w:type="paragraph" w:customStyle="1" w:styleId="ConsPlusNormal0">
    <w:name w:val="ConsPlusNormal"/>
    <w:qFormat/>
    <w:rsid w:val="00AE748B"/>
    <w:pPr>
      <w:widowControl w:val="0"/>
    </w:pPr>
    <w:rPr>
      <w:rFonts w:eastAsia="Times New Roman" w:cs="Calibri"/>
      <w:sz w:val="22"/>
      <w:szCs w:val="20"/>
      <w:lang w:eastAsia="ru-RU"/>
    </w:rPr>
  </w:style>
  <w:style w:type="paragraph" w:customStyle="1" w:styleId="af5">
    <w:name w:val="Содержимое врезки"/>
    <w:basedOn w:val="a"/>
    <w:qFormat/>
    <w:rsid w:val="001A4C96"/>
  </w:style>
  <w:style w:type="paragraph" w:customStyle="1" w:styleId="af6">
    <w:name w:val="Содержимое таблицы"/>
    <w:basedOn w:val="a"/>
    <w:qFormat/>
    <w:rsid w:val="001A4C96"/>
    <w:pPr>
      <w:suppressLineNumbers/>
    </w:pPr>
  </w:style>
  <w:style w:type="paragraph" w:customStyle="1" w:styleId="af7">
    <w:name w:val="Заголовок таблицы"/>
    <w:basedOn w:val="af6"/>
    <w:qFormat/>
    <w:rsid w:val="001A4C96"/>
    <w:pPr>
      <w:jc w:val="center"/>
    </w:pPr>
    <w:rPr>
      <w:b/>
      <w:bCs/>
    </w:rPr>
  </w:style>
  <w:style w:type="table" w:styleId="af8">
    <w:name w:val="Table Grid"/>
    <w:basedOn w:val="a1"/>
    <w:uiPriority w:val="39"/>
    <w:rsid w:val="00C20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basedOn w:val="a0"/>
    <w:link w:val="2"/>
    <w:rsid w:val="0068089B"/>
    <w:rPr>
      <w:rFonts w:ascii="Times New Roman" w:eastAsia="Times New Roman" w:hAnsi="Times New Roman" w:cs="Times New Roman"/>
      <w:shd w:val="clear" w:color="auto" w:fill="FFFFFF"/>
    </w:rPr>
  </w:style>
  <w:style w:type="character" w:customStyle="1" w:styleId="0pt">
    <w:name w:val="Основной текст + Интервал 0 pt"/>
    <w:basedOn w:val="af9"/>
    <w:rsid w:val="0068089B"/>
    <w:rPr>
      <w:color w:val="000000"/>
      <w:spacing w:val="10"/>
      <w:w w:val="100"/>
      <w:position w:val="0"/>
      <w:sz w:val="24"/>
      <w:szCs w:val="24"/>
      <w:lang w:val="ru-RU"/>
    </w:rPr>
  </w:style>
  <w:style w:type="paragraph" w:customStyle="1" w:styleId="2">
    <w:name w:val="Основной текст2"/>
    <w:basedOn w:val="a"/>
    <w:link w:val="af9"/>
    <w:rsid w:val="0068089B"/>
    <w:pPr>
      <w:widowControl w:val="0"/>
      <w:shd w:val="clear" w:color="auto" w:fill="FFFFFF"/>
      <w:suppressAutoHyphens w:val="0"/>
      <w:spacing w:before="540" w:after="240" w:line="307" w:lineRule="exact"/>
      <w:ind w:hanging="260"/>
      <w:jc w:val="both"/>
    </w:pPr>
    <w:rPr>
      <w:rFonts w:ascii="Times New Roman" w:eastAsia="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E332143C976FB335423C7F955D55B1AFD4B4E723967D76A09A17E06k6CEN" TargetMode="External"/><Relationship Id="rId13" Type="http://schemas.openxmlformats.org/officeDocument/2006/relationships/hyperlink" Target="consultantplus://offline/ref=521E78BADC502103F61942CE39284A61A5E7403F98C18227F4ADA3301697F29F60067ADAAD6F1B9EC1AF58w4nAQ" TargetMode="External"/><Relationship Id="rId3" Type="http://schemas.openxmlformats.org/officeDocument/2006/relationships/settings" Target="settings.xml"/><Relationship Id="rId7" Type="http://schemas.openxmlformats.org/officeDocument/2006/relationships/hyperlink" Target="consultantplus://offline/ref=8069EE065200F27F6E6C52665A98AB0D062FD9EEEA78366BD83619D432F3CDEC0BBC40F62A4D214DT4i8O" TargetMode="External"/><Relationship Id="rId12" Type="http://schemas.openxmlformats.org/officeDocument/2006/relationships/hyperlink" Target="consultantplus://offline/ref=521E78BADC502103F61942CE39284A61A5E7403F98C18227F4ADA3301697F29F60067ADAAD6F1B9EC1AF58w4nA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21E78BADC502103F61942CE39284A61A5E7403F98C18227F4ADA3301697F29F60067ADAAD6F1B9EC1AF58w4nAQ"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webSettings" Target="webSettings.xml"/><Relationship Id="rId9" Type="http://schemas.openxmlformats.org/officeDocument/2006/relationships/hyperlink" Target="consultantplus://offline/ref=521E78BADC502103F61942CE39284A61A5E7403F98C18227F4ADA3301697F29F60067ADAAD6F1B9EC1AF58w4nAQ" TargetMode="External"/><Relationship Id="rId14" Type="http://schemas.openxmlformats.org/officeDocument/2006/relationships/hyperlink" Target="consultantplus://offline/ref=521E78BADC502103F61942CE39284A61A5E7403F98C18227F4ADA3301697F29F60067ADAAD6F1B9EC1AF58w4n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B70FD-FF1B-4580-930B-02C860D6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17178</Words>
  <Characters>97920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Яна Ивановна</dc:creator>
  <dc:description/>
  <cp:lastModifiedBy>user</cp:lastModifiedBy>
  <cp:revision>39</cp:revision>
  <cp:lastPrinted>2024-05-13T09:21:00Z</cp:lastPrinted>
  <dcterms:created xsi:type="dcterms:W3CDTF">2023-01-20T08:56:00Z</dcterms:created>
  <dcterms:modified xsi:type="dcterms:W3CDTF">2024-05-13T09:21:00Z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