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D5" w:rsidRPr="007D20D5" w:rsidRDefault="007D20D5" w:rsidP="007D20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D5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D20D5" w:rsidRPr="007D20D5" w:rsidRDefault="007D20D5" w:rsidP="007D20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0D5" w:rsidRPr="007D20D5" w:rsidRDefault="007D20D5" w:rsidP="007D20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20D5">
        <w:rPr>
          <w:rFonts w:ascii="Times New Roman" w:hAnsi="Times New Roman" w:cs="Times New Roman"/>
          <w:sz w:val="28"/>
          <w:szCs w:val="28"/>
        </w:rPr>
        <w:t>ХОЛОДНЯНСКОГО СЕЛЬСКОГО ПОСЕЛЕНИЯ</w:t>
      </w:r>
    </w:p>
    <w:p w:rsidR="00CB54AB" w:rsidRPr="007D20D5" w:rsidRDefault="007D20D5" w:rsidP="007D20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20D5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 БЕЛГОРОДСКОЙ ОБЛАСТИ</w:t>
      </w: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7D20D5" w:rsidRDefault="00176C21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20D5">
        <w:rPr>
          <w:rFonts w:ascii="Times New Roman" w:hAnsi="Times New Roman" w:cs="Times New Roman"/>
          <w:b/>
          <w:sz w:val="28"/>
          <w:szCs w:val="28"/>
        </w:rPr>
        <w:t>«2</w:t>
      </w:r>
      <w:r w:rsidR="003D4B70" w:rsidRPr="007D20D5">
        <w:rPr>
          <w:rFonts w:ascii="Times New Roman" w:hAnsi="Times New Roman" w:cs="Times New Roman"/>
          <w:b/>
          <w:sz w:val="28"/>
          <w:szCs w:val="28"/>
        </w:rPr>
        <w:t>8</w:t>
      </w:r>
      <w:r w:rsidR="00CB54AB" w:rsidRPr="007D20D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D4B70" w:rsidRPr="007D20D5">
        <w:rPr>
          <w:rFonts w:ascii="Times New Roman" w:hAnsi="Times New Roman" w:cs="Times New Roman"/>
          <w:b/>
          <w:sz w:val="28"/>
          <w:szCs w:val="28"/>
        </w:rPr>
        <w:t>февраля</w:t>
      </w:r>
      <w:r w:rsidR="00CB54AB" w:rsidRPr="007D20D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D4B70" w:rsidRPr="007D20D5">
        <w:rPr>
          <w:rFonts w:ascii="Times New Roman" w:hAnsi="Times New Roman" w:cs="Times New Roman"/>
          <w:b/>
          <w:sz w:val="28"/>
          <w:szCs w:val="28"/>
        </w:rPr>
        <w:t>3</w:t>
      </w:r>
      <w:r w:rsidR="00CB54AB" w:rsidRPr="007D20D5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</w:t>
      </w:r>
      <w:r w:rsidR="007D20D5">
        <w:rPr>
          <w:rFonts w:ascii="Times New Roman" w:hAnsi="Times New Roman" w:cs="Times New Roman"/>
          <w:b/>
          <w:sz w:val="28"/>
          <w:szCs w:val="28"/>
        </w:rPr>
        <w:t xml:space="preserve">                      № 2</w:t>
      </w:r>
    </w:p>
    <w:p w:rsidR="00CB54AB" w:rsidRPr="007D20D5" w:rsidRDefault="00CB54AB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54AB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«О</w:t>
      </w:r>
      <w:r w:rsidR="00A938BB">
        <w:rPr>
          <w:rFonts w:ascii="Times New Roman" w:hAnsi="Times New Roman" w:cs="Times New Roman"/>
          <w:b/>
          <w:sz w:val="28"/>
          <w:szCs w:val="28"/>
        </w:rPr>
        <w:t>б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утверждении отчета об исполнении</w:t>
      </w: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bookmarkStart w:id="0" w:name="_Hlk66945616"/>
      <w:r w:rsidR="005E32D9" w:rsidRPr="005E3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Холоднянского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поселения Прохоровского района</w:t>
      </w:r>
    </w:p>
    <w:p w:rsidR="004C6692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за 202</w:t>
      </w:r>
      <w:r w:rsidR="003D4B70">
        <w:rPr>
          <w:rFonts w:ascii="Times New Roman" w:hAnsi="Times New Roman" w:cs="Times New Roman"/>
          <w:b/>
          <w:sz w:val="28"/>
          <w:szCs w:val="28"/>
        </w:rPr>
        <w:t>2</w:t>
      </w:r>
      <w:r w:rsidR="00390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4AB">
        <w:rPr>
          <w:rFonts w:ascii="Times New Roman" w:hAnsi="Times New Roman" w:cs="Times New Roman"/>
          <w:b/>
          <w:sz w:val="28"/>
          <w:szCs w:val="28"/>
        </w:rPr>
        <w:t>год»</w:t>
      </w:r>
    </w:p>
    <w:bookmarkEnd w:id="0"/>
    <w:p w:rsidR="004C6692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6692">
        <w:rPr>
          <w:rFonts w:ascii="Times New Roman" w:hAnsi="Times New Roman" w:cs="Times New Roman"/>
          <w:sz w:val="28"/>
          <w:szCs w:val="28"/>
        </w:rPr>
        <w:t>В соответствии ст. 28 Федерального закона от 06.10.2003 N 131-ФЗ</w:t>
      </w:r>
    </w:p>
    <w:p w:rsid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692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Бюджетным кодексом Российской Федерации, статьей 45 Устава 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5E32D9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«Об утверждении отчета об исполнении бюджета </w:t>
      </w:r>
      <w:r w:rsidR="005E32D9">
        <w:rPr>
          <w:rFonts w:ascii="Times New Roman" w:hAnsi="Times New Roman" w:cs="Times New Roman"/>
          <w:sz w:val="28"/>
          <w:szCs w:val="28"/>
        </w:rPr>
        <w:t>Холоднянского</w:t>
      </w:r>
      <w:r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</w:t>
      </w:r>
      <w:r w:rsidR="003D4B70">
        <w:rPr>
          <w:rFonts w:ascii="Times New Roman" w:hAnsi="Times New Roman" w:cs="Times New Roman"/>
          <w:sz w:val="28"/>
          <w:szCs w:val="28"/>
        </w:rPr>
        <w:t>2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год»</w:t>
      </w:r>
      <w:r w:rsidR="000B63F7">
        <w:rPr>
          <w:rFonts w:ascii="Times New Roman" w:hAnsi="Times New Roman" w:cs="Times New Roman"/>
          <w:sz w:val="28"/>
          <w:szCs w:val="28"/>
        </w:rPr>
        <w:t xml:space="preserve"> 2</w:t>
      </w:r>
      <w:r w:rsidR="003D4B70">
        <w:rPr>
          <w:rFonts w:ascii="Times New Roman" w:hAnsi="Times New Roman" w:cs="Times New Roman"/>
          <w:sz w:val="28"/>
          <w:szCs w:val="28"/>
        </w:rPr>
        <w:t>8</w:t>
      </w:r>
      <w:r w:rsidR="005E32D9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4B70">
        <w:rPr>
          <w:rFonts w:ascii="Times New Roman" w:hAnsi="Times New Roman" w:cs="Times New Roman"/>
          <w:sz w:val="28"/>
          <w:szCs w:val="28"/>
        </w:rPr>
        <w:t>3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10-00 часов в административном здании </w:t>
      </w:r>
      <w:bookmarkStart w:id="1" w:name="_Hlk66946588"/>
      <w:r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Прохоровский район, </w:t>
      </w:r>
      <w:r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Холодное, ул. Центральная, 6</w:t>
      </w:r>
      <w:r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"/>
    <w:p w:rsidR="004C6692" w:rsidRPr="00E456F4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Агафонову Любовь Николаевну</w:t>
      </w:r>
      <w:r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главу 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40724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40724" w:rsidRPr="005E32D9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Ризванова Яна Михайловн</w:t>
      </w:r>
      <w:proofErr w:type="gramStart"/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заместитель главы администрации </w:t>
      </w:r>
      <w:r w:rsidR="003906F3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A40724" w:rsidRPr="005E32D9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Павленко Татьяна Николаевна</w:t>
      </w:r>
      <w:r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 администрации Холоднянского сельского поселения;</w:t>
      </w:r>
    </w:p>
    <w:p w:rsidR="00A40724" w:rsidRPr="005E32D9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Подгорная Наталья Павловна</w:t>
      </w:r>
      <w:r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- директор МБОУ «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Холоднянская</w:t>
      </w:r>
      <w:r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</w:p>
    <w:p w:rsidR="00A40724" w:rsidRPr="005E32D9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Лысенко Надежда Петровна</w:t>
      </w:r>
      <w:r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- директор дома культуры</w:t>
      </w:r>
    </w:p>
    <w:p w:rsidR="00836523" w:rsidRDefault="00A40724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8365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Поручить рабочей группе создать необходимые условия для        </w:t>
      </w:r>
      <w:r w:rsidR="0083652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0724" w:rsidRDefault="00836523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0724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0724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 w:rsidR="00A40724"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0724" w:rsidRPr="004C6692">
        <w:rPr>
          <w:rFonts w:ascii="Times New Roman" w:hAnsi="Times New Roman" w:cs="Times New Roman"/>
          <w:sz w:val="28"/>
          <w:szCs w:val="28"/>
        </w:rPr>
        <w:t>Прохоровского района за 202</w:t>
      </w:r>
      <w:r w:rsidR="003D4B70">
        <w:rPr>
          <w:rFonts w:ascii="Times New Roman" w:hAnsi="Times New Roman" w:cs="Times New Roman"/>
          <w:sz w:val="28"/>
          <w:szCs w:val="28"/>
        </w:rPr>
        <w:t>2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 w:rsidR="00A40724" w:rsidRPr="004C6692">
        <w:rPr>
          <w:rFonts w:ascii="Times New Roman" w:hAnsi="Times New Roman" w:cs="Times New Roman"/>
          <w:sz w:val="28"/>
          <w:szCs w:val="28"/>
        </w:rPr>
        <w:t>год»</w:t>
      </w:r>
    </w:p>
    <w:p w:rsidR="00836523" w:rsidRDefault="003906F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23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«Об утверждении отчета об исполнении бюджета 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 w:rsidR="00836523"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6523" w:rsidRPr="004C6692">
        <w:rPr>
          <w:rFonts w:ascii="Times New Roman" w:hAnsi="Times New Roman" w:cs="Times New Roman"/>
          <w:sz w:val="28"/>
          <w:szCs w:val="28"/>
        </w:rPr>
        <w:lastRenderedPageBreak/>
        <w:t>Прохоровского района за 202</w:t>
      </w:r>
      <w:r w:rsidR="003D4B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23" w:rsidRPr="004C6692">
        <w:rPr>
          <w:rFonts w:ascii="Times New Roman" w:hAnsi="Times New Roman" w:cs="Times New Roman"/>
          <w:sz w:val="28"/>
          <w:szCs w:val="28"/>
        </w:rPr>
        <w:t>год»</w:t>
      </w:r>
      <w:r w:rsidR="00836523">
        <w:rPr>
          <w:rFonts w:ascii="Times New Roman" w:hAnsi="Times New Roman" w:cs="Times New Roman"/>
          <w:sz w:val="28"/>
          <w:szCs w:val="28"/>
        </w:rPr>
        <w:t xml:space="preserve"> предоставлять по адресу: Белгородская область, Прохоровский район, </w:t>
      </w:r>
      <w:r w:rsidR="00836523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Холодное, ул. Центральная</w:t>
      </w:r>
      <w:r w:rsidR="00836523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36523">
        <w:rPr>
          <w:rFonts w:ascii="Times New Roman" w:hAnsi="Times New Roman" w:cs="Times New Roman"/>
          <w:sz w:val="28"/>
          <w:szCs w:val="28"/>
        </w:rPr>
        <w:t xml:space="preserve"> в рабочие дни с 8-00 до 12-00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23">
        <w:rPr>
          <w:rFonts w:ascii="Times New Roman" w:hAnsi="Times New Roman" w:cs="Times New Roman"/>
          <w:sz w:val="28"/>
          <w:szCs w:val="28"/>
        </w:rPr>
        <w:t>часо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36523"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52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36523">
        <w:rPr>
          <w:rFonts w:ascii="Times New Roman" w:hAnsi="Times New Roman" w:cs="Times New Roman"/>
          <w:sz w:val="28"/>
          <w:szCs w:val="28"/>
        </w:rPr>
        <w:t xml:space="preserve"> настоящее распоряжение и 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отчета об исполнении бюджета 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 w:rsidRPr="00E456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сельского поселения Прохоровского района за 202</w:t>
      </w:r>
      <w:r w:rsidR="003D4B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год»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</w:t>
      </w:r>
      <w:r w:rsidR="005E32D9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6F4">
        <w:rPr>
          <w:rFonts w:ascii="Times New Roman" w:hAnsi="Times New Roman" w:cs="Times New Roman"/>
          <w:sz w:val="28"/>
          <w:szCs w:val="28"/>
        </w:rPr>
        <w:t>«Прохоровский район» Белгородской области.</w:t>
      </w:r>
    </w:p>
    <w:p w:rsidR="00E456F4" w:rsidRPr="005E32D9" w:rsidRDefault="00E456F4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66949621"/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</w:t>
      </w:r>
      <w:proofErr w:type="gramStart"/>
      <w:r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 w:rsidR="005E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2D9" w:rsidRPr="005E32D9">
        <w:rPr>
          <w:rFonts w:ascii="Times New Roman" w:hAnsi="Times New Roman" w:cs="Times New Roman"/>
          <w:color w:val="000000" w:themeColor="text1"/>
          <w:sz w:val="28"/>
          <w:szCs w:val="28"/>
        </w:rPr>
        <w:t>Чуб Наталью Васильевну</w:t>
      </w:r>
    </w:p>
    <w:bookmarkEnd w:id="2"/>
    <w:p w:rsidR="00E456F4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32D9" w:rsidRDefault="005E32D9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5E32D9" w:rsidRDefault="003906F3" w:rsidP="00E456F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E456F4" w:rsidRPr="005E32D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E32D9" w:rsidRPr="005E3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Холоднянского</w:t>
      </w:r>
      <w:r w:rsidR="00E456F4" w:rsidRPr="005E32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456F4" w:rsidRPr="005E32D9" w:rsidRDefault="003906F3" w:rsidP="00E456F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32D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56F4" w:rsidRPr="005E32D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</w:t>
      </w:r>
      <w:r w:rsidR="005E32D9" w:rsidRPr="005E32D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456F4" w:rsidRPr="005E32D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E32D9" w:rsidRPr="005E3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Л.Н. Агафонова</w:t>
      </w:r>
    </w:p>
    <w:p w:rsidR="00A40724" w:rsidRPr="005E32D9" w:rsidRDefault="00A40724" w:rsidP="00A4072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724" w:rsidRPr="005E32D9" w:rsidRDefault="00A40724" w:rsidP="00A40724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56F4" w:rsidSect="007D20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86"/>
    <w:rsid w:val="000646FE"/>
    <w:rsid w:val="00093C35"/>
    <w:rsid w:val="000B1A13"/>
    <w:rsid w:val="000B63F7"/>
    <w:rsid w:val="000E39D7"/>
    <w:rsid w:val="0010781F"/>
    <w:rsid w:val="00176C21"/>
    <w:rsid w:val="002442A1"/>
    <w:rsid w:val="002B4027"/>
    <w:rsid w:val="003906F3"/>
    <w:rsid w:val="003D4B70"/>
    <w:rsid w:val="004A1E2F"/>
    <w:rsid w:val="004C6692"/>
    <w:rsid w:val="005E32D9"/>
    <w:rsid w:val="00665BB0"/>
    <w:rsid w:val="006A074E"/>
    <w:rsid w:val="00781A65"/>
    <w:rsid w:val="007A0B66"/>
    <w:rsid w:val="007B7529"/>
    <w:rsid w:val="007D20D5"/>
    <w:rsid w:val="00831886"/>
    <w:rsid w:val="00836523"/>
    <w:rsid w:val="0086130D"/>
    <w:rsid w:val="00875DD9"/>
    <w:rsid w:val="008E3383"/>
    <w:rsid w:val="00910C14"/>
    <w:rsid w:val="00A40724"/>
    <w:rsid w:val="00A52E37"/>
    <w:rsid w:val="00A938BB"/>
    <w:rsid w:val="00B07458"/>
    <w:rsid w:val="00BC2F42"/>
    <w:rsid w:val="00C35560"/>
    <w:rsid w:val="00CB54AB"/>
    <w:rsid w:val="00D11A1D"/>
    <w:rsid w:val="00E456F4"/>
    <w:rsid w:val="00EF0201"/>
    <w:rsid w:val="00F8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7D42-DB3C-403F-BF81-3D738BCD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user</cp:lastModifiedBy>
  <cp:revision>11</cp:revision>
  <cp:lastPrinted>2023-02-28T13:08:00Z</cp:lastPrinted>
  <dcterms:created xsi:type="dcterms:W3CDTF">2021-03-19T05:15:00Z</dcterms:created>
  <dcterms:modified xsi:type="dcterms:W3CDTF">2023-02-28T13:08:00Z</dcterms:modified>
</cp:coreProperties>
</file>